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C" w:rsidRPr="00073CB5" w:rsidRDefault="00E64AE6" w:rsidP="00073CB5">
      <w:pPr>
        <w:pBdr>
          <w:top w:val="single" w:sz="18" w:space="1" w:color="70AD47" w:themeColor="accent6"/>
        </w:pBdr>
        <w:rPr>
          <w:rFonts w:asciiTheme="minorHAnsi" w:hAnsiTheme="minorHAnsi"/>
          <w:b/>
          <w:color w:val="000000" w:themeColor="text1"/>
          <w:sz w:val="28"/>
        </w:rPr>
      </w:pPr>
      <w:bookmarkStart w:id="0" w:name="_GoBack"/>
      <w:bookmarkEnd w:id="0"/>
      <w:r w:rsidRPr="00073CB5">
        <w:rPr>
          <w:rFonts w:asciiTheme="minorHAnsi" w:hAnsiTheme="minorHAnsi"/>
          <w:b/>
          <w:color w:val="000000" w:themeColor="text1"/>
          <w:sz w:val="28"/>
        </w:rPr>
        <w:t>Scelta fra lavoro e tempo libero con un po’ di matematica</w:t>
      </w:r>
      <w:r w:rsidR="00073CB5">
        <w:rPr>
          <w:rFonts w:asciiTheme="minorHAnsi" w:hAnsiTheme="minorHAnsi"/>
          <w:b/>
          <w:color w:val="000000" w:themeColor="text1"/>
          <w:sz w:val="28"/>
        </w:rPr>
        <w:t xml:space="preserve"> e qualche esercizio</w:t>
      </w:r>
    </w:p>
    <w:p w:rsidR="00E95423" w:rsidRPr="00073CB5" w:rsidRDefault="00E95423" w:rsidP="00073CB5">
      <w:pPr>
        <w:pBdr>
          <w:bottom w:val="single" w:sz="18" w:space="1" w:color="70AD47" w:themeColor="accent6"/>
        </w:pBdr>
        <w:rPr>
          <w:rFonts w:asciiTheme="minorHAnsi" w:hAnsiTheme="minorHAnsi"/>
          <w:b/>
          <w:color w:val="000000" w:themeColor="text1"/>
          <w:sz w:val="28"/>
        </w:rPr>
      </w:pPr>
      <w:r w:rsidRPr="00073CB5">
        <w:rPr>
          <w:rFonts w:asciiTheme="minorHAnsi" w:hAnsiTheme="minorHAnsi"/>
          <w:b/>
          <w:color w:val="000000" w:themeColor="text1"/>
          <w:sz w:val="28"/>
        </w:rPr>
        <w:t>Appendice al capitolo 3</w:t>
      </w:r>
    </w:p>
    <w:p w:rsidR="001003D2" w:rsidRPr="00073CB5" w:rsidRDefault="001003D2" w:rsidP="00E27281">
      <w:pPr>
        <w:rPr>
          <w:rFonts w:asciiTheme="minorHAnsi" w:hAnsiTheme="minorHAnsi"/>
          <w:b/>
          <w:color w:val="FF0000"/>
          <w:sz w:val="28"/>
        </w:rPr>
      </w:pPr>
      <w:r w:rsidRPr="00073CB5">
        <w:rPr>
          <w:rFonts w:asciiTheme="minorHAnsi" w:hAnsiTheme="minorHAnsi"/>
          <w:b/>
          <w:color w:val="FF0000"/>
          <w:sz w:val="28"/>
        </w:rPr>
        <w:t>Mario</w:t>
      </w:r>
    </w:p>
    <w:p w:rsidR="001E0C7B" w:rsidRDefault="001E0C7B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Mario </w:t>
      </w:r>
      <w:r w:rsidR="006E6941" w:rsidRPr="00073CB5">
        <w:rPr>
          <w:rFonts w:asciiTheme="minorHAnsi" w:hAnsiTheme="minorHAnsi"/>
        </w:rPr>
        <w:t>frequenta</w:t>
      </w:r>
      <w:r w:rsidRPr="00073CB5">
        <w:rPr>
          <w:rFonts w:asciiTheme="minorHAnsi" w:hAnsiTheme="minorHAnsi"/>
        </w:rPr>
        <w:t xml:space="preserve"> la facoltà di Biologia dell’Università di Vattelapesca.</w:t>
      </w:r>
      <w:r w:rsidR="006E6941" w:rsidRPr="00073CB5">
        <w:rPr>
          <w:rFonts w:asciiTheme="minorHAnsi" w:hAnsiTheme="minorHAnsi"/>
        </w:rPr>
        <w:t xml:space="preserve"> </w:t>
      </w:r>
      <w:r w:rsidR="00073CB5">
        <w:rPr>
          <w:rFonts w:asciiTheme="minorHAnsi" w:hAnsiTheme="minorHAnsi"/>
        </w:rPr>
        <w:t>Vuole</w:t>
      </w:r>
      <w:r w:rsidR="006E6941" w:rsidRPr="00073CB5">
        <w:rPr>
          <w:rFonts w:asciiTheme="minorHAnsi" w:hAnsiTheme="minorHAnsi"/>
        </w:rPr>
        <w:t xml:space="preserve"> aver</w:t>
      </w:r>
      <w:r w:rsidR="00073CB5">
        <w:rPr>
          <w:rFonts w:asciiTheme="minorHAnsi" w:hAnsiTheme="minorHAnsi"/>
        </w:rPr>
        <w:t>e</w:t>
      </w:r>
      <w:r w:rsidR="006E6941" w:rsidRPr="00073CB5">
        <w:rPr>
          <w:rFonts w:asciiTheme="minorHAnsi" w:hAnsiTheme="minorHAnsi"/>
        </w:rPr>
        <w:t xml:space="preserve"> un buon voto</w:t>
      </w:r>
      <w:r w:rsidR="00BE2D9A" w:rsidRPr="00073CB5">
        <w:rPr>
          <w:rFonts w:asciiTheme="minorHAnsi" w:hAnsiTheme="minorHAnsi"/>
        </w:rPr>
        <w:t xml:space="preserve"> di laurea</w:t>
      </w:r>
      <w:r w:rsidR="006E6941" w:rsidRPr="00073CB5">
        <w:rPr>
          <w:rFonts w:asciiTheme="minorHAnsi" w:hAnsiTheme="minorHAnsi"/>
        </w:rPr>
        <w:t>, ma anche passare del tempo a divertirsi.</w:t>
      </w:r>
      <w:r w:rsidR="00425DC7" w:rsidRPr="00073CB5">
        <w:rPr>
          <w:rFonts w:asciiTheme="minorHAnsi" w:hAnsiTheme="minorHAnsi"/>
        </w:rPr>
        <w:t xml:space="preserve"> </w:t>
      </w:r>
      <w:r w:rsidR="00073CB5">
        <w:rPr>
          <w:rFonts w:asciiTheme="minorHAnsi" w:hAnsiTheme="minorHAnsi"/>
        </w:rPr>
        <w:t xml:space="preserve">Egli dovrà </w:t>
      </w:r>
      <w:r w:rsidR="00425DC7" w:rsidRPr="00073CB5">
        <w:rPr>
          <w:rFonts w:asciiTheme="minorHAnsi" w:hAnsiTheme="minorHAnsi"/>
        </w:rPr>
        <w:t>decidere quanti giorni all’anno studiare e quanti, invece, riposarsi e divertirsi.</w:t>
      </w:r>
    </w:p>
    <w:p w:rsidR="00073CB5" w:rsidRPr="00073CB5" w:rsidRDefault="00073CB5" w:rsidP="00073CB5">
      <w:pPr>
        <w:ind w:left="2977" w:hanging="2977"/>
        <w:rPr>
          <w:rFonts w:asciiTheme="minorHAnsi" w:hAnsiTheme="minorHAnsi"/>
        </w:rPr>
      </w:pPr>
      <w:r w:rsidRPr="00073CB5">
        <w:rPr>
          <w:rFonts w:asciiTheme="minorHAnsi" w:hAnsiTheme="minorHAnsi"/>
          <w:b/>
        </w:rPr>
        <w:t>Obiettivo</w:t>
      </w:r>
      <w:r w:rsidRPr="00073CB5">
        <w:rPr>
          <w:rFonts w:asciiTheme="minorHAnsi" w:hAnsiTheme="minorHAnsi"/>
        </w:rPr>
        <w:t xml:space="preserve"> (quel che vuole fare)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ottenere il maggior benessere possibile, il maggior livello di utilità</w:t>
      </w:r>
      <w:r>
        <w:rPr>
          <w:rFonts w:asciiTheme="minorHAnsi" w:hAnsiTheme="minorHAnsi"/>
        </w:rPr>
        <w:t xml:space="preserve"> (che dipende dal voto e dal divertimento)</w:t>
      </w:r>
      <w:r w:rsidRPr="00073CB5">
        <w:rPr>
          <w:rFonts w:asciiTheme="minorHAnsi" w:hAnsiTheme="minorHAnsi"/>
        </w:rPr>
        <w:t>;</w:t>
      </w:r>
    </w:p>
    <w:p w:rsidR="006C2424" w:rsidRPr="00073CB5" w:rsidRDefault="006C2424" w:rsidP="006C2424">
      <w:pPr>
        <w:ind w:left="2977" w:hanging="2977"/>
        <w:rPr>
          <w:rFonts w:asciiTheme="minorHAnsi" w:hAnsiTheme="minorHAnsi"/>
        </w:rPr>
      </w:pPr>
      <w:r w:rsidRPr="00073CB5">
        <w:rPr>
          <w:rFonts w:asciiTheme="minorHAnsi" w:hAnsiTheme="minorHAnsi"/>
          <w:b/>
        </w:rPr>
        <w:t>Vincolo</w:t>
      </w:r>
      <w:r w:rsidRPr="00073CB5">
        <w:rPr>
          <w:rFonts w:asciiTheme="minorHAnsi" w:hAnsiTheme="minorHAnsi"/>
        </w:rPr>
        <w:t xml:space="preserve"> (quel che può fare)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rispettare la sua </w:t>
      </w:r>
      <w:r w:rsidRPr="00073CB5">
        <w:rPr>
          <w:rFonts w:asciiTheme="minorHAnsi" w:hAnsiTheme="minorHAnsi"/>
          <w:i/>
        </w:rPr>
        <w:t>funzione di produzione</w:t>
      </w:r>
      <w:r w:rsidRPr="00073CB5">
        <w:rPr>
          <w:rFonts w:asciiTheme="minorHAnsi" w:hAnsiTheme="minorHAnsi"/>
        </w:rPr>
        <w:t xml:space="preserve"> di voti che gli dice come può trasformare i giorni di studio in voti di laurea</w:t>
      </w:r>
    </w:p>
    <w:p w:rsidR="00425DC7" w:rsidRPr="00073CB5" w:rsidRDefault="00425DC7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Ipotesi:</w:t>
      </w:r>
    </w:p>
    <w:p w:rsidR="00BE2D9A" w:rsidRPr="00073CB5" w:rsidRDefault="00BE2D9A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a) fisiologicamente </w:t>
      </w:r>
      <w:r w:rsidR="00425DC7" w:rsidRPr="00073CB5">
        <w:rPr>
          <w:rFonts w:asciiTheme="minorHAnsi" w:hAnsiTheme="minorHAnsi"/>
        </w:rPr>
        <w:t>è</w:t>
      </w:r>
      <w:r w:rsidRPr="00073CB5">
        <w:rPr>
          <w:rFonts w:asciiTheme="minorHAnsi" w:hAnsiTheme="minorHAnsi"/>
        </w:rPr>
        <w:t xml:space="preserve"> possibile </w:t>
      </w:r>
      <w:r w:rsidR="00391D0A" w:rsidRPr="00073CB5">
        <w:rPr>
          <w:rFonts w:asciiTheme="minorHAnsi" w:hAnsiTheme="minorHAnsi"/>
        </w:rPr>
        <w:t xml:space="preserve">studiare al massimo </w:t>
      </w:r>
      <w:r w:rsidRPr="00073CB5">
        <w:rPr>
          <w:rFonts w:asciiTheme="minorHAnsi" w:hAnsiTheme="minorHAnsi"/>
        </w:rPr>
        <w:t>275 giorni all’anno;</w:t>
      </w:r>
    </w:p>
    <w:p w:rsidR="00BE2D9A" w:rsidRPr="00073CB5" w:rsidRDefault="00BE2D9A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b) i giorni di studio </w:t>
      </w:r>
      <w:r w:rsidR="00677781">
        <w:rPr>
          <w:rFonts w:asciiTheme="minorHAnsi" w:hAnsiTheme="minorHAnsi"/>
        </w:rPr>
        <w:t>sono</w:t>
      </w:r>
      <w:r w:rsidR="00425DC7" w:rsidRPr="00073CB5">
        <w:rPr>
          <w:rFonts w:asciiTheme="minorHAnsi" w:hAnsiTheme="minorHAnsi"/>
        </w:rPr>
        <w:t xml:space="preserve"> perfettamente divisibili;</w:t>
      </w:r>
    </w:p>
    <w:p w:rsidR="00425DC7" w:rsidRPr="00073CB5" w:rsidRDefault="00425DC7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c) prendiamo in considerazione un solo anno di studio (la scelta c</w:t>
      </w:r>
      <w:r w:rsidR="006C2424" w:rsidRPr="00073CB5">
        <w:rPr>
          <w:rFonts w:asciiTheme="minorHAnsi" w:hAnsiTheme="minorHAnsi"/>
        </w:rPr>
        <w:t>h</w:t>
      </w:r>
      <w:r w:rsidRPr="00073CB5">
        <w:rPr>
          <w:rFonts w:asciiTheme="minorHAnsi" w:hAnsiTheme="minorHAnsi"/>
        </w:rPr>
        <w:t>e far</w:t>
      </w:r>
      <w:r w:rsidR="006C2424" w:rsidRPr="00073CB5">
        <w:rPr>
          <w:rFonts w:asciiTheme="minorHAnsi" w:hAnsiTheme="minorHAnsi"/>
        </w:rPr>
        <w:t>à</w:t>
      </w:r>
      <w:r w:rsidRPr="00073CB5">
        <w:rPr>
          <w:rFonts w:asciiTheme="minorHAnsi" w:hAnsiTheme="minorHAnsi"/>
        </w:rPr>
        <w:t xml:space="preserve"> </w:t>
      </w:r>
      <w:r w:rsidR="006C2424" w:rsidRPr="00073CB5">
        <w:rPr>
          <w:rFonts w:asciiTheme="minorHAnsi" w:hAnsiTheme="minorHAnsi"/>
        </w:rPr>
        <w:t>quell’anno</w:t>
      </w:r>
      <w:r w:rsidRPr="00073CB5">
        <w:rPr>
          <w:rFonts w:asciiTheme="minorHAnsi" w:hAnsiTheme="minorHAnsi"/>
        </w:rPr>
        <w:t xml:space="preserve"> è identica a quella degli altri anni)</w:t>
      </w:r>
      <w:r w:rsidR="006C2424" w:rsidRPr="00073CB5">
        <w:rPr>
          <w:rFonts w:asciiTheme="minorHAnsi" w:hAnsiTheme="minorHAnsi"/>
        </w:rPr>
        <w:t>.</w:t>
      </w:r>
    </w:p>
    <w:p w:rsidR="006C2424" w:rsidRPr="00073CB5" w:rsidRDefault="006C2424" w:rsidP="00E27281">
      <w:pPr>
        <w:rPr>
          <w:rFonts w:asciiTheme="minorHAnsi" w:hAnsiTheme="minorHAnsi"/>
          <w:b/>
          <w:color w:val="FF0000"/>
        </w:rPr>
      </w:pPr>
      <w:r w:rsidRPr="00073CB5">
        <w:rPr>
          <w:rFonts w:asciiTheme="minorHAnsi" w:hAnsiTheme="minorHAnsi"/>
          <w:b/>
          <w:color w:val="FF0000"/>
        </w:rPr>
        <w:t>Vincolo</w:t>
      </w:r>
    </w:p>
    <w:p w:rsidR="001E0C7B" w:rsidRPr="00073CB5" w:rsidRDefault="001E0C7B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Per semplificare le </w:t>
      </w:r>
      <w:r w:rsidR="00154FA2" w:rsidRPr="00073CB5">
        <w:rPr>
          <w:rFonts w:asciiTheme="minorHAnsi" w:hAnsiTheme="minorHAnsi"/>
        </w:rPr>
        <w:t>cose</w:t>
      </w:r>
      <w:r w:rsidR="006C2424" w:rsidRPr="00073CB5">
        <w:rPr>
          <w:rFonts w:asciiTheme="minorHAnsi" w:hAnsiTheme="minorHAnsi"/>
        </w:rPr>
        <w:t>,</w:t>
      </w:r>
      <w:r w:rsidR="00154FA2" w:rsidRPr="00073CB5">
        <w:rPr>
          <w:rFonts w:asciiTheme="minorHAnsi" w:hAnsiTheme="minorHAnsi"/>
        </w:rPr>
        <w:t xml:space="preserve"> immaginiamo che si possa</w:t>
      </w:r>
      <w:r w:rsidRPr="00073CB5">
        <w:rPr>
          <w:rFonts w:asciiTheme="minorHAnsi" w:hAnsiTheme="minorHAnsi"/>
        </w:rPr>
        <w:t xml:space="preserve"> esprimere la </w:t>
      </w:r>
      <w:r w:rsidR="00154FA2" w:rsidRPr="00073CB5">
        <w:rPr>
          <w:rFonts w:asciiTheme="minorHAnsi" w:hAnsiTheme="minorHAnsi"/>
        </w:rPr>
        <w:t>funzione di produzione del voto di laurea come una funzione lineare del tempo impiegato a studiare</w:t>
      </w:r>
      <w:r w:rsidR="002D64C6">
        <w:rPr>
          <w:rFonts w:asciiTheme="minorHAnsi" w:hAnsiTheme="minorHAnsi"/>
        </w:rPr>
        <w:t>,</w:t>
      </w:r>
      <w:r w:rsidR="00154FA2" w:rsidRPr="00073CB5">
        <w:rPr>
          <w:rFonts w:asciiTheme="minorHAnsi" w:hAnsiTheme="minorHAnsi"/>
        </w:rPr>
        <w:t xml:space="preserve"> il voto di laure</w:t>
      </w:r>
      <w:r w:rsidR="00927D9D" w:rsidRPr="00073CB5">
        <w:rPr>
          <w:rFonts w:asciiTheme="minorHAnsi" w:hAnsiTheme="minorHAnsi"/>
        </w:rPr>
        <w:t>a</w:t>
      </w:r>
      <w:r w:rsidR="00154FA2" w:rsidRPr="00073CB5">
        <w:rPr>
          <w:rFonts w:asciiTheme="minorHAnsi" w:hAnsiTheme="minorHAnsi"/>
        </w:rPr>
        <w:t xml:space="preserve"> dipenda </w:t>
      </w:r>
      <w:r w:rsidR="006C2424" w:rsidRPr="00073CB5">
        <w:rPr>
          <w:rFonts w:asciiTheme="minorHAnsi" w:hAnsiTheme="minorHAnsi"/>
        </w:rPr>
        <w:t xml:space="preserve">solo </w:t>
      </w:r>
      <w:r w:rsidR="00154FA2" w:rsidRPr="00073CB5">
        <w:rPr>
          <w:rFonts w:asciiTheme="minorHAnsi" w:hAnsiTheme="minorHAnsi"/>
        </w:rPr>
        <w:t xml:space="preserve">da quanti giorni </w:t>
      </w:r>
      <w:r w:rsidR="006C2424" w:rsidRPr="00073CB5">
        <w:rPr>
          <w:rFonts w:asciiTheme="minorHAnsi" w:hAnsiTheme="minorHAnsi"/>
        </w:rPr>
        <w:t>M. passi</w:t>
      </w:r>
      <w:r w:rsidR="00154FA2" w:rsidRPr="00073CB5">
        <w:rPr>
          <w:rFonts w:asciiTheme="minorHAnsi" w:hAnsiTheme="minorHAnsi"/>
        </w:rPr>
        <w:t xml:space="preserve"> a studiare. </w:t>
      </w:r>
      <w:r w:rsidR="006C2424" w:rsidRPr="00073CB5">
        <w:rPr>
          <w:rFonts w:asciiTheme="minorHAnsi" w:hAnsiTheme="minorHAnsi"/>
        </w:rPr>
        <w:t>L</w:t>
      </w:r>
      <w:r w:rsidR="00154FA2" w:rsidRPr="00073CB5">
        <w:rPr>
          <w:rFonts w:asciiTheme="minorHAnsi" w:hAnsiTheme="minorHAnsi"/>
        </w:rPr>
        <w:t>a funzione di produzione dello studio sarà</w:t>
      </w:r>
    </w:p>
    <w:p w:rsidR="00154FA2" w:rsidRPr="00073CB5" w:rsidRDefault="00712C47" w:rsidP="00154FA2">
      <w:pPr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V=cG</m:t>
          </m:r>
        </m:oMath>
      </m:oMathPara>
    </w:p>
    <w:p w:rsidR="00154FA2" w:rsidRPr="00073CB5" w:rsidRDefault="00154FA2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dove V è il voto di laure in 110esimi, </w:t>
      </w:r>
      <w:r w:rsidRPr="002D64C6">
        <w:rPr>
          <w:rFonts w:asciiTheme="minorHAnsi" w:hAnsiTheme="minorHAnsi"/>
          <w:i/>
        </w:rPr>
        <w:t>G</w:t>
      </w:r>
      <w:r w:rsidRPr="00073CB5">
        <w:rPr>
          <w:rFonts w:asciiTheme="minorHAnsi" w:hAnsiTheme="minorHAnsi"/>
        </w:rPr>
        <w:t xml:space="preserve"> è il numero di giorni di studio, </w:t>
      </w:r>
      <w:r w:rsidRPr="002D64C6">
        <w:rPr>
          <w:rFonts w:asciiTheme="minorHAnsi" w:hAnsiTheme="minorHAnsi"/>
          <w:i/>
        </w:rPr>
        <w:t>c</w:t>
      </w:r>
      <w:r w:rsidRPr="00073CB5">
        <w:rPr>
          <w:rFonts w:asciiTheme="minorHAnsi" w:hAnsiTheme="minorHAnsi"/>
        </w:rPr>
        <w:t xml:space="preserve"> è una costante.</w:t>
      </w:r>
    </w:p>
    <w:p w:rsidR="00527449" w:rsidRPr="00073CB5" w:rsidRDefault="00527449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Rispetto alla funzione descritta nel LEIBNIZ 2</w:t>
      </w:r>
      <w:r w:rsidR="002D64C6">
        <w:rPr>
          <w:rFonts w:asciiTheme="minorHAnsi" w:hAnsiTheme="minorHAnsi"/>
        </w:rPr>
        <w:t>, è una forma funzionale più semplice, u</w:t>
      </w:r>
      <w:r w:rsidRPr="00073CB5">
        <w:rPr>
          <w:rFonts w:asciiTheme="minorHAnsi" w:hAnsiTheme="minorHAnsi"/>
        </w:rPr>
        <w:t>na funzione lineare.</w:t>
      </w:r>
    </w:p>
    <w:p w:rsidR="00927D9D" w:rsidRPr="00073CB5" w:rsidRDefault="00527449" w:rsidP="00527449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>Il prodotto medio cosi</w:t>
      </w:r>
      <w:r w:rsidR="002D64C6">
        <w:rPr>
          <w:rFonts w:asciiTheme="minorHAnsi" w:hAnsiTheme="minorHAnsi" w:cs="Times New Roman"/>
        </w:rPr>
        <w:t xml:space="preserve"> come definito nel testo e nel Leibniz</w:t>
      </w:r>
      <w:r w:rsidRPr="00073CB5">
        <w:rPr>
          <w:rFonts w:asciiTheme="minorHAnsi" w:hAnsiTheme="minorHAnsi" w:cs="Times New Roman"/>
        </w:rPr>
        <w:t xml:space="preserve"> sarà: </w:t>
      </w:r>
    </w:p>
    <w:p w:rsidR="00527449" w:rsidRPr="00073CB5" w:rsidRDefault="00527449" w:rsidP="00527449">
      <w:pPr>
        <w:rPr>
          <w:rFonts w:asciiTheme="minorHAnsi" w:hAnsiTheme="minorHAnsi" w:cs="Times New Roman"/>
        </w:rPr>
      </w:pPr>
      <m:oMathPara>
        <m:oMath>
          <m:r>
            <w:rPr>
              <w:rFonts w:ascii="Cambria Math" w:hAnsi="Cambria Math" w:cs="Times New Roman"/>
            </w:rPr>
            <m:t>AP=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V</m:t>
              </m:r>
            </m:num>
            <m:den>
              <m:r>
                <w:rPr>
                  <w:rFonts w:ascii="Cambria Math" w:hAnsi="Cambria Math" w:cs="Times New Roman"/>
                </w:rPr>
                <m:t>G</m:t>
              </m:r>
            </m:den>
          </m:f>
          <m:r>
            <w:rPr>
              <w:rFonts w:ascii="Cambria Math" w:hAnsi="Cambria Math" w:cs="Times New Roman"/>
            </w:rPr>
            <m:t>=c</m:t>
          </m:r>
        </m:oMath>
      </m:oMathPara>
    </w:p>
    <w:p w:rsidR="006C2424" w:rsidRPr="00073CB5" w:rsidRDefault="006C2424" w:rsidP="00527449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 xml:space="preserve">Il che vuol dire che in media un giorno di studio lo porta a conseguire </w:t>
      </w:r>
      <w:r w:rsidRPr="002D64C6">
        <w:rPr>
          <w:rFonts w:asciiTheme="minorHAnsi" w:hAnsiTheme="minorHAnsi" w:cs="Times New Roman"/>
          <w:i/>
        </w:rPr>
        <w:t>c</w:t>
      </w:r>
      <w:r w:rsidRPr="00073CB5">
        <w:rPr>
          <w:rFonts w:asciiTheme="minorHAnsi" w:hAnsiTheme="minorHAnsi" w:cs="Times New Roman"/>
        </w:rPr>
        <w:t xml:space="preserve"> voti in più.</w:t>
      </w:r>
      <w:r w:rsidR="00D735D4" w:rsidRPr="00073CB5">
        <w:rPr>
          <w:rFonts w:asciiTheme="minorHAnsi" w:hAnsiTheme="minorHAnsi" w:cs="Times New Roman"/>
        </w:rPr>
        <w:t xml:space="preserve"> </w:t>
      </w:r>
      <w:r w:rsidR="00D735D4" w:rsidRPr="002D64C6">
        <w:rPr>
          <w:rFonts w:asciiTheme="minorHAnsi" w:hAnsiTheme="minorHAnsi" w:cs="Times New Roman"/>
          <w:i/>
        </w:rPr>
        <w:t>c</w:t>
      </w:r>
      <w:r w:rsidR="00D735D4" w:rsidRPr="00073CB5">
        <w:rPr>
          <w:rFonts w:asciiTheme="minorHAnsi" w:hAnsiTheme="minorHAnsi" w:cs="Times New Roman"/>
        </w:rPr>
        <w:t xml:space="preserve"> è il voto per giorni di studio.</w:t>
      </w:r>
    </w:p>
    <w:p w:rsidR="00527449" w:rsidRPr="00073CB5" w:rsidRDefault="00527449" w:rsidP="00527449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 xml:space="preserve">Visto che il prodotto marginale è la derivata </w:t>
      </w:r>
      <w:r w:rsidR="009A33E6" w:rsidRPr="00073CB5">
        <w:rPr>
          <w:rFonts w:asciiTheme="minorHAnsi" w:hAnsiTheme="minorHAnsi" w:cs="Times New Roman"/>
        </w:rPr>
        <w:t>della funzione di produzione</w:t>
      </w:r>
      <w:r w:rsidRPr="00073CB5">
        <w:rPr>
          <w:rFonts w:asciiTheme="minorHAnsi" w:hAnsiTheme="minorHAnsi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dV</m:t>
            </m:r>
          </m:num>
          <m:den>
            <m:r>
              <w:rPr>
                <w:rFonts w:ascii="Cambria Math" w:hAnsi="Cambria Math" w:cs="Times New Roman"/>
              </w:rPr>
              <m:t>dG</m:t>
            </m:r>
          </m:den>
        </m:f>
      </m:oMath>
      <w:r w:rsidRPr="00073CB5">
        <w:rPr>
          <w:rFonts w:asciiTheme="minorHAnsi" w:hAnsiTheme="minorHAnsi" w:cs="Times New Roman"/>
        </w:rPr>
        <w:t xml:space="preserve">, il prodotto marginale nel caso della funzione </w:t>
      </w:r>
      <w:r w:rsidR="00D735D4" w:rsidRPr="00073CB5">
        <w:rPr>
          <w:rFonts w:asciiTheme="minorHAnsi" w:hAnsiTheme="minorHAnsi" w:cs="Times New Roman"/>
        </w:rPr>
        <w:t>di produzione di M.</w:t>
      </w:r>
      <w:r w:rsidRPr="00073CB5">
        <w:rPr>
          <w:rFonts w:asciiTheme="minorHAnsi" w:hAnsiTheme="minorHAnsi" w:cs="Times New Roman"/>
        </w:rPr>
        <w:t xml:space="preserve"> sarà</w:t>
      </w:r>
    </w:p>
    <w:p w:rsidR="00527449" w:rsidRPr="00073CB5" w:rsidRDefault="00527449" w:rsidP="00E27281">
      <w:pPr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MP=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</w:rPr>
                <m:t>dG</m:t>
              </m:r>
            </m:den>
          </m:f>
          <m:r>
            <w:rPr>
              <w:rFonts w:ascii="Cambria Math" w:hAnsi="Cambria Math" w:cs="Times New Roman"/>
            </w:rPr>
            <m:t>=c</m:t>
          </m:r>
        </m:oMath>
      </m:oMathPara>
    </w:p>
    <w:p w:rsidR="006C2424" w:rsidRPr="00073CB5" w:rsidRDefault="006C2424" w:rsidP="006C2424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 xml:space="preserve">Il che vuol dire che un giorno in più di studio lo porta a conseguire </w:t>
      </w:r>
      <w:r w:rsidRPr="002D64C6">
        <w:rPr>
          <w:rFonts w:asciiTheme="minorHAnsi" w:hAnsiTheme="minorHAnsi" w:cs="Times New Roman"/>
          <w:i/>
        </w:rPr>
        <w:t>c</w:t>
      </w:r>
      <w:r w:rsidRPr="00073CB5">
        <w:rPr>
          <w:rFonts w:asciiTheme="minorHAnsi" w:hAnsiTheme="minorHAnsi" w:cs="Times New Roman"/>
        </w:rPr>
        <w:t xml:space="preserve"> voti in più.</w:t>
      </w:r>
    </w:p>
    <w:p w:rsidR="00527449" w:rsidRPr="00073CB5" w:rsidRDefault="00527449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Nel caso della funzione di produzione lineare (la più semplice che</w:t>
      </w:r>
      <w:r w:rsidR="006C2424" w:rsidRPr="00073CB5">
        <w:rPr>
          <w:rFonts w:asciiTheme="minorHAnsi" w:hAnsiTheme="minorHAnsi"/>
        </w:rPr>
        <w:t xml:space="preserve"> </w:t>
      </w:r>
      <w:r w:rsidR="002D64C6">
        <w:rPr>
          <w:rFonts w:asciiTheme="minorHAnsi" w:hAnsiTheme="minorHAnsi"/>
        </w:rPr>
        <w:t>ci sia</w:t>
      </w:r>
      <w:r w:rsidR="006C2424" w:rsidRPr="00073CB5">
        <w:rPr>
          <w:rFonts w:asciiTheme="minorHAnsi" w:hAnsiTheme="minorHAnsi"/>
        </w:rPr>
        <w:t xml:space="preserve">) prodotto medio e prodotto </w:t>
      </w:r>
      <w:r w:rsidRPr="00073CB5">
        <w:rPr>
          <w:rFonts w:asciiTheme="minorHAnsi" w:hAnsiTheme="minorHAnsi"/>
        </w:rPr>
        <w:t>marginale coincidono e sono ugual</w:t>
      </w:r>
      <w:r w:rsidR="006C2424" w:rsidRPr="00073CB5">
        <w:rPr>
          <w:rFonts w:asciiTheme="minorHAnsi" w:hAnsiTheme="minorHAnsi"/>
        </w:rPr>
        <w:t>i</w:t>
      </w:r>
      <w:r w:rsidRPr="00073CB5">
        <w:rPr>
          <w:rFonts w:asciiTheme="minorHAnsi" w:hAnsiTheme="minorHAnsi"/>
        </w:rPr>
        <w:t xml:space="preserve"> a</w:t>
      </w:r>
      <w:r w:rsidR="00D735D4" w:rsidRPr="00073CB5">
        <w:rPr>
          <w:rFonts w:asciiTheme="minorHAnsi" w:hAnsiTheme="minorHAnsi"/>
        </w:rPr>
        <w:t>l</w:t>
      </w:r>
      <w:r w:rsidRPr="00073CB5">
        <w:rPr>
          <w:rFonts w:asciiTheme="minorHAnsi" w:hAnsiTheme="minorHAnsi"/>
        </w:rPr>
        <w:t xml:space="preserve"> coefficiente angolare della retta.</w:t>
      </w:r>
    </w:p>
    <w:p w:rsidR="00527449" w:rsidRPr="00073CB5" w:rsidRDefault="00527449" w:rsidP="00E27281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Come vedete, se la funzione di produzione è lineare, la produttività marginale è costante</w:t>
      </w:r>
      <w:r w:rsidR="002D64C6">
        <w:rPr>
          <w:rFonts w:asciiTheme="minorHAnsi" w:hAnsiTheme="minorHAnsi"/>
        </w:rPr>
        <w:t>, un giorno di studio frutta se</w:t>
      </w:r>
      <w:r w:rsidR="00677781">
        <w:rPr>
          <w:rFonts w:asciiTheme="minorHAnsi" w:hAnsiTheme="minorHAnsi"/>
        </w:rPr>
        <w:t>m</w:t>
      </w:r>
      <w:r w:rsidR="002D64C6">
        <w:rPr>
          <w:rFonts w:asciiTheme="minorHAnsi" w:hAnsiTheme="minorHAnsi"/>
        </w:rPr>
        <w:t xml:space="preserve">pre lo stesso voto, sia il primo giorno </w:t>
      </w:r>
      <w:r w:rsidR="00677781">
        <w:rPr>
          <w:rFonts w:asciiTheme="minorHAnsi" w:hAnsiTheme="minorHAnsi"/>
        </w:rPr>
        <w:t>che il</w:t>
      </w:r>
      <w:r w:rsidR="002D64C6">
        <w:rPr>
          <w:rFonts w:asciiTheme="minorHAnsi" w:hAnsiTheme="minorHAnsi"/>
        </w:rPr>
        <w:t xml:space="preserve"> ventesimo</w:t>
      </w:r>
      <w:r w:rsidRPr="00073CB5">
        <w:rPr>
          <w:rFonts w:asciiTheme="minorHAnsi" w:hAnsiTheme="minorHAnsi"/>
        </w:rPr>
        <w:t>. Ques</w:t>
      </w:r>
      <w:r w:rsidR="00677781">
        <w:rPr>
          <w:rFonts w:asciiTheme="minorHAnsi" w:hAnsiTheme="minorHAnsi"/>
        </w:rPr>
        <w:t>ta è un’ipotesi meno realistica</w:t>
      </w:r>
      <w:r w:rsidRPr="00073CB5">
        <w:rPr>
          <w:rFonts w:asciiTheme="minorHAnsi" w:hAnsiTheme="minorHAnsi"/>
        </w:rPr>
        <w:t xml:space="preserve"> di quella adottata nel Leibnitz </w:t>
      </w:r>
      <w:r w:rsidR="00446D1D" w:rsidRPr="00073CB5">
        <w:rPr>
          <w:rFonts w:asciiTheme="minorHAnsi" w:hAnsiTheme="minorHAnsi"/>
        </w:rPr>
        <w:t xml:space="preserve">e </w:t>
      </w:r>
      <w:r w:rsidRPr="00073CB5">
        <w:rPr>
          <w:rFonts w:asciiTheme="minorHAnsi" w:hAnsiTheme="minorHAnsi"/>
        </w:rPr>
        <w:t>nel testo. Nella realtà</w:t>
      </w:r>
      <w:r w:rsidR="002D64C6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le prima ore di studio sono più produttive delle ultime. Il fatto di considerare giorni e non </w:t>
      </w:r>
      <w:r w:rsidR="00446D1D" w:rsidRPr="00073CB5">
        <w:rPr>
          <w:rFonts w:asciiTheme="minorHAnsi" w:hAnsiTheme="minorHAnsi"/>
        </w:rPr>
        <w:t>o</w:t>
      </w:r>
      <w:r w:rsidRPr="00073CB5">
        <w:rPr>
          <w:rFonts w:asciiTheme="minorHAnsi" w:hAnsiTheme="minorHAnsi"/>
        </w:rPr>
        <w:t>re</w:t>
      </w:r>
      <w:r w:rsidR="00927D9D" w:rsidRPr="00073CB5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rende </w:t>
      </w:r>
      <w:r w:rsidR="00927D9D" w:rsidRPr="00073CB5">
        <w:rPr>
          <w:rFonts w:asciiTheme="minorHAnsi" w:hAnsiTheme="minorHAnsi"/>
        </w:rPr>
        <w:t xml:space="preserve">tuttavia un </w:t>
      </w:r>
      <w:r w:rsidRPr="00073CB5">
        <w:rPr>
          <w:rFonts w:asciiTheme="minorHAnsi" w:hAnsiTheme="minorHAnsi"/>
        </w:rPr>
        <w:t xml:space="preserve">po’ meno irrealistica </w:t>
      </w:r>
      <w:r w:rsidR="00446D1D" w:rsidRPr="00073CB5">
        <w:rPr>
          <w:rFonts w:asciiTheme="minorHAnsi" w:hAnsiTheme="minorHAnsi"/>
        </w:rPr>
        <w:t>l’ipotesi</w:t>
      </w:r>
      <w:r w:rsidRPr="00073CB5">
        <w:rPr>
          <w:rFonts w:asciiTheme="minorHAnsi" w:hAnsiTheme="minorHAnsi"/>
        </w:rPr>
        <w:t>. La ragione per la quale scegliamo questa forma funzionale</w:t>
      </w:r>
      <w:r w:rsidR="00D735D4" w:rsidRPr="00073CB5">
        <w:rPr>
          <w:rFonts w:asciiTheme="minorHAnsi" w:hAnsiTheme="minorHAnsi"/>
        </w:rPr>
        <w:t>, tuttavia,</w:t>
      </w:r>
      <w:r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lastRenderedPageBreak/>
        <w:t xml:space="preserve">è </w:t>
      </w:r>
      <w:r w:rsidR="00446D1D" w:rsidRPr="00073CB5">
        <w:rPr>
          <w:rFonts w:asciiTheme="minorHAnsi" w:hAnsiTheme="minorHAnsi"/>
        </w:rPr>
        <w:t xml:space="preserve">da ascriversi totalmente alla sua </w:t>
      </w:r>
      <w:r w:rsidRPr="00073CB5">
        <w:rPr>
          <w:rFonts w:asciiTheme="minorHAnsi" w:hAnsiTheme="minorHAnsi"/>
        </w:rPr>
        <w:t>semplicità matematica.</w:t>
      </w:r>
    </w:p>
    <w:p w:rsidR="006C2424" w:rsidRPr="00073CB5" w:rsidRDefault="009A33E6" w:rsidP="00467DC6">
      <w:pPr>
        <w:jc w:val="center"/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16CBAADC" wp14:editId="6FA24B88">
            <wp:extent cx="4159620" cy="2258705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2424" w:rsidRPr="00073CB5" w:rsidRDefault="006C2424" w:rsidP="00467DC6">
      <w:pPr>
        <w:jc w:val="center"/>
        <w:rPr>
          <w:rFonts w:asciiTheme="minorHAnsi" w:hAnsiTheme="minorHAnsi"/>
        </w:rPr>
      </w:pPr>
    </w:p>
    <w:p w:rsidR="00467DC6" w:rsidRPr="00073CB5" w:rsidRDefault="000F5F72" w:rsidP="00467DC6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Nella figura vediamo </w:t>
      </w:r>
      <w:r w:rsidR="00892BDD" w:rsidRPr="00073CB5">
        <w:rPr>
          <w:rFonts w:asciiTheme="minorHAnsi" w:hAnsiTheme="minorHAnsi"/>
        </w:rPr>
        <w:t xml:space="preserve">la </w:t>
      </w:r>
      <w:r w:rsidRPr="00073CB5">
        <w:rPr>
          <w:rFonts w:asciiTheme="minorHAnsi" w:hAnsiTheme="minorHAnsi"/>
        </w:rPr>
        <w:t xml:space="preserve">FdP </w:t>
      </w:r>
      <w:r w:rsidR="00892BDD" w:rsidRPr="00073CB5">
        <w:rPr>
          <w:rFonts w:asciiTheme="minorHAnsi" w:hAnsiTheme="minorHAnsi"/>
        </w:rPr>
        <w:t>di M. Essa</w:t>
      </w:r>
      <w:r w:rsidRPr="00073CB5">
        <w:rPr>
          <w:rFonts w:asciiTheme="minorHAnsi" w:hAnsiTheme="minorHAnsi"/>
        </w:rPr>
        <w:t xml:space="preserve"> </w:t>
      </w:r>
      <w:r w:rsidR="00892BDD" w:rsidRPr="00073CB5">
        <w:rPr>
          <w:rFonts w:asciiTheme="minorHAnsi" w:hAnsiTheme="minorHAnsi"/>
        </w:rPr>
        <w:t>è</w:t>
      </w:r>
      <w:r w:rsidRPr="00073CB5">
        <w:rPr>
          <w:rFonts w:asciiTheme="minorHAnsi" w:hAnsiTheme="minorHAnsi"/>
        </w:rPr>
        <w:t xml:space="preserve"> l</w:t>
      </w:r>
      <w:r w:rsidR="00892BDD" w:rsidRPr="00073CB5">
        <w:rPr>
          <w:rFonts w:asciiTheme="minorHAnsi" w:hAnsiTheme="minorHAnsi"/>
        </w:rPr>
        <w:t>a rappresentazione grafica della seguente funzione analitica</w:t>
      </w:r>
    </w:p>
    <w:p w:rsidR="000F5F72" w:rsidRPr="00073CB5" w:rsidRDefault="00712C47" w:rsidP="00467DC6">
      <w:pPr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V=0.4 G   </m:t>
          </m:r>
        </m:oMath>
      </m:oMathPara>
    </w:p>
    <w:p w:rsidR="000F5F72" w:rsidRPr="00073CB5" w:rsidRDefault="000F5F72" w:rsidP="000F5F72">
      <w:pPr>
        <w:spacing w:before="120"/>
        <w:rPr>
          <w:rFonts w:asciiTheme="minorHAnsi" w:hAnsiTheme="minorHAnsi"/>
        </w:rPr>
      </w:pPr>
    </w:p>
    <w:p w:rsidR="000F5F72" w:rsidRPr="00073CB5" w:rsidRDefault="000F5F72" w:rsidP="000F5F72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100 giorni di studio </w:t>
      </w:r>
      <w:r w:rsidR="00927D9D" w:rsidRPr="00073CB5">
        <w:rPr>
          <w:rFonts w:asciiTheme="minorHAnsi" w:hAnsiTheme="minorHAnsi"/>
        </w:rPr>
        <w:t xml:space="preserve">all’anno </w:t>
      </w:r>
      <w:r w:rsidRPr="00073CB5">
        <w:rPr>
          <w:rFonts w:asciiTheme="minorHAnsi" w:hAnsiTheme="minorHAnsi"/>
        </w:rPr>
        <w:t>“producono” 40 punti</w:t>
      </w:r>
      <w:r w:rsidR="0057776F" w:rsidRPr="00073CB5">
        <w:rPr>
          <w:rFonts w:asciiTheme="minorHAnsi" w:hAnsiTheme="minorHAnsi"/>
        </w:rPr>
        <w:t>, ne occorrono 275 per ottener il massimo punteggio</w:t>
      </w:r>
    </w:p>
    <w:p w:rsidR="00B522B7" w:rsidRPr="00073CB5" w:rsidRDefault="00927D9D" w:rsidP="000F5F72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quanto uno studente sia ligio allo studio</w:t>
      </w:r>
      <w:r w:rsidR="002D64C6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il numero massi</w:t>
      </w:r>
      <w:r w:rsidR="006C2424" w:rsidRPr="00073CB5">
        <w:rPr>
          <w:rFonts w:asciiTheme="minorHAnsi" w:hAnsiTheme="minorHAnsi"/>
        </w:rPr>
        <w:t>mo di giorni passati a studiare</w:t>
      </w:r>
      <m:oMath>
        <m:r>
          <w:rPr>
            <w:rFonts w:ascii="Cambria Math" w:hAnsi="Cambria Math"/>
          </w:rPr>
          <m:t xml:space="preserve"> 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G)</m:t>
            </m:r>
          </m:e>
        </m:acc>
      </m:oMath>
      <w:r w:rsidR="006C2424"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t xml:space="preserve">è </w:t>
      </w:r>
      <w:r w:rsidR="0057776F" w:rsidRPr="00073CB5">
        <w:rPr>
          <w:rFonts w:asciiTheme="minorHAnsi" w:hAnsiTheme="minorHAnsi"/>
        </w:rPr>
        <w:t>275 (</w:t>
      </w:r>
      <w:r w:rsidR="006C2424" w:rsidRPr="00073CB5">
        <w:rPr>
          <w:rFonts w:asciiTheme="minorHAnsi" w:hAnsiTheme="minorHAnsi"/>
        </w:rPr>
        <w:t>peraltro non avrebbe senso</w:t>
      </w:r>
      <w:r w:rsidR="0057776F" w:rsidRPr="00073CB5">
        <w:rPr>
          <w:rFonts w:asciiTheme="minorHAnsi" w:hAnsiTheme="minorHAnsi"/>
        </w:rPr>
        <w:t xml:space="preserve"> studiare di più visto che 110 è il punteggio massimo)</w:t>
      </w:r>
      <w:r w:rsidRPr="00073CB5">
        <w:rPr>
          <w:rFonts w:asciiTheme="minorHAnsi" w:hAnsiTheme="minorHAnsi"/>
        </w:rPr>
        <w:t xml:space="preserve">. </w:t>
      </w:r>
      <w:r w:rsidR="00C457A1" w:rsidRPr="00073CB5">
        <w:rPr>
          <w:rFonts w:asciiTheme="minorHAnsi" w:hAnsiTheme="minorHAnsi"/>
        </w:rPr>
        <w:t xml:space="preserve">Quindi </w:t>
      </w:r>
    </w:p>
    <w:p w:rsidR="006C2424" w:rsidRPr="00073CB5" w:rsidRDefault="006C2424" w:rsidP="000F5F72">
      <w:pPr>
        <w:spacing w:before="120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G=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  <m:r>
            <w:rPr>
              <w:rFonts w:ascii="Cambria Math" w:hAnsi="Cambria Math"/>
            </w:rPr>
            <m:t>-D</m:t>
          </m:r>
        </m:oMath>
      </m:oMathPara>
    </w:p>
    <w:p w:rsidR="006C2424" w:rsidRPr="00073CB5" w:rsidRDefault="00D735D4" w:rsidP="000F5F72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>Sostituendo</w:t>
      </w:r>
      <w:r w:rsidR="006C2424" w:rsidRPr="00073CB5">
        <w:rPr>
          <w:rFonts w:asciiTheme="minorHAnsi" w:hAnsiTheme="minorHAnsi"/>
        </w:rPr>
        <w:t xml:space="preserve"> questo valore nella funzione di produzione, otteniamo</w:t>
      </w:r>
    </w:p>
    <w:p w:rsidR="00927D9D" w:rsidRPr="00073CB5" w:rsidRDefault="00927D9D" w:rsidP="000F5F72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br/>
      </w:r>
      <m:oMathPara>
        <m:oMath>
          <m:r>
            <w:rPr>
              <w:rFonts w:ascii="Cambria Math" w:hAnsi="Cambria Math"/>
            </w:rPr>
            <m:t>V=0.4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275-D</m:t>
              </m:r>
            </m:e>
          </m:d>
          <m:r>
            <w:rPr>
              <w:rFonts w:ascii="Cambria Math" w:hAnsi="Cambria Math"/>
            </w:rPr>
            <m:t>=110-0.4D</m:t>
          </m:r>
        </m:oMath>
      </m:oMathPara>
    </w:p>
    <w:p w:rsidR="00C457A1" w:rsidRPr="00073CB5" w:rsidRDefault="00C457A1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dove </w:t>
      </w:r>
      <w:r w:rsidR="0057776F" w:rsidRPr="00073CB5">
        <w:rPr>
          <w:rFonts w:asciiTheme="minorHAnsi" w:hAnsiTheme="minorHAnsi"/>
          <w:i/>
        </w:rPr>
        <w:t>D</w:t>
      </w:r>
      <w:r w:rsidRPr="00073CB5">
        <w:rPr>
          <w:rFonts w:asciiTheme="minorHAnsi" w:hAnsiTheme="minorHAnsi"/>
          <w:i/>
          <w:vertAlign w:val="subscript"/>
        </w:rPr>
        <w:t xml:space="preserve"> </w:t>
      </w:r>
      <w:r w:rsidRPr="00073CB5">
        <w:rPr>
          <w:rFonts w:asciiTheme="minorHAnsi" w:hAnsiTheme="minorHAnsi"/>
        </w:rPr>
        <w:t xml:space="preserve"> sono i giorni di </w:t>
      </w:r>
      <w:r w:rsidR="0057776F" w:rsidRPr="00073CB5">
        <w:rPr>
          <w:rFonts w:asciiTheme="minorHAnsi" w:hAnsiTheme="minorHAnsi"/>
        </w:rPr>
        <w:t>divertimento</w:t>
      </w:r>
      <w:r w:rsidRPr="00073CB5">
        <w:rPr>
          <w:rFonts w:asciiTheme="minorHAnsi" w:hAnsiTheme="minorHAnsi"/>
        </w:rPr>
        <w:t>, di vacanza dallo studio che i</w:t>
      </w:r>
      <w:r w:rsidR="0057776F" w:rsidRPr="00073CB5">
        <w:rPr>
          <w:rFonts w:asciiTheme="minorHAnsi" w:hAnsiTheme="minorHAnsi"/>
        </w:rPr>
        <w:t>l</w:t>
      </w:r>
      <w:r w:rsidRPr="00073CB5">
        <w:rPr>
          <w:rFonts w:asciiTheme="minorHAnsi" w:hAnsiTheme="minorHAnsi"/>
        </w:rPr>
        <w:t xml:space="preserve"> nostr</w:t>
      </w:r>
      <w:r w:rsidR="0057776F" w:rsidRPr="00073CB5">
        <w:rPr>
          <w:rFonts w:asciiTheme="minorHAnsi" w:hAnsiTheme="minorHAnsi"/>
        </w:rPr>
        <w:t>o eroe si concede</w:t>
      </w:r>
      <w:r w:rsidRPr="00073CB5">
        <w:rPr>
          <w:rFonts w:asciiTheme="minorHAnsi" w:hAnsiTheme="minorHAnsi"/>
        </w:rPr>
        <w:t xml:space="preserve"> all’anno. </w:t>
      </w:r>
    </w:p>
    <w:p w:rsidR="00C457A1" w:rsidRPr="00073CB5" w:rsidRDefault="00C457A1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Questa è la funzione del consumo possibile per A. </w:t>
      </w:r>
      <w:r w:rsidR="0090174B" w:rsidRPr="00073CB5">
        <w:rPr>
          <w:rFonts w:asciiTheme="minorHAnsi" w:hAnsiTheme="minorHAnsi"/>
        </w:rPr>
        <w:t xml:space="preserve">E’ anche la modellizzazione analitica del vincolo di M. </w:t>
      </w:r>
      <w:r w:rsidRPr="00073CB5">
        <w:rPr>
          <w:rFonts w:asciiTheme="minorHAnsi" w:hAnsiTheme="minorHAnsi"/>
        </w:rPr>
        <w:t>Ci dice quale combinazione dei due “beni” (voto di laurea e vacanza</w:t>
      </w:r>
      <w:r w:rsidR="00D735D4" w:rsidRPr="00073CB5">
        <w:rPr>
          <w:rFonts w:asciiTheme="minorHAnsi" w:hAnsiTheme="minorHAnsi"/>
        </w:rPr>
        <w:t>/divertimento</w:t>
      </w:r>
      <w:r w:rsidRPr="00073CB5">
        <w:rPr>
          <w:rFonts w:asciiTheme="minorHAnsi" w:hAnsiTheme="minorHAnsi"/>
        </w:rPr>
        <w:t xml:space="preserve">) </w:t>
      </w:r>
      <w:r w:rsidR="0057776F" w:rsidRPr="00073CB5">
        <w:rPr>
          <w:rFonts w:asciiTheme="minorHAnsi" w:hAnsiTheme="minorHAnsi"/>
        </w:rPr>
        <w:t>e</w:t>
      </w:r>
      <w:r w:rsidRPr="00073CB5">
        <w:rPr>
          <w:rFonts w:asciiTheme="minorHAnsi" w:hAnsiTheme="minorHAnsi"/>
        </w:rPr>
        <w:t xml:space="preserve">gli possa “consumare” date la </w:t>
      </w:r>
      <w:r w:rsidR="00D735D4" w:rsidRPr="00073CB5">
        <w:rPr>
          <w:rFonts w:asciiTheme="minorHAnsi" w:hAnsiTheme="minorHAnsi"/>
        </w:rPr>
        <w:t>sua</w:t>
      </w:r>
      <w:r w:rsidRPr="00073CB5">
        <w:rPr>
          <w:rFonts w:asciiTheme="minorHAnsi" w:hAnsiTheme="minorHAnsi"/>
        </w:rPr>
        <w:t xml:space="preserve"> </w:t>
      </w:r>
      <w:r w:rsidR="0057776F" w:rsidRPr="00073CB5">
        <w:rPr>
          <w:rFonts w:asciiTheme="minorHAnsi" w:hAnsiTheme="minorHAnsi"/>
        </w:rPr>
        <w:t>funzione di produzione del voto, ovvero la sua capacità di studio.</w:t>
      </w:r>
    </w:p>
    <w:p w:rsidR="00C457A1" w:rsidRPr="00073CB5" w:rsidRDefault="0057776F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La rappresentazione grafica della funzione </w:t>
      </w:r>
      <w:r w:rsidR="0090174B" w:rsidRPr="00073CB5">
        <w:rPr>
          <w:rFonts w:asciiTheme="minorHAnsi" w:hAnsiTheme="minorHAnsi"/>
        </w:rPr>
        <w:t xml:space="preserve">(la </w:t>
      </w:r>
      <w:r w:rsidR="00D735D4" w:rsidRPr="00073CB5">
        <w:rPr>
          <w:rFonts w:asciiTheme="minorHAnsi" w:hAnsiTheme="minorHAnsi"/>
        </w:rPr>
        <w:t>rappresentazione</w:t>
      </w:r>
      <w:r w:rsidR="0090174B" w:rsidRPr="00073CB5">
        <w:rPr>
          <w:rFonts w:asciiTheme="minorHAnsi" w:hAnsiTheme="minorHAnsi"/>
        </w:rPr>
        <w:t xml:space="preserve"> grafica del vincolo di M.) </w:t>
      </w:r>
      <w:r w:rsidRPr="00073CB5">
        <w:rPr>
          <w:rFonts w:asciiTheme="minorHAnsi" w:hAnsiTheme="minorHAnsi"/>
        </w:rPr>
        <w:t>sarà:</w:t>
      </w:r>
    </w:p>
    <w:p w:rsidR="005B6EAC" w:rsidRPr="00073CB5" w:rsidRDefault="00333D33" w:rsidP="00333D33">
      <w:pPr>
        <w:spacing w:before="120"/>
        <w:jc w:val="center"/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6F9AEAFE" wp14:editId="2DF4E948">
            <wp:extent cx="4189862" cy="2299648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0CF" w:rsidRPr="00073CB5" w:rsidRDefault="00FE50CF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lastRenderedPageBreak/>
        <w:t xml:space="preserve">Mentre prima il coefficiente </w:t>
      </w:r>
      <w:r w:rsidRPr="002D64C6">
        <w:rPr>
          <w:rFonts w:asciiTheme="minorHAnsi" w:hAnsiTheme="minorHAnsi"/>
          <w:i/>
        </w:rPr>
        <w:t>c</w:t>
      </w:r>
      <w:r w:rsidRPr="00073CB5">
        <w:rPr>
          <w:rFonts w:asciiTheme="minorHAnsi" w:hAnsiTheme="minorHAnsi"/>
        </w:rPr>
        <w:t xml:space="preserve"> </w:t>
      </w:r>
      <w:r w:rsidR="002D64C6">
        <w:rPr>
          <w:rFonts w:asciiTheme="minorHAnsi" w:hAnsiTheme="minorHAnsi"/>
        </w:rPr>
        <w:t>era</w:t>
      </w:r>
      <w:r w:rsidRPr="00073CB5">
        <w:rPr>
          <w:rFonts w:asciiTheme="minorHAnsi" w:hAnsiTheme="minorHAnsi"/>
        </w:rPr>
        <w:t xml:space="preserve"> interpretabile come la produttività marginale o quella media, adesso non sarà altro che il </w:t>
      </w:r>
      <w:r w:rsidRPr="00073CB5">
        <w:rPr>
          <w:rFonts w:asciiTheme="minorHAnsi" w:hAnsiTheme="minorHAnsi"/>
          <w:b/>
        </w:rPr>
        <w:t>costo opportunità</w:t>
      </w:r>
      <w:r w:rsidRPr="00073CB5">
        <w:rPr>
          <w:rFonts w:asciiTheme="minorHAnsi" w:hAnsiTheme="minorHAnsi"/>
        </w:rPr>
        <w:t xml:space="preserve"> del giorno di vacanza in termini di vot</w:t>
      </w:r>
      <w:r w:rsidR="009D54A4" w:rsidRPr="00073CB5">
        <w:rPr>
          <w:rFonts w:asciiTheme="minorHAnsi" w:hAnsiTheme="minorHAnsi"/>
        </w:rPr>
        <w:t xml:space="preserve">o. Un giorno di vacanza </w:t>
      </w:r>
      <w:r w:rsidR="009D54A4" w:rsidRPr="00073CB5">
        <w:rPr>
          <w:rFonts w:asciiTheme="minorHAnsi" w:hAnsiTheme="minorHAnsi"/>
          <w:i/>
        </w:rPr>
        <w:t>costa</w:t>
      </w:r>
      <w:r w:rsidR="009D54A4"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t xml:space="preserve">0.4 voti a </w:t>
      </w:r>
      <w:r w:rsidR="00B522B7" w:rsidRPr="00073CB5">
        <w:rPr>
          <w:rFonts w:asciiTheme="minorHAnsi" w:hAnsiTheme="minorHAnsi"/>
        </w:rPr>
        <w:t>Mario</w:t>
      </w:r>
      <w:r w:rsidR="002D64C6">
        <w:rPr>
          <w:rFonts w:asciiTheme="minorHAnsi" w:hAnsiTheme="minorHAnsi"/>
        </w:rPr>
        <w:t xml:space="preserve"> che</w:t>
      </w:r>
      <w:r w:rsidRPr="00073CB5">
        <w:rPr>
          <w:rFonts w:asciiTheme="minorHAnsi" w:hAnsiTheme="minorHAnsi"/>
        </w:rPr>
        <w:t xml:space="preserve"> può scambiare</w:t>
      </w:r>
      <w:r w:rsidR="002D64C6">
        <w:rPr>
          <w:rFonts w:asciiTheme="minorHAnsi" w:hAnsiTheme="minorHAnsi"/>
        </w:rPr>
        <w:t>, ad esempio,</w:t>
      </w:r>
      <w:r w:rsidRPr="00073CB5">
        <w:rPr>
          <w:rFonts w:asciiTheme="minorHAnsi" w:hAnsiTheme="minorHAnsi"/>
        </w:rPr>
        <w:t xml:space="preserve"> 10 giorni di vacanza in più con </w:t>
      </w:r>
      <w:r w:rsidR="009D54A4" w:rsidRPr="00073CB5">
        <w:rPr>
          <w:rFonts w:asciiTheme="minorHAnsi" w:hAnsiTheme="minorHAnsi"/>
        </w:rPr>
        <w:t>4 voti in più alla laurea.</w:t>
      </w:r>
    </w:p>
    <w:p w:rsidR="00B522B7" w:rsidRPr="00073CB5" w:rsidRDefault="00B522B7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>Il saggio marginale di trasformazione mostra come sia possibile per M. “trasformare” giorn</w:t>
      </w:r>
      <w:r w:rsidR="0090174B" w:rsidRPr="00073CB5">
        <w:rPr>
          <w:rFonts w:asciiTheme="minorHAnsi" w:hAnsiTheme="minorHAnsi"/>
        </w:rPr>
        <w:t>i di vacanza in voti di laurea, il saggio al quale può scambiare fra loro i suoi due obiettivi (esprime il trade-off che M deve affrontare)</w:t>
      </w:r>
    </w:p>
    <w:p w:rsidR="00B522B7" w:rsidRPr="00073CB5" w:rsidRDefault="00FC3DD0" w:rsidP="00C457A1">
      <w:pPr>
        <w:spacing w:before="120"/>
        <w:rPr>
          <w:rFonts w:asciiTheme="minorHAnsi" w:hAnsiTheme="minorHAns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MRT</m:t>
          </m:r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dD</m:t>
              </m:r>
            </m:den>
          </m:f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-c</m:t>
              </m:r>
            </m:e>
          </m:d>
          <m:r>
            <w:rPr>
              <w:rFonts w:ascii="Cambria Math" w:hAnsi="Cambria Math"/>
            </w:rPr>
            <m:t>=0.4</m:t>
          </m:r>
        </m:oMath>
      </m:oMathPara>
    </w:p>
    <w:p w:rsidR="009D54A4" w:rsidRPr="00073CB5" w:rsidRDefault="00B522B7" w:rsidP="00C457A1">
      <w:pPr>
        <w:spacing w:before="120"/>
        <w:rPr>
          <w:rFonts w:asciiTheme="minorHAnsi" w:hAnsiTheme="minorHAnsi"/>
        </w:rPr>
      </w:pPr>
      <w:r w:rsidRPr="00073CB5">
        <w:rPr>
          <w:rFonts w:asciiTheme="minorHAnsi" w:hAnsiTheme="minorHAnsi"/>
        </w:rPr>
        <w:t>Quale punto sulla curva del consumo possibile</w:t>
      </w:r>
      <w:r w:rsidR="00FC3DD0" w:rsidRPr="00073CB5">
        <w:rPr>
          <w:rFonts w:asciiTheme="minorHAnsi" w:hAnsiTheme="minorHAnsi"/>
        </w:rPr>
        <w:t>– ovvero qual</w:t>
      </w:r>
      <w:r w:rsidR="00677781">
        <w:rPr>
          <w:rFonts w:asciiTheme="minorHAnsi" w:hAnsiTheme="minorHAnsi"/>
        </w:rPr>
        <w:t>e</w:t>
      </w:r>
      <w:r w:rsidR="00FC3DD0" w:rsidRPr="00073CB5">
        <w:rPr>
          <w:rFonts w:asciiTheme="minorHAnsi" w:hAnsiTheme="minorHAnsi"/>
        </w:rPr>
        <w:t xml:space="preserve"> combinazione di voto e giorni di divertimento - M. sceglierà, </w:t>
      </w:r>
      <w:r w:rsidRPr="00073CB5">
        <w:rPr>
          <w:rFonts w:asciiTheme="minorHAnsi" w:hAnsiTheme="minorHAnsi"/>
        </w:rPr>
        <w:t xml:space="preserve">dipende dalle sue preferenze, </w:t>
      </w:r>
      <w:r w:rsidR="00FC3DD0" w:rsidRPr="00073CB5">
        <w:rPr>
          <w:rFonts w:asciiTheme="minorHAnsi" w:hAnsiTheme="minorHAnsi"/>
        </w:rPr>
        <w:t xml:space="preserve">da </w:t>
      </w:r>
      <w:r w:rsidRPr="00073CB5">
        <w:rPr>
          <w:rFonts w:asciiTheme="minorHAnsi" w:hAnsiTheme="minorHAnsi"/>
        </w:rPr>
        <w:t xml:space="preserve">quanto relativamente gli piace </w:t>
      </w:r>
      <w:r w:rsidR="007C65FF" w:rsidRPr="00073CB5">
        <w:rPr>
          <w:rFonts w:asciiTheme="minorHAnsi" w:hAnsiTheme="minorHAnsi"/>
        </w:rPr>
        <w:t xml:space="preserve">il voto e la vacanza. </w:t>
      </w:r>
    </w:p>
    <w:p w:rsidR="00630A6F" w:rsidRPr="00073CB5" w:rsidRDefault="00630A6F" w:rsidP="00391D0A">
      <w:pPr>
        <w:rPr>
          <w:rFonts w:asciiTheme="minorHAnsi" w:hAnsiTheme="minorHAnsi"/>
          <w:b/>
          <w:color w:val="FF0000"/>
        </w:rPr>
      </w:pPr>
      <w:r w:rsidRPr="00073CB5">
        <w:rPr>
          <w:rFonts w:asciiTheme="minorHAnsi" w:hAnsiTheme="minorHAnsi"/>
          <w:b/>
          <w:color w:val="FF0000"/>
          <w:sz w:val="32"/>
        </w:rPr>
        <w:t>O</w:t>
      </w:r>
      <w:r w:rsidRPr="00073CB5">
        <w:rPr>
          <w:rFonts w:asciiTheme="minorHAnsi" w:hAnsiTheme="minorHAnsi"/>
          <w:b/>
          <w:color w:val="FF0000"/>
        </w:rPr>
        <w:t>biettivo</w:t>
      </w:r>
    </w:p>
    <w:p w:rsidR="00391D0A" w:rsidRPr="00073CB5" w:rsidRDefault="00D735D4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L</w:t>
      </w:r>
      <w:r w:rsidR="00391D0A" w:rsidRPr="00073CB5">
        <w:rPr>
          <w:rFonts w:asciiTheme="minorHAnsi" w:hAnsiTheme="minorHAnsi"/>
        </w:rPr>
        <w:t>a funzione di utilità è una funzione Co</w:t>
      </w:r>
      <w:r w:rsidR="002D64C6">
        <w:rPr>
          <w:rFonts w:asciiTheme="minorHAnsi" w:hAnsiTheme="minorHAnsi"/>
        </w:rPr>
        <w:t>b</w:t>
      </w:r>
      <w:r w:rsidR="00391D0A" w:rsidRPr="00073CB5">
        <w:rPr>
          <w:rFonts w:asciiTheme="minorHAnsi" w:hAnsiTheme="minorHAnsi"/>
        </w:rPr>
        <w:t>b-Douglas.</w:t>
      </w:r>
    </w:p>
    <w:p w:rsidR="00391D0A" w:rsidRPr="00073CB5" w:rsidRDefault="00391D0A" w:rsidP="00391D0A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β</m:t>
              </m:r>
            </m:sup>
          </m:sSup>
        </m:oMath>
      </m:oMathPara>
    </w:p>
    <w:p w:rsidR="00391D0A" w:rsidRPr="00073CB5" w:rsidRDefault="00391D0A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dove </w:t>
      </w:r>
      <w:r w:rsidRPr="00073CB5">
        <w:rPr>
          <w:rFonts w:asciiTheme="minorHAnsi" w:hAnsiTheme="minorHAnsi" w:cs="Times New Roman"/>
        </w:rPr>
        <w:t>α</w:t>
      </w:r>
      <w:r w:rsidRPr="00073CB5">
        <w:rPr>
          <w:rFonts w:asciiTheme="minorHAnsi" w:hAnsiTheme="minorHAnsi"/>
        </w:rPr>
        <w:t xml:space="preserve"> e </w:t>
      </w:r>
      <w:r w:rsidRPr="00073CB5">
        <w:rPr>
          <w:rFonts w:asciiTheme="minorHAnsi" w:hAnsiTheme="minorHAnsi" w:cs="Times New Roman"/>
        </w:rPr>
        <w:t>β</w:t>
      </w:r>
      <w:r w:rsidRPr="00073CB5">
        <w:rPr>
          <w:rFonts w:asciiTheme="minorHAnsi" w:hAnsiTheme="minorHAnsi"/>
        </w:rPr>
        <w:t xml:space="preserve"> sono i pesi che Mario assegna ai due argomenti della funzione di utilità (ci dicono quanto </w:t>
      </w:r>
      <w:r w:rsidR="00425DC7" w:rsidRPr="00073CB5">
        <w:rPr>
          <w:rFonts w:asciiTheme="minorHAnsi" w:hAnsiTheme="minorHAnsi"/>
        </w:rPr>
        <w:t xml:space="preserve">essi siano </w:t>
      </w:r>
      <w:r w:rsidRPr="00073CB5">
        <w:rPr>
          <w:rFonts w:asciiTheme="minorHAnsi" w:hAnsiTheme="minorHAnsi"/>
        </w:rPr>
        <w:t>relativamente importanti</w:t>
      </w:r>
      <w:r w:rsidR="00425DC7" w:rsidRPr="00073CB5">
        <w:rPr>
          <w:rFonts w:asciiTheme="minorHAnsi" w:hAnsiTheme="minorHAnsi"/>
        </w:rPr>
        <w:t xml:space="preserve"> per lui</w:t>
      </w:r>
      <w:r w:rsidRPr="00073CB5">
        <w:rPr>
          <w:rFonts w:asciiTheme="minorHAnsi" w:hAnsiTheme="minorHAnsi"/>
        </w:rPr>
        <w:t>).</w:t>
      </w:r>
    </w:p>
    <w:p w:rsidR="0078374D" w:rsidRPr="00073CB5" w:rsidRDefault="00FC3DD0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Come si è visto nel testo e nel Leibniz 3,</w:t>
      </w:r>
    </w:p>
    <w:p w:rsidR="0078374D" w:rsidRPr="00073CB5" w:rsidRDefault="002D64C6" w:rsidP="00391D0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1) </w:t>
      </w:r>
      <w:r w:rsidR="0078374D" w:rsidRPr="00073CB5">
        <w:rPr>
          <w:rFonts w:asciiTheme="minorHAnsi" w:hAnsiTheme="minorHAnsi"/>
          <w:b/>
        </w:rPr>
        <w:t>le funzioni di utilità parziali sono</w:t>
      </w:r>
    </w:p>
    <w:p w:rsidR="0078374D" w:rsidRPr="00073CB5" w:rsidRDefault="00FD5C0F" w:rsidP="00391D0A">
      <w:p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(V=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V </m:t>
            </m:r>
          </m:e>
        </m:acc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78374D" w:rsidRPr="00073CB5">
        <w:rPr>
          <w:rFonts w:asciiTheme="minorHAnsi" w:hAnsiTheme="minorHAnsi"/>
        </w:rPr>
        <w:t xml:space="preserve">  </w:t>
      </w:r>
      <w:r w:rsidR="0078374D" w:rsidRPr="00073CB5">
        <w:rPr>
          <w:rFonts w:asciiTheme="minorHAnsi" w:hAnsiTheme="minorHAnsi"/>
        </w:rPr>
        <w:sym w:font="Wingdings" w:char="F0E8"/>
      </w:r>
      <w:r w:rsidR="0078374D" w:rsidRPr="00073CB5">
        <w:rPr>
          <w:rFonts w:asciiTheme="minorHAnsi" w:hAnsiTheme="minorHAnsi"/>
        </w:rPr>
        <w:t xml:space="preserve"> il benessere che crea la variazione di D quando V rimane costante 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78374D" w:rsidRPr="00073CB5" w:rsidRDefault="00FD5C0F" w:rsidP="0078374D">
      <w:p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V</m:t>
            </m:r>
          </m:sup>
        </m:sSup>
        <m:r>
          <w:rPr>
            <w:rFonts w:ascii="Cambria Math" w:hAnsi="Cambria Math"/>
          </w:rPr>
          <m:t>(D=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78374D" w:rsidRPr="00073CB5">
        <w:rPr>
          <w:rFonts w:asciiTheme="minorHAnsi" w:hAnsiTheme="minorHAnsi"/>
        </w:rPr>
        <w:t xml:space="preserve">  </w:t>
      </w:r>
      <w:r w:rsidR="0078374D" w:rsidRPr="00073CB5">
        <w:rPr>
          <w:rFonts w:asciiTheme="minorHAnsi" w:hAnsiTheme="minorHAnsi"/>
        </w:rPr>
        <w:sym w:font="Wingdings" w:char="F0E8"/>
      </w:r>
      <w:r w:rsidR="0078374D" w:rsidRPr="00073CB5">
        <w:rPr>
          <w:rFonts w:asciiTheme="minorHAnsi" w:hAnsiTheme="minorHAnsi"/>
        </w:rPr>
        <w:t xml:space="preserve"> il benessere che crea la variazione di V quando D rimane costante 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C71BDB" w:rsidRPr="00073CB5" w:rsidRDefault="002D64C6" w:rsidP="00391D0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</w:t>
      </w:r>
      <w:r w:rsidR="00C71BDB" w:rsidRPr="00073CB5">
        <w:rPr>
          <w:rFonts w:asciiTheme="minorHAnsi" w:hAnsiTheme="minorHAnsi"/>
          <w:b/>
        </w:rPr>
        <w:t>le utilità marginali sono:</w:t>
      </w:r>
    </w:p>
    <w:p w:rsidR="00C71BDB" w:rsidRPr="00073CB5" w:rsidRDefault="00FD5C0F" w:rsidP="00FC3DD0">
      <w:pPr>
        <w:ind w:left="2977" w:hanging="297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∂D</m:t>
            </m:r>
          </m:den>
        </m:f>
        <m:r>
          <w:rPr>
            <w:rFonts w:ascii="Cambria Math" w:hAnsi="Cambria Math"/>
          </w:rPr>
          <m:t>=α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αU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083D96" w:rsidRPr="00073CB5">
        <w:rPr>
          <w:rFonts w:asciiTheme="minorHAnsi" w:hAnsiTheme="minorHAnsi"/>
        </w:rPr>
        <w:t xml:space="preserve"> </w:t>
      </w:r>
      <w:r w:rsidR="00083D96" w:rsidRPr="00073CB5">
        <w:rPr>
          <w:rFonts w:asciiTheme="minorHAnsi" w:hAnsiTheme="minorHAnsi"/>
        </w:rPr>
        <w:sym w:font="Wingdings" w:char="F0E8"/>
      </w:r>
      <w:r w:rsidR="00083D96" w:rsidRPr="00073CB5">
        <w:rPr>
          <w:rFonts w:asciiTheme="minorHAnsi" w:hAnsiTheme="minorHAnsi"/>
        </w:rPr>
        <w:t xml:space="preserve"> mostra l’effetto che un incremento sufficientemente piccolo di D ha sulla utilità di Mario. Risponde alla domanda: se D aumenta</w:t>
      </w:r>
      <w:r w:rsidR="00570632" w:rsidRPr="00073CB5">
        <w:rPr>
          <w:rFonts w:asciiTheme="minorHAnsi" w:hAnsiTheme="minorHAnsi"/>
        </w:rPr>
        <w:t xml:space="preserve"> – rimanendo costante V - </w:t>
      </w:r>
      <w:r w:rsidR="00083D96" w:rsidRPr="00073CB5">
        <w:rPr>
          <w:rFonts w:asciiTheme="minorHAnsi" w:hAnsiTheme="minorHAnsi"/>
        </w:rPr>
        <w:t xml:space="preserve"> di quanto varia l’utilità di M?</w:t>
      </w:r>
    </w:p>
    <w:p w:rsidR="00C71BDB" w:rsidRPr="00073CB5" w:rsidRDefault="00FD5C0F" w:rsidP="00FC3DD0">
      <w:pPr>
        <w:ind w:left="2977" w:hanging="297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∂V</m:t>
            </m:r>
          </m:den>
        </m:f>
        <m:r>
          <w:rPr>
            <w:rFonts w:ascii="Cambria Math" w:hAnsi="Cambria Math"/>
          </w:rPr>
          <m:t>=β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αU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083D96" w:rsidRPr="00073CB5">
        <w:rPr>
          <w:rFonts w:asciiTheme="minorHAnsi" w:hAnsiTheme="minorHAnsi"/>
        </w:rPr>
        <w:sym w:font="Wingdings" w:char="F0E8"/>
      </w:r>
      <w:r w:rsidR="00083D96" w:rsidRPr="00073CB5">
        <w:rPr>
          <w:rFonts w:asciiTheme="minorHAnsi" w:hAnsiTheme="minorHAnsi"/>
        </w:rPr>
        <w:t xml:space="preserve"> mostra l’effetto che un incremento sufficientemente piccolo di V ha sulla utilità di Mario. Risponde alla domanda: se il voto aumenta </w:t>
      </w:r>
      <w:r w:rsidR="00570632" w:rsidRPr="00073CB5">
        <w:rPr>
          <w:rFonts w:asciiTheme="minorHAnsi" w:hAnsiTheme="minorHAnsi"/>
        </w:rPr>
        <w:t xml:space="preserve">– rimanendo costante D - </w:t>
      </w:r>
      <w:r w:rsidR="00083D96" w:rsidRPr="00073CB5">
        <w:rPr>
          <w:rFonts w:asciiTheme="minorHAnsi" w:hAnsiTheme="minorHAnsi"/>
        </w:rPr>
        <w:t>di quanto varia l’utilità di M?</w:t>
      </w:r>
    </w:p>
    <w:p w:rsidR="00C71BDB" w:rsidRPr="00073CB5" w:rsidRDefault="00083D96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Come è evidente e come suggerisce la teoria sono entrambe positive, M. è più felice se </w:t>
      </w:r>
      <w:r w:rsidR="00570632" w:rsidRPr="00073CB5">
        <w:rPr>
          <w:rFonts w:asciiTheme="minorHAnsi" w:hAnsiTheme="minorHAnsi"/>
        </w:rPr>
        <w:t>ha un voto più alto a parità di giorni di vacanza o se ha più giorni di vacanza a parità di voti.</w:t>
      </w:r>
      <w:r w:rsidR="0078374D" w:rsidRPr="00073CB5">
        <w:rPr>
          <w:rFonts w:asciiTheme="minorHAnsi" w:hAnsiTheme="minorHAnsi"/>
        </w:rPr>
        <w:t xml:space="preserve"> </w:t>
      </w:r>
    </w:p>
    <w:p w:rsidR="00570632" w:rsidRPr="00073CB5" w:rsidRDefault="00570632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Se </w:t>
      </w:r>
      <m:oMath>
        <m:r>
          <w:rPr>
            <w:rFonts w:ascii="Cambria Math" w:hAnsi="Cambria Math"/>
          </w:rPr>
          <m:t>α=β=0.5 e  V=64 (100)</m:t>
        </m:r>
      </m:oMath>
      <w:r w:rsidRPr="00073CB5">
        <w:rPr>
          <w:rFonts w:asciiTheme="minorHAnsi" w:hAnsiTheme="minorHAnsi"/>
        </w:rPr>
        <w:t xml:space="preserve"> </w:t>
      </w:r>
      <w:r w:rsidR="00BB1761" w:rsidRPr="00073CB5">
        <w:rPr>
          <w:rFonts w:asciiTheme="minorHAnsi" w:hAnsiTheme="minorHAnsi"/>
        </w:rPr>
        <w:t xml:space="preserve">le funzioni di utilità parziale e di utilità marginale per D sono proposte nelle figure che seguono (dato che </w:t>
      </w:r>
      <m:oMath>
        <m:r>
          <w:rPr>
            <w:rFonts w:ascii="Cambria Math" w:hAnsi="Cambria Math"/>
          </w:rPr>
          <m:t>α=β</m:t>
        </m:r>
      </m:oMath>
      <w:r w:rsidR="00BB1761" w:rsidRPr="00073CB5">
        <w:rPr>
          <w:rFonts w:asciiTheme="minorHAnsi" w:hAnsiTheme="minorHAnsi"/>
        </w:rPr>
        <w:t xml:space="preserve"> quelle di V saranno simili)</w:t>
      </w:r>
      <w:r w:rsidR="00FC3DD0" w:rsidRPr="00073CB5">
        <w:rPr>
          <w:rFonts w:asciiTheme="minorHAnsi" w:hAnsiTheme="minorHAnsi"/>
        </w:rPr>
        <w:t>.</w:t>
      </w:r>
    </w:p>
    <w:p w:rsidR="00391D0A" w:rsidRPr="00073CB5" w:rsidRDefault="00BB1761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lastRenderedPageBreak/>
        <w:drawing>
          <wp:inline distT="0" distB="0" distL="0" distR="0">
            <wp:extent cx="4128448" cy="2272353"/>
            <wp:effectExtent l="0" t="0" r="0" b="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42F" w:rsidRPr="00073CB5" w:rsidRDefault="00BB1761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>
            <wp:extent cx="4244453" cy="2442949"/>
            <wp:effectExtent l="0" t="0" r="0" b="0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1761" w:rsidRPr="00073CB5" w:rsidRDefault="00BB1761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L’utilità marginale è decrescente. Infatti se deriviamo l’utilità marginale di D otteniamo</w:t>
      </w:r>
    </w:p>
    <w:p w:rsidR="00BB1761" w:rsidRPr="00073CB5" w:rsidRDefault="00FD5C0F" w:rsidP="00391D0A">
      <w:p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</w:rPr>
              <m:t>dD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=(α-1)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344F57" w:rsidRPr="00073CB5">
        <w:rPr>
          <w:rFonts w:asciiTheme="minorHAnsi" w:hAnsiTheme="minorHAnsi"/>
        </w:rPr>
        <w:t xml:space="preserve"> </w:t>
      </w:r>
      <w:r w:rsidR="00FC3DD0" w:rsidRPr="00073CB5">
        <w:rPr>
          <w:rFonts w:asciiTheme="minorHAnsi" w:hAnsiTheme="minorHAnsi"/>
        </w:rPr>
        <w:sym w:font="Wingdings" w:char="F0E8"/>
      </w:r>
      <w:r w:rsidR="00FC3DD0" w:rsidRPr="00073CB5">
        <w:rPr>
          <w:rFonts w:asciiTheme="minorHAnsi" w:hAnsiTheme="minorHAnsi"/>
        </w:rPr>
        <w:t xml:space="preserve"> </w:t>
      </w:r>
      <w:r w:rsidR="00344F57" w:rsidRPr="00073CB5">
        <w:rPr>
          <w:rFonts w:asciiTheme="minorHAnsi" w:hAnsiTheme="minorHAnsi"/>
        </w:rPr>
        <w:t xml:space="preserve">negativa se </w:t>
      </w:r>
      <m:oMath>
        <m:r>
          <w:rPr>
            <w:rFonts w:ascii="Cambria Math" w:hAnsi="Cambria Math"/>
          </w:rPr>
          <m:t>α&lt;1</m:t>
        </m:r>
      </m:oMath>
      <w:r w:rsidR="00344F57" w:rsidRPr="00073CB5">
        <w:rPr>
          <w:rFonts w:asciiTheme="minorHAnsi" w:hAnsiTheme="minorHAnsi"/>
        </w:rPr>
        <w:t xml:space="preserve">. </w:t>
      </w:r>
    </w:p>
    <w:p w:rsidR="001F3334" w:rsidRPr="00073CB5" w:rsidRDefault="001F3334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L’utilità marginale del divertimento è positiva ma decrescente: il che vuol dire che incrementi successivi del divertimento aumentano sempre il benessere di M., ma questi incrementi sono via-via inferiori e diminuiscono all’aumentare di D.</w:t>
      </w:r>
    </w:p>
    <w:p w:rsidR="001F3334" w:rsidRPr="00073CB5" w:rsidRDefault="00344F57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Come possiamo rappresentare le preferenze di M. quando sia D che V variano? Graficamente occorrerebbe un </w:t>
      </w:r>
      <w:r w:rsidR="001F3334" w:rsidRPr="00073CB5">
        <w:rPr>
          <w:rFonts w:asciiTheme="minorHAnsi" w:hAnsiTheme="minorHAnsi"/>
        </w:rPr>
        <w:t>disegno</w:t>
      </w:r>
      <w:r w:rsidRPr="00073CB5">
        <w:rPr>
          <w:rFonts w:asciiTheme="minorHAnsi" w:hAnsiTheme="minorHAnsi"/>
        </w:rPr>
        <w:t xml:space="preserve"> a tre dimensioni (U,D,V), che non è praticabile. Possiamo usare invece le </w:t>
      </w:r>
      <w:r w:rsidRPr="00073CB5">
        <w:rPr>
          <w:rFonts w:asciiTheme="minorHAnsi" w:hAnsiTheme="minorHAnsi"/>
          <w:b/>
        </w:rPr>
        <w:t>curve di indifferenza</w:t>
      </w:r>
      <w:r w:rsidRPr="00073CB5">
        <w:rPr>
          <w:rFonts w:asciiTheme="minorHAnsi" w:hAnsiTheme="minorHAnsi"/>
        </w:rPr>
        <w:t xml:space="preserve">. </w:t>
      </w:r>
    </w:p>
    <w:p w:rsidR="001F3334" w:rsidRPr="00073CB5" w:rsidRDefault="001F3334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Le curve indifferenza rappresentano l’insieme delle combinazioni di D e V che danno a M. la stessa utilità e che quindi egli giudica essere fra loro indifferenti. </w:t>
      </w:r>
    </w:p>
    <w:p w:rsidR="00344F57" w:rsidRPr="00073CB5" w:rsidRDefault="001F3334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Teoricamente avremo una diversa curva d’indifferenza per ogni livello di utilità, avremo quindi </w:t>
      </w:r>
      <w:r w:rsidR="00FC3DD0" w:rsidRPr="00073CB5">
        <w:rPr>
          <w:rFonts w:asciiTheme="minorHAnsi" w:hAnsiTheme="minorHAnsi"/>
        </w:rPr>
        <w:t>un numero infinito di curve</w:t>
      </w:r>
      <w:r w:rsidR="002D64C6">
        <w:rPr>
          <w:rFonts w:asciiTheme="minorHAnsi" w:hAnsiTheme="minorHAnsi"/>
        </w:rPr>
        <w:t>.</w:t>
      </w:r>
      <w:r w:rsidR="00FC3DD0" w:rsidRPr="00073CB5">
        <w:rPr>
          <w:rFonts w:asciiTheme="minorHAnsi" w:hAnsiTheme="minorHAnsi"/>
        </w:rPr>
        <w:t xml:space="preserve"> Possiamo allora rappresentare le preferenze di M. in uno spazio bidimensionale attraverso un insieme (una famiglia) </w:t>
      </w:r>
      <w:r w:rsidR="00344F57" w:rsidRPr="00073CB5">
        <w:rPr>
          <w:rFonts w:asciiTheme="minorHAnsi" w:hAnsiTheme="minorHAnsi"/>
        </w:rPr>
        <w:t>di curve d’indifferenza, ciascuna che segnala un diverso livello di utilità.</w:t>
      </w:r>
    </w:p>
    <w:p w:rsidR="003108F4" w:rsidRPr="00073CB5" w:rsidRDefault="003108F4" w:rsidP="00391D0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In termini </w:t>
      </w:r>
      <w:r w:rsidR="00FC3DD0" w:rsidRPr="00073CB5">
        <w:rPr>
          <w:rFonts w:asciiTheme="minorHAnsi" w:hAnsiTheme="minorHAnsi"/>
        </w:rPr>
        <w:t>analitici</w:t>
      </w:r>
    </w:p>
    <w:p w:rsidR="00344F57" w:rsidRPr="00073CB5" w:rsidRDefault="00344F57" w:rsidP="003B0D0A">
      <w:pPr>
        <w:ind w:left="1418" w:hanging="1418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3B0D0A" w:rsidRPr="00073CB5">
        <w:rPr>
          <w:rFonts w:asciiTheme="minorHAnsi" w:hAnsiTheme="minorHAnsi"/>
        </w:rPr>
        <w:t xml:space="preserve"> </w:t>
      </w:r>
      <w:r w:rsidR="003B0D0A" w:rsidRPr="00073CB5">
        <w:rPr>
          <w:rFonts w:asciiTheme="minorHAnsi" w:hAnsiTheme="minorHAnsi"/>
        </w:rPr>
        <w:sym w:font="Wingdings" w:char="F0E8"/>
      </w:r>
      <w:r w:rsidR="003B0D0A" w:rsidRPr="00073CB5">
        <w:rPr>
          <w:rFonts w:asciiTheme="minorHAnsi" w:hAnsiTheme="minorHAnsi"/>
        </w:rPr>
        <w:t xml:space="preserve"> equazione di una generica curva d’indifferenza. Restituisce tutti le coppie di D e V         che garantiscono lo stesso livello di utilità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3B0D0A" w:rsidRPr="00073CB5">
        <w:rPr>
          <w:rFonts w:asciiTheme="minorHAnsi" w:hAnsiTheme="minorHAnsi"/>
        </w:rPr>
        <w:t xml:space="preserve">. </w:t>
      </w:r>
      <w:r w:rsidR="003A3F5E" w:rsidRPr="00073CB5">
        <w:rPr>
          <w:rFonts w:asciiTheme="minorHAnsi" w:hAnsiTheme="minorHAnsi"/>
        </w:rPr>
        <w:t xml:space="preserve">  </w:t>
      </w:r>
    </w:p>
    <w:p w:rsidR="003A3F5E" w:rsidRPr="00073CB5" w:rsidRDefault="003A3F5E" w:rsidP="003A3F5E">
      <w:pPr>
        <w:ind w:left="3119" w:hanging="3119"/>
        <w:rPr>
          <w:rFonts w:asciiTheme="minorHAnsi" w:hAnsiTheme="minorHAnsi"/>
        </w:rPr>
      </w:pPr>
      <w:r w:rsidRPr="00073CB5">
        <w:rPr>
          <w:rFonts w:asciiTheme="minorHAnsi" w:hAnsiTheme="minorHAnsi"/>
        </w:rPr>
        <w:t>Risolviamo per V</w:t>
      </w:r>
    </w:p>
    <w:p w:rsidR="003B0D0A" w:rsidRPr="00073CB5" w:rsidRDefault="00FD5C0F" w:rsidP="0062566E">
      <w:pPr>
        <w:ind w:left="3686" w:hanging="3686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den>
        </m:f>
      </m:oMath>
      <w:r w:rsidR="00A026DA" w:rsidRPr="00073CB5">
        <w:rPr>
          <w:rFonts w:asciiTheme="minorHAnsi" w:hAnsiTheme="minorHAnsi"/>
        </w:rPr>
        <w:t xml:space="preserve">  </w:t>
      </w:r>
      <w:r w:rsidR="003A3F5E" w:rsidRPr="00073CB5">
        <w:rPr>
          <w:rFonts w:asciiTheme="minorHAnsi" w:hAnsiTheme="minorHAnsi"/>
        </w:rPr>
        <w:sym w:font="Wingdings" w:char="F0E8"/>
      </w:r>
      <w:r w:rsidR="00A026DA" w:rsidRPr="00073CB5">
        <w:rPr>
          <w:rFonts w:asciiTheme="minorHAnsi" w:hAnsiTheme="minorHAnsi"/>
        </w:rPr>
        <w:t xml:space="preserve"> </w:t>
      </w:r>
      <w:r w:rsidR="003A3F5E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β</m:t>
                </m:r>
              </m:den>
            </m:f>
          </m:sup>
        </m:sSup>
      </m:oMath>
      <w:r w:rsidR="003A3F5E" w:rsidRPr="00073CB5">
        <w:rPr>
          <w:rFonts w:asciiTheme="minorHAnsi" w:hAnsiTheme="minorHAnsi"/>
        </w:rPr>
        <w:t xml:space="preserve"> </w:t>
      </w:r>
      <w:r w:rsidR="003A3F5E" w:rsidRPr="00073CB5">
        <w:rPr>
          <w:rFonts w:asciiTheme="minorHAnsi" w:hAnsiTheme="minorHAnsi"/>
        </w:rPr>
        <w:sym w:font="Wingdings" w:char="F0E8"/>
      </w:r>
      <w:r w:rsidR="003A3F5E" w:rsidRPr="00073CB5">
        <w:rPr>
          <w:rFonts w:asciiTheme="minorHAnsi" w:hAnsiTheme="minorHAnsi"/>
        </w:rPr>
        <w:t xml:space="preserve"> equazione di una generica curva d’indifferenza.</w:t>
      </w:r>
      <w:r w:rsidR="00A026DA" w:rsidRPr="00073CB5">
        <w:rPr>
          <w:rFonts w:asciiTheme="minorHAnsi" w:hAnsiTheme="minorHAnsi"/>
        </w:rPr>
        <w:t xml:space="preserve"> </w:t>
      </w:r>
      <w:r w:rsidR="003A3F5E" w:rsidRPr="00073CB5">
        <w:rPr>
          <w:rFonts w:asciiTheme="minorHAnsi" w:hAnsiTheme="minorHAnsi"/>
        </w:rPr>
        <w:t>Ci dice per ogni valore di D</w:t>
      </w:r>
      <w:r w:rsidR="00B2512E" w:rsidRPr="00073CB5">
        <w:rPr>
          <w:rFonts w:asciiTheme="minorHAnsi" w:hAnsiTheme="minorHAnsi"/>
        </w:rPr>
        <w:t>,</w:t>
      </w:r>
      <w:r w:rsidR="003A3F5E" w:rsidRPr="00073CB5">
        <w:rPr>
          <w:rFonts w:asciiTheme="minorHAnsi" w:hAnsiTheme="minorHAnsi"/>
        </w:rPr>
        <w:t xml:space="preserve"> quale sarà il valore di V che farà sì che il valore della utilità sia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3A3F5E" w:rsidRPr="00073CB5">
        <w:rPr>
          <w:rFonts w:asciiTheme="minorHAnsi" w:hAnsiTheme="minorHAnsi"/>
        </w:rPr>
        <w:t>.</w:t>
      </w:r>
    </w:p>
    <w:p w:rsidR="002C5407" w:rsidRPr="00073CB5" w:rsidRDefault="002C5407" w:rsidP="0062566E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/>
        </w:rPr>
        <w:t>Se deriviamo la funzione della CdI</w:t>
      </w:r>
      <w:r w:rsidR="00B2512E" w:rsidRPr="00073CB5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otteniamo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dD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</m:sup>
            </m:sSup>
          </m:den>
        </m:f>
      </m:oMath>
      <w:r w:rsidR="00B2512E" w:rsidRPr="00073CB5">
        <w:rPr>
          <w:rFonts w:asciiTheme="minorHAnsi" w:hAnsiTheme="minorHAnsi"/>
        </w:rPr>
        <w:t xml:space="preserve"> </w:t>
      </w:r>
      <w:r w:rsidR="00C06C47" w:rsidRPr="00073CB5">
        <w:rPr>
          <w:rFonts w:asciiTheme="minorHAnsi" w:hAnsiTheme="minorHAnsi" w:cs="Times New Roman"/>
        </w:rPr>
        <w:t xml:space="preserve">. Se sostituiamo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="00C06C47" w:rsidRPr="00073CB5">
        <w:rPr>
          <w:rFonts w:asciiTheme="minorHAnsi" w:hAnsiTheme="minorHAnsi" w:cs="Times New Roman"/>
        </w:rPr>
        <w:t>, otteniamo:</w:t>
      </w:r>
    </w:p>
    <w:p w:rsidR="00C06C47" w:rsidRPr="00073CB5" w:rsidRDefault="00FD5C0F" w:rsidP="00C06C47">
      <w:pPr>
        <w:ind w:left="5103" w:hanging="5103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dD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αV</m:t>
            </m:r>
          </m:num>
          <m:den>
            <m:r>
              <w:rPr>
                <w:rFonts w:ascii="Cambria Math" w:hAnsi="Cambria Math"/>
              </w:rPr>
              <m:t>βD</m:t>
            </m:r>
          </m:den>
        </m:f>
      </m:oMath>
      <w:r w:rsidR="00C06C47" w:rsidRPr="00073CB5">
        <w:rPr>
          <w:rFonts w:asciiTheme="minorHAnsi" w:hAnsiTheme="minorHAnsi"/>
        </w:rPr>
        <w:t xml:space="preserve"> </w:t>
      </w:r>
      <w:r w:rsidR="00C06C47" w:rsidRPr="00073CB5">
        <w:rPr>
          <w:rFonts w:asciiTheme="minorHAnsi" w:hAnsiTheme="minorHAnsi"/>
        </w:rPr>
        <w:sym w:font="Wingdings" w:char="F0E8"/>
      </w:r>
      <w:r w:rsidR="00C06C47" w:rsidRPr="00073CB5">
        <w:rPr>
          <w:rFonts w:asciiTheme="minorHAnsi" w:hAnsiTheme="minorHAnsi"/>
        </w:rPr>
        <w:t xml:space="preserve"> inclinazione curva di indifferenza = </w:t>
      </w:r>
      <w:r w:rsidR="002019C6" w:rsidRPr="00073CB5">
        <w:rPr>
          <w:rFonts w:asciiTheme="minorHAnsi" w:hAnsiTheme="minorHAnsi"/>
        </w:rPr>
        <w:t xml:space="preserve">- </w:t>
      </w:r>
      <w:r w:rsidR="00C06C47" w:rsidRPr="00073CB5">
        <w:rPr>
          <w:rFonts w:asciiTheme="minorHAnsi" w:hAnsiTheme="minorHAnsi"/>
          <w:b/>
        </w:rPr>
        <w:t>MRS</w:t>
      </w:r>
      <w:r w:rsidR="00C06C47" w:rsidRPr="00073CB5">
        <w:rPr>
          <w:rFonts w:asciiTheme="minorHAnsi" w:hAnsiTheme="minorHAnsi"/>
        </w:rPr>
        <w:t xml:space="preserve">                    (tasso marginale di sostituzione)</w:t>
      </w:r>
    </w:p>
    <w:p w:rsidR="00C06C47" w:rsidRPr="00073CB5" w:rsidRDefault="00C06C47" w:rsidP="0062566E">
      <w:pPr>
        <w:rPr>
          <w:rFonts w:asciiTheme="minorHAnsi" w:hAnsiTheme="minorHAnsi"/>
        </w:rPr>
      </w:pPr>
    </w:p>
    <w:p w:rsidR="00C06C47" w:rsidRPr="00073CB5" w:rsidRDefault="00C06C47" w:rsidP="0062566E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Posiamo notare due cose </w:t>
      </w:r>
    </w:p>
    <w:p w:rsidR="00C06C47" w:rsidRPr="00073CB5" w:rsidRDefault="00C06C47" w:rsidP="0062566E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/>
        </w:rPr>
        <w:t xml:space="preserve">a) la CdI è inclinata negativamente (per tutti i valori di </w:t>
      </w:r>
      <w:r w:rsidRPr="00073CB5">
        <w:rPr>
          <w:rFonts w:asciiTheme="minorHAnsi" w:hAnsiTheme="minorHAnsi" w:cs="Times New Roman"/>
        </w:rPr>
        <w:t>α</w:t>
      </w:r>
      <w:r w:rsidRPr="00073CB5">
        <w:rPr>
          <w:rFonts w:asciiTheme="minorHAnsi" w:hAnsiTheme="minorHAnsi"/>
        </w:rPr>
        <w:t xml:space="preserve"> e </w:t>
      </w:r>
      <w:r w:rsidRPr="00073CB5">
        <w:rPr>
          <w:rFonts w:asciiTheme="minorHAnsi" w:hAnsiTheme="minorHAnsi" w:cs="Times New Roman"/>
        </w:rPr>
        <w:t>β positivi)</w:t>
      </w:r>
    </w:p>
    <w:p w:rsidR="002019C6" w:rsidRPr="00073CB5" w:rsidRDefault="002019C6" w:rsidP="0062566E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>b) il MRS è uguale al rapporto fra le utilità marginali:</w:t>
      </w:r>
    </w:p>
    <w:p w:rsidR="002019C6" w:rsidRPr="00073CB5" w:rsidRDefault="002019C6" w:rsidP="0062566E">
      <w:pPr>
        <w:rPr>
          <w:rFonts w:asciiTheme="minorHAnsi" w:hAnsiTheme="minorHAnsi" w:cs="Times New Roman"/>
        </w:rPr>
      </w:pPr>
      <m:oMath>
        <m:r>
          <w:rPr>
            <w:rFonts w:ascii="Cambria Math" w:hAnsi="Cambria Math" w:cs="Times New Roman"/>
          </w:rPr>
          <m:t xml:space="preserve">MRS=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V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β</m:t>
                </m:r>
              </m:sup>
            </m:sSup>
          </m:num>
          <m:den>
            <m:r>
              <w:rPr>
                <w:rFonts w:ascii="Cambria Math" w:hAnsi="Cambria Math"/>
              </w:rPr>
              <m:t>β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β-1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αV</m:t>
            </m:r>
          </m:num>
          <m:den>
            <m:r>
              <w:rPr>
                <w:rFonts w:ascii="Cambria Math" w:hAnsi="Cambria Math" w:cs="Times New Roman"/>
              </w:rPr>
              <m:t>βD</m:t>
            </m:r>
          </m:den>
        </m:f>
      </m:oMath>
      <w:r w:rsidR="00E64AE6" w:rsidRPr="00073CB5">
        <w:rPr>
          <w:rFonts w:asciiTheme="minorHAnsi" w:hAnsiTheme="minorHAnsi" w:cs="Times New Roman"/>
        </w:rPr>
        <w:t xml:space="preserve"> </w:t>
      </w:r>
      <w:r w:rsidRPr="00073CB5">
        <w:rPr>
          <w:rFonts w:asciiTheme="minorHAnsi" w:hAnsiTheme="minorHAnsi" w:cs="Times New Roman"/>
        </w:rPr>
        <w:t xml:space="preserve"> </w:t>
      </w:r>
    </w:p>
    <w:p w:rsidR="00D735D4" w:rsidRPr="00073CB5" w:rsidRDefault="00E64AE6" w:rsidP="00D735D4">
      <w:pPr>
        <w:jc w:val="center"/>
        <w:rPr>
          <w:rFonts w:asciiTheme="minorHAnsi" w:eastAsiaTheme="minorEastAsia" w:hAnsiTheme="minorHAnsi" w:cs="Times New Roman"/>
        </w:rPr>
      </w:pPr>
      <w:r w:rsidRPr="00073CB5">
        <w:rPr>
          <w:rFonts w:asciiTheme="minorHAnsi" w:hAnsiTheme="minorHAnsi" w:cs="Times New Roman"/>
        </w:rPr>
        <w:t xml:space="preserve">Nota </w:t>
      </w:r>
      <w:r w:rsidRPr="00073CB5">
        <w:rPr>
          <w:rFonts w:asciiTheme="minorHAnsi" w:hAnsiTheme="minorHAnsi" w:cs="Times New Roman"/>
        </w:rPr>
        <w:sym w:font="Wingdings" w:char="F0E8"/>
      </w:r>
      <w:r w:rsidRPr="00073CB5">
        <w:rPr>
          <w:rFonts w:asciiTheme="minorHAnsi" w:hAnsiTheme="minorHAnsi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saggio marginale di sostituzione (MRS)=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utilità marginale del divertimento (D)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utilità marginale del voto (V)</m:t>
            </m:r>
          </m:den>
        </m:f>
      </m:oMath>
      <w:r w:rsidR="00D735D4" w:rsidRPr="00073CB5">
        <w:rPr>
          <w:rFonts w:asciiTheme="minorHAnsi" w:eastAsiaTheme="minorEastAsia" w:hAnsiTheme="minorHAnsi" w:cs="Times New Roman"/>
        </w:rPr>
        <w:t>.</w:t>
      </w:r>
    </w:p>
    <w:p w:rsidR="00E64AE6" w:rsidRPr="00073CB5" w:rsidRDefault="00E64AE6" w:rsidP="00E64AE6">
      <w:pPr>
        <w:rPr>
          <w:rFonts w:asciiTheme="minorHAnsi" w:hAnsiTheme="minorHAnsi" w:cs="Times New Roman"/>
        </w:rPr>
      </w:pPr>
      <w:r w:rsidRPr="00073CB5">
        <w:rPr>
          <w:rFonts w:asciiTheme="minorHAnsi" w:hAnsiTheme="minorHAnsi" w:cs="Times New Roman"/>
        </w:rPr>
        <w:t>Questo è vero per qualsiasi forma funzionale l’utilità assuma.</w:t>
      </w:r>
    </w:p>
    <w:p w:rsidR="002C5407" w:rsidRPr="00073CB5" w:rsidRDefault="00A026DA" w:rsidP="002C5407">
      <w:pPr>
        <w:ind w:left="3119" w:hanging="3119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Se </w:t>
      </w:r>
      <m:oMath>
        <m:r>
          <w:rPr>
            <w:rFonts w:ascii="Cambria Math" w:hAnsi="Cambria Math"/>
          </w:rPr>
          <m:t xml:space="preserve">α=β=0.5   </m:t>
        </m:r>
      </m:oMath>
      <w:r w:rsidRPr="00073CB5">
        <w:rPr>
          <w:rFonts w:asciiTheme="minorHAnsi" w:hAnsiTheme="minorHAnsi"/>
        </w:rPr>
        <w:t xml:space="preserve"> </w:t>
      </w:r>
      <w:r w:rsidR="002C5407" w:rsidRPr="00073CB5">
        <w:rPr>
          <w:rFonts w:asciiTheme="minorHAnsi" w:hAnsiTheme="minorHAnsi"/>
        </w:rPr>
        <w:sym w:font="Wingdings" w:char="F0E8"/>
      </w:r>
      <w:r w:rsidR="002C5407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8623D8" w:rsidRPr="00073CB5">
        <w:rPr>
          <w:rFonts w:asciiTheme="minorHAnsi" w:hAnsiTheme="minorHAnsi"/>
        </w:rPr>
        <w:t xml:space="preserve"> </w:t>
      </w:r>
      <w:r w:rsidR="002019C6" w:rsidRPr="00073CB5">
        <w:rPr>
          <w:rFonts w:asciiTheme="minorHAnsi" w:hAnsiTheme="minorHAnsi"/>
        </w:rPr>
        <w:t xml:space="preserve"> </w:t>
      </w:r>
      <w:r w:rsidR="008623D8" w:rsidRPr="00073CB5">
        <w:rPr>
          <w:rFonts w:asciiTheme="minorHAnsi" w:hAnsiTheme="minorHAnsi"/>
        </w:rPr>
        <w:t>e</w:t>
      </w:r>
      <w:r w:rsidR="002019C6" w:rsidRPr="00073CB5">
        <w:rPr>
          <w:rFonts w:asciiTheme="minorHAnsi" w:hAnsiTheme="minorHAnsi"/>
        </w:rPr>
        <w:t xml:space="preserve"> </w:t>
      </w:r>
      <w:r w:rsidR="008623D8" w:rsidRPr="00073CB5">
        <w:rPr>
          <w:rFonts w:asciiTheme="minorHAnsi" w:hAnsiTheme="minorHAnsi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dD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2C5407" w:rsidRPr="00073CB5">
        <w:rPr>
          <w:rFonts w:asciiTheme="minorHAnsi" w:hAnsiTheme="minorHAnsi"/>
        </w:rPr>
        <w:t xml:space="preserve">  </w:t>
      </w:r>
    </w:p>
    <w:p w:rsidR="002C5407" w:rsidRPr="00073CB5" w:rsidRDefault="00275385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La figura che segue plotta quattro diverse curve d’indifferenza per diversi valori di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073CB5">
        <w:rPr>
          <w:rFonts w:asciiTheme="minorHAnsi" w:hAnsiTheme="minorHAnsi"/>
        </w:rPr>
        <w:t xml:space="preserve">nell’ipotesi che  </w:t>
      </w:r>
      <m:oMath>
        <m:r>
          <w:rPr>
            <w:rFonts w:ascii="Cambria Math" w:hAnsi="Cambria Math"/>
          </w:rPr>
          <m:t xml:space="preserve">α=β=0.5  </m:t>
        </m:r>
      </m:oMath>
    </w:p>
    <w:p w:rsidR="00671EA0" w:rsidRPr="00073CB5" w:rsidRDefault="00E01ADD" w:rsidP="00FF374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497205</wp:posOffset>
                </wp:positionV>
                <wp:extent cx="2183765" cy="1207770"/>
                <wp:effectExtent l="3175" t="1270" r="381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Default="00677781">
                            <w:r>
                              <w:t>Famiglia di curve d’indifferenza.</w:t>
                            </w:r>
                          </w:p>
                          <w:p w:rsidR="00677781" w:rsidRDefault="00677781">
                            <w:r>
                              <w:t>Quando più ci si allontana dall’origine quanto maggiore è il livello di utilità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39.15pt;width:171.95pt;height:9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nzhQIAABE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" stroked="f">
                <v:textbox>
                  <w:txbxContent>
                    <w:p w:rsidR="00677781" w:rsidRDefault="00677781">
                      <w:r>
                        <w:t>Famiglia di curve d’indifferenza.</w:t>
                      </w:r>
                    </w:p>
                    <w:p w:rsidR="00677781" w:rsidRDefault="00677781">
                      <w:r>
                        <w:t>Quando più ci si allontana dall’origine quanto maggiore è il livello di utilità</w:t>
                      </w:r>
                    </w:p>
                  </w:txbxContent>
                </v:textbox>
              </v:shape>
            </w:pict>
          </mc:Fallback>
        </mc:AlternateContent>
      </w:r>
      <w:r w:rsidR="00275385"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>
            <wp:extent cx="3998794" cy="2558955"/>
            <wp:effectExtent l="0" t="0" r="0" b="0"/>
            <wp:docPr id="27" name="Gra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08F4" w:rsidRPr="00073CB5" w:rsidRDefault="003108F4" w:rsidP="00FF374A">
      <w:pPr>
        <w:rPr>
          <w:rFonts w:asciiTheme="minorHAnsi" w:hAnsiTheme="minorHAnsi"/>
        </w:rPr>
      </w:pPr>
    </w:p>
    <w:p w:rsidR="00BB2EAC" w:rsidRDefault="003108F4" w:rsidP="00FF374A">
      <w:pPr>
        <w:rPr>
          <w:rFonts w:asciiTheme="minorHAnsi" w:hAnsiTheme="minorHAnsi"/>
          <w:b/>
          <w:color w:val="FF0000"/>
        </w:rPr>
      </w:pPr>
      <w:r w:rsidRPr="00073CB5">
        <w:rPr>
          <w:rFonts w:asciiTheme="minorHAnsi" w:hAnsiTheme="minorHAnsi"/>
          <w:b/>
          <w:color w:val="FF0000"/>
        </w:rPr>
        <w:t>Problema dello studente</w:t>
      </w:r>
    </w:p>
    <w:p w:rsidR="003108F4" w:rsidRPr="00073CB5" w:rsidRDefault="00BB2EAC" w:rsidP="00FF374A">
      <w:pPr>
        <w:rPr>
          <w:rFonts w:asciiTheme="minorHAnsi" w:hAnsiTheme="minorHAnsi"/>
        </w:rPr>
      </w:pPr>
      <w:r w:rsidRPr="00BB2EAC">
        <w:rPr>
          <w:rFonts w:asciiTheme="minorHAnsi" w:hAnsiTheme="minorHAnsi"/>
        </w:rPr>
        <w:t>Per risolvere il problema di scelta dello studente dobbiamo mettere insieme obiettivo e vincolo</w:t>
      </w:r>
      <w:r>
        <w:rPr>
          <w:rFonts w:asciiTheme="minorHAnsi" w:hAnsiTheme="minorHAnsi"/>
        </w:rPr>
        <w:t xml:space="preserve">. Graficamente, curve di indifferenza e frontiera del consumo possibile </w:t>
      </w:r>
      <w:r w:rsidR="00677781">
        <w:rPr>
          <w:rFonts w:asciiTheme="minorHAnsi" w:hAnsiTheme="minorHAnsi"/>
        </w:rPr>
        <w:t xml:space="preserve">e </w:t>
      </w:r>
      <w:r w:rsidR="00677781" w:rsidRPr="00BB2EAC">
        <w:rPr>
          <w:rFonts w:asciiTheme="minorHAnsi" w:hAnsiTheme="minorHAnsi"/>
        </w:rPr>
        <w:t>raggiungere</w:t>
      </w:r>
      <w:r w:rsidR="003108F4" w:rsidRPr="00073CB5">
        <w:rPr>
          <w:rFonts w:asciiTheme="minorHAnsi" w:hAnsiTheme="minorHAnsi"/>
        </w:rPr>
        <w:t xml:space="preserve"> la più alta curva d’indifferenza dato il vincolo rappresentato dalla front</w:t>
      </w:r>
      <w:r>
        <w:rPr>
          <w:rFonts w:asciiTheme="minorHAnsi" w:hAnsiTheme="minorHAnsi"/>
        </w:rPr>
        <w:t>iera del consumo possibile, che sarà la curva d’indifferenza tangente alla frontiera.</w:t>
      </w:r>
    </w:p>
    <w:p w:rsidR="003108F4" w:rsidRPr="00073CB5" w:rsidRDefault="003108F4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Analiticamente</w:t>
      </w:r>
    </w:p>
    <w:p w:rsidR="002019C6" w:rsidRPr="00073CB5" w:rsidRDefault="00182BED" w:rsidP="00FF374A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w:lastRenderedPageBreak/>
          <m:t>Max 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</m:oMath>
      <w:r w:rsidRPr="00073CB5">
        <w:rPr>
          <w:rFonts w:asciiTheme="minorHAnsi" w:hAnsiTheme="minorHAnsi"/>
        </w:rPr>
        <w:t xml:space="preserve">  soggetto al vincolo che </w:t>
      </w:r>
      <m:oMath>
        <m:r>
          <w:rPr>
            <w:rFonts w:ascii="Cambria Math" w:hAnsi="Cambria Math"/>
          </w:rPr>
          <m:t>V=c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-cD</m:t>
        </m:r>
      </m:oMath>
    </w:p>
    <w:p w:rsidR="00E02725" w:rsidRPr="00073CB5" w:rsidRDefault="00E02725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trovare la condizione del primo ordine occorre imporre la derivata di U rispetto alla variabile che usiamo come variabile decisionale (V) uguale a zero. Ma quando deriviamo dobbiamo tenere conto del vicolo e applicare la regola di derivazione di una funzione implicita, insieme a quella di derivazione di un prodotto.</w:t>
      </w:r>
    </w:p>
    <w:p w:rsidR="00E02725" w:rsidRPr="00073CB5" w:rsidRDefault="00FD5C0F" w:rsidP="00FF374A">
      <w:pPr>
        <w:rPr>
          <w:rFonts w:asciiTheme="minorHAnsi" w:hAnsiTheme="minorHAnsi"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dV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</m:num>
          <m:den>
            <m:r>
              <w:rPr>
                <w:rFonts w:ascii="Cambria Math" w:hAnsi="Cambria Math"/>
              </w:rPr>
              <m:t>dD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β</m:t>
                </m:r>
              </m:sup>
            </m:sSup>
          </m:num>
          <m:den>
            <m:r>
              <w:rPr>
                <w:rFonts w:ascii="Cambria Math" w:hAnsi="Cambria Math"/>
              </w:rPr>
              <m:t>dV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dD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β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="00F827F1" w:rsidRPr="00073CB5">
        <w:rPr>
          <w:rFonts w:asciiTheme="minorHAnsi" w:hAnsiTheme="minorHAnsi"/>
          <w:lang w:val="en-US"/>
        </w:rPr>
        <w:t xml:space="preserve"> </w:t>
      </w:r>
      <w:r w:rsidR="00F827F1" w:rsidRPr="00073CB5">
        <w:rPr>
          <w:rFonts w:asciiTheme="minorHAnsi" w:hAnsiTheme="minorHAnsi"/>
        </w:rPr>
        <w:sym w:font="Wingdings" w:char="F0E8"/>
      </w:r>
      <w:r w:rsidR="00F827F1" w:rsidRPr="00073CB5">
        <w:rPr>
          <w:rFonts w:asciiTheme="minorHAnsi" w:hAnsiTheme="minorHAnsi"/>
          <w:lang w:val="en-US"/>
        </w:rPr>
        <w:t xml:space="preserve"> FOC</w:t>
      </w:r>
    </w:p>
    <w:p w:rsidR="00C90C44" w:rsidRPr="00073CB5" w:rsidRDefault="00F827F1" w:rsidP="00FF374A">
      <w:pPr>
        <w:rPr>
          <w:rFonts w:asciiTheme="minorHAnsi" w:hAnsiTheme="minorHAnsi"/>
          <w:lang w:val="en-US"/>
        </w:rPr>
      </w:pPr>
      <m:oMath>
        <m:r>
          <w:rPr>
            <w:rFonts w:ascii="Cambria Math" w:hAnsi="Cambria Math"/>
          </w:rPr>
          <m:t>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β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=0</m:t>
        </m:r>
      </m:oMath>
      <w:r w:rsidRPr="00073CB5">
        <w:rPr>
          <w:rFonts w:asciiTheme="minorHAnsi" w:hAnsiTheme="minorHAnsi"/>
          <w:lang w:val="en-US"/>
        </w:rPr>
        <w:t xml:space="preserve">  </w:t>
      </w:r>
      <w:r w:rsidRPr="00073CB5">
        <w:rPr>
          <w:rFonts w:asciiTheme="minorHAnsi" w:hAnsiTheme="minorHAnsi"/>
          <w:lang w:val="en-US"/>
        </w:rPr>
        <w:sym w:font="Wingdings" w:char="F0E8"/>
      </w:r>
      <w:r w:rsidRPr="00073CB5">
        <w:rPr>
          <w:rFonts w:asciiTheme="minorHAnsi" w:hAnsiTheme="minorHAnsi"/>
          <w:lang w:val="en-US"/>
        </w:rPr>
        <w:t xml:space="preserve"> </w:t>
      </w:r>
      <m:oMath>
        <m:r>
          <w:rPr>
            <w:rFonts w:ascii="Cambria Math" w:hAnsi="Cambria Math"/>
          </w:rPr>
          <m:t>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β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</w:rPr>
          <m:t>c</m:t>
        </m:r>
      </m:oMath>
      <w:r w:rsidRPr="00073CB5">
        <w:rPr>
          <w:rFonts w:asciiTheme="minorHAnsi" w:hAnsiTheme="minorHAnsi"/>
          <w:lang w:val="en-US"/>
        </w:rPr>
        <w:t xml:space="preserve"> </w:t>
      </w:r>
      <w:r w:rsidRPr="00073CB5">
        <w:rPr>
          <w:rFonts w:asciiTheme="minorHAnsi" w:hAnsiTheme="minorHAnsi"/>
          <w:lang w:val="en-US"/>
        </w:rPr>
        <w:sym w:font="Wingdings" w:char="F0E8"/>
      </w:r>
      <w:r w:rsidRPr="00073CB5">
        <w:rPr>
          <w:rFonts w:asciiTheme="minorHAnsi" w:hAnsi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  <w:lang w:val="en-US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β</m:t>
                </m:r>
              </m:sup>
            </m:sSup>
          </m:num>
          <m:den>
            <m:r>
              <w:rPr>
                <w:rFonts w:ascii="Cambria Math" w:hAnsi="Cambria Math"/>
              </w:rPr>
              <m:t>β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α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  <w:lang w:val="en-US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</m:t>
        </m:r>
      </m:oMath>
      <w:r w:rsidRPr="00073CB5">
        <w:rPr>
          <w:rFonts w:asciiTheme="minorHAnsi" w:hAnsiTheme="minorHAnsi"/>
          <w:lang w:val="en-US"/>
        </w:rPr>
        <w:t xml:space="preserve"> </w:t>
      </w:r>
    </w:p>
    <w:p w:rsidR="00C90C44" w:rsidRPr="00073CB5" w:rsidRDefault="00333D33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che diventa</w:t>
      </w:r>
    </w:p>
    <w:p w:rsidR="00035AE1" w:rsidRPr="00073CB5" w:rsidRDefault="00FD5C0F" w:rsidP="00035AE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3969" w:right="425" w:hanging="3685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αV</m:t>
            </m:r>
          </m:num>
          <m:den>
            <m:r>
              <w:rPr>
                <w:rFonts w:ascii="Cambria Math" w:hAnsi="Cambria Math"/>
              </w:rPr>
              <m:t>βD</m:t>
            </m:r>
          </m:den>
        </m:f>
        <m:r>
          <w:rPr>
            <w:rFonts w:ascii="Cambria Math" w:hAnsi="Cambria Math"/>
          </w:rPr>
          <m:t>=c</m:t>
        </m:r>
      </m:oMath>
      <w:r w:rsidR="00C90C44" w:rsidRPr="00073CB5">
        <w:rPr>
          <w:rFonts w:asciiTheme="minorHAnsi" w:hAnsiTheme="minorHAnsi"/>
        </w:rPr>
        <w:t xml:space="preserve"> </w:t>
      </w:r>
      <w:r w:rsidR="00C90C44" w:rsidRPr="00073CB5">
        <w:rPr>
          <w:rFonts w:asciiTheme="minorHAnsi" w:hAnsiTheme="minorHAnsi"/>
        </w:rPr>
        <w:sym w:font="Wingdings" w:char="F0E8"/>
      </w:r>
      <w:r w:rsidR="00C90C44" w:rsidRPr="00073CB5">
        <w:rPr>
          <w:rFonts w:asciiTheme="minorHAnsi" w:hAnsiTheme="minorHAnsi"/>
        </w:rPr>
        <w:t xml:space="preserve"> Condizione di ottimo </w:t>
      </w:r>
      <w:r w:rsidR="00C90C44" w:rsidRPr="00073CB5">
        <w:rPr>
          <w:rFonts w:asciiTheme="minorHAnsi" w:hAnsiTheme="minorHAnsi"/>
        </w:rPr>
        <w:sym w:font="Wingdings" w:char="F0E8"/>
      </w:r>
      <w:r w:rsidR="00C90C44" w:rsidRPr="00073CB5">
        <w:rPr>
          <w:rFonts w:asciiTheme="minorHAnsi" w:hAnsiTheme="minorHAnsi"/>
        </w:rPr>
        <w:t xml:space="preserve"> </w:t>
      </w:r>
      <w:r w:rsidR="00BB2EAC">
        <w:rPr>
          <w:rFonts w:asciiTheme="minorHAnsi" w:hAnsiTheme="minorHAnsi"/>
        </w:rPr>
        <w:t>mostra</w:t>
      </w:r>
      <w:r w:rsidR="00C90C44" w:rsidRPr="00073CB5">
        <w:rPr>
          <w:rFonts w:asciiTheme="minorHAnsi" w:hAnsiTheme="minorHAnsi"/>
        </w:rPr>
        <w:t xml:space="preserve"> come </w:t>
      </w:r>
      <w:r w:rsidR="00BB2EAC">
        <w:rPr>
          <w:rFonts w:asciiTheme="minorHAnsi" w:hAnsiTheme="minorHAnsi"/>
        </w:rPr>
        <w:t xml:space="preserve">(in che proporzione) </w:t>
      </w:r>
      <w:r w:rsidR="00C90C44" w:rsidRPr="00073CB5">
        <w:rPr>
          <w:rFonts w:asciiTheme="minorHAnsi" w:hAnsiTheme="minorHAnsi"/>
        </w:rPr>
        <w:t>uno studente razionale “consuma” i due beni.</w:t>
      </w:r>
    </w:p>
    <w:p w:rsidR="00C90C44" w:rsidRPr="00073CB5" w:rsidRDefault="00C90C44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Ovviamente è semplicemente la condizione di equilibrio già evidenziat</w:t>
      </w:r>
      <w:r w:rsidR="00E64AE6" w:rsidRPr="00073CB5">
        <w:rPr>
          <w:rFonts w:asciiTheme="minorHAnsi" w:hAnsiTheme="minorHAnsi"/>
        </w:rPr>
        <w:t>a</w:t>
      </w:r>
      <w:r w:rsidRPr="00073CB5">
        <w:rPr>
          <w:rFonts w:asciiTheme="minorHAnsi" w:hAnsiTheme="minorHAnsi"/>
        </w:rPr>
        <w:t xml:space="preserve"> nel testo, ovvero</w:t>
      </w:r>
    </w:p>
    <w:p w:rsidR="00C90C44" w:rsidRPr="00073CB5" w:rsidRDefault="00C90C44" w:rsidP="00C90C44">
      <w:pPr>
        <w:jc w:val="center"/>
        <w:rPr>
          <w:rFonts w:asciiTheme="minorHAnsi" w:hAnsiTheme="minorHAnsi"/>
        </w:rPr>
      </w:pPr>
      <w:r w:rsidRPr="00073CB5">
        <w:rPr>
          <w:rFonts w:asciiTheme="minorHAnsi" w:hAnsiTheme="minorHAnsi"/>
        </w:rPr>
        <w:t>MRS=MRT</w:t>
      </w:r>
    </w:p>
    <w:p w:rsidR="00C90C44" w:rsidRPr="00073CB5" w:rsidRDefault="00C90C44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Questa condizione ci dà tuttavia solo la proporzione con la quale lo studente studia e si diverte</w:t>
      </w:r>
    </w:p>
    <w:p w:rsidR="00C90C44" w:rsidRPr="00073CB5" w:rsidRDefault="00C90C44" w:rsidP="00FF374A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V=c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D</m:t>
        </m:r>
      </m:oMath>
      <w:r w:rsidRPr="00073CB5">
        <w:rPr>
          <w:rFonts w:asciiTheme="minorHAnsi" w:hAnsiTheme="minorHAnsi"/>
        </w:rPr>
        <w:t xml:space="preserve">. Per sapere quale sarà la scelta ottima </w:t>
      </w:r>
      <w:r w:rsidR="00E64CC4" w:rsidRPr="00073CB5">
        <w:rPr>
          <w:rFonts w:asciiTheme="minorHAnsi" w:hAnsiTheme="minorHAnsi"/>
        </w:rPr>
        <w:t>dovremo</w:t>
      </w:r>
      <w:r w:rsidRPr="00073CB5">
        <w:rPr>
          <w:rFonts w:asciiTheme="minorHAnsi" w:hAnsiTheme="minorHAnsi"/>
        </w:rPr>
        <w:t xml:space="preserve"> metterla a sistema con la frontiera delle possibilità produttive.</w:t>
      </w:r>
    </w:p>
    <w:p w:rsidR="00E64CC4" w:rsidRPr="00073CB5" w:rsidRDefault="00FD5C0F" w:rsidP="00FF374A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r>
                    <w:rPr>
                      <w:rFonts w:ascii="Cambria Math" w:hAnsi="Cambria Math"/>
                    </w:rPr>
                    <m:t>-cD</m:t>
                  </m:r>
                </m:e>
              </m:mr>
            </m:m>
          </m:e>
        </m:d>
      </m:oMath>
      <w:r w:rsidR="00E64CC4" w:rsidRPr="00073CB5">
        <w:rPr>
          <w:rFonts w:asciiTheme="minorHAnsi" w:hAnsiTheme="minorHAnsi"/>
        </w:rPr>
        <w:sym w:font="Wingdings" w:char="F0E8"/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βD</m:t>
                      </m:r>
                    </m:den>
                  </m:f>
                  <m:r>
                    <w:rPr>
                      <w:rFonts w:ascii="Cambria Math" w:hAnsi="Cambria Math"/>
                    </w:rPr>
                    <m:t>=c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r>
                    <w:rPr>
                      <w:rFonts w:ascii="Cambria Math" w:hAnsi="Cambria Math"/>
                    </w:rPr>
                    <m:t>-cD</m:t>
                  </m:r>
                </m:e>
              </m:mr>
            </m:m>
          </m:e>
        </m:d>
      </m:oMath>
      <w:r w:rsidR="00E64CC4" w:rsidRPr="00073CB5">
        <w:rPr>
          <w:rFonts w:asciiTheme="minorHAnsi" w:hAnsiTheme="minorHAnsi"/>
        </w:rPr>
        <w:sym w:font="Wingdings" w:char="F0E8"/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V=c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β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α</m:t>
                      </m:r>
                    </m:den>
                  </m:f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r>
                    <w:rPr>
                      <w:rFonts w:ascii="Cambria Math" w:hAnsi="Cambria Math"/>
                    </w:rPr>
                    <m:t>-cD</m:t>
                  </m:r>
                </m:e>
              </m:mr>
            </m:m>
          </m:e>
        </m:d>
      </m:oMath>
      <w:r w:rsidR="00E64CC4" w:rsidRPr="00073CB5">
        <w:rPr>
          <w:rFonts w:asciiTheme="minorHAnsi" w:hAnsiTheme="minorHAnsi"/>
        </w:rPr>
        <w:sym w:font="Wingdings" w:char="F0E8"/>
      </w:r>
      <w:r w:rsidR="00E64CC4" w:rsidRPr="00073CB5">
        <w:rPr>
          <w:rFonts w:asciiTheme="minorHAnsi" w:hAnsiTheme="minorHAnsi"/>
        </w:rPr>
        <w:t xml:space="preserve"> sostituendo la prima nella seconda</w:t>
      </w:r>
    </w:p>
    <w:p w:rsidR="00E64CC4" w:rsidRPr="00073CB5" w:rsidRDefault="00E64CC4" w:rsidP="00FF374A">
      <w:pPr>
        <w:rPr>
          <w:rFonts w:asciiTheme="minorHAnsi" w:hAnsiTheme="minorHAnsi"/>
        </w:rPr>
      </w:pPr>
    </w:p>
    <w:p w:rsidR="00E64CC4" w:rsidRPr="00073CB5" w:rsidRDefault="00E64CC4" w:rsidP="00FF374A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=c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-cD</m:t>
        </m:r>
      </m:oMath>
      <w:r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c(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+1)D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=c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Pr="00073CB5">
        <w:rPr>
          <w:rFonts w:asciiTheme="minorHAnsi" w:hAnsiTheme="minorHAnsi"/>
        </w:rPr>
        <w:t xml:space="preserve"> 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c(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α+β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)D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=c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Pr="00073CB5">
        <w:rPr>
          <w:rFonts w:asciiTheme="minorHAnsi" w:hAnsiTheme="minorHAnsi"/>
        </w:rPr>
        <w:t xml:space="preserve"> </w:t>
      </w:r>
    </w:p>
    <w:p w:rsidR="00E64CC4" w:rsidRPr="00073CB5" w:rsidRDefault="00E64CC4" w:rsidP="00FF374A">
      <w:pPr>
        <w:rPr>
          <w:rFonts w:asciiTheme="minorHAnsi" w:hAnsiTheme="minorHAnsi"/>
        </w:rPr>
      </w:pPr>
    </w:p>
    <w:p w:rsidR="00C90C44" w:rsidRPr="00073CB5" w:rsidRDefault="00FD5C0F" w:rsidP="006A4DC5">
      <w:pPr>
        <w:ind w:left="1560" w:hanging="1560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α+β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E64CC4" w:rsidRPr="00073CB5">
        <w:rPr>
          <w:rFonts w:asciiTheme="minorHAnsi" w:hAnsiTheme="minorHAnsi"/>
        </w:rPr>
        <w:t xml:space="preserve"> </w:t>
      </w:r>
      <w:r w:rsidR="00E64CC4" w:rsidRPr="00073CB5">
        <w:rPr>
          <w:rFonts w:asciiTheme="minorHAnsi" w:hAnsiTheme="minorHAnsi"/>
        </w:rPr>
        <w:sym w:font="Wingdings" w:char="F0E8"/>
      </w:r>
      <w:r w:rsidR="00E64CC4" w:rsidRPr="00073CB5">
        <w:rPr>
          <w:rFonts w:asciiTheme="minorHAnsi" w:hAnsiTheme="minorHAnsi"/>
        </w:rPr>
        <w:t xml:space="preserve"> ottima </w:t>
      </w:r>
      <w:r w:rsidR="006A4DC5" w:rsidRPr="00073CB5">
        <w:rPr>
          <w:rFonts w:asciiTheme="minorHAnsi" w:hAnsiTheme="minorHAnsi"/>
        </w:rPr>
        <w:t xml:space="preserve">quantità di giorni di divertimento </w:t>
      </w:r>
      <w:r w:rsidR="006A4DC5" w:rsidRPr="00073CB5">
        <w:rPr>
          <w:rFonts w:asciiTheme="minorHAnsi" w:hAnsiTheme="minorHAnsi"/>
        </w:rPr>
        <w:sym w:font="Wingdings" w:char="F0E8"/>
      </w:r>
      <w:r w:rsidR="006A4DC5" w:rsidRPr="00073CB5">
        <w:rPr>
          <w:rFonts w:asciiTheme="minorHAnsi" w:hAnsiTheme="minorHAnsi"/>
        </w:rPr>
        <w:t xml:space="preserve"> cresce al crescere del peso che lo studente </w:t>
      </w:r>
      <w:r w:rsidR="00E64AE6" w:rsidRPr="00073CB5">
        <w:rPr>
          <w:rFonts w:asciiTheme="minorHAnsi" w:hAnsiTheme="minorHAnsi"/>
        </w:rPr>
        <w:t>dà</w:t>
      </w:r>
      <w:r w:rsidR="006A4DC5" w:rsidRPr="00073CB5">
        <w:rPr>
          <w:rFonts w:asciiTheme="minorHAnsi" w:hAnsiTheme="minorHAnsi"/>
        </w:rPr>
        <w:t xml:space="preserve"> al divertimento (</w:t>
      </w:r>
      <w:r w:rsidR="006A4DC5" w:rsidRPr="00073CB5">
        <w:rPr>
          <w:rFonts w:asciiTheme="minorHAnsi" w:hAnsiTheme="minorHAnsi" w:cs="Times New Roman"/>
        </w:rPr>
        <w:t>α</w:t>
      </w:r>
      <w:r w:rsidR="006A4DC5" w:rsidRPr="00073CB5">
        <w:rPr>
          <w:rFonts w:asciiTheme="minorHAnsi" w:hAnsiTheme="minorHAnsi"/>
        </w:rPr>
        <w:t>) e diminuisce al crescere del peso che dà al voto (</w:t>
      </w:r>
      <w:r w:rsidR="006A4DC5" w:rsidRPr="00073CB5">
        <w:rPr>
          <w:rFonts w:asciiTheme="minorHAnsi" w:hAnsiTheme="minorHAnsi" w:cs="Times New Roman"/>
        </w:rPr>
        <w:t>β</w:t>
      </w:r>
      <w:r w:rsidR="006A4DC5" w:rsidRPr="00073CB5">
        <w:rPr>
          <w:rFonts w:asciiTheme="minorHAnsi" w:hAnsiTheme="minorHAnsi"/>
        </w:rPr>
        <w:t>). Ovviamente dipende anche dalla dotazione iniziale di giorni</w:t>
      </w:r>
      <w:r w:rsidR="00035AE1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6A4DC5" w:rsidRPr="00073CB5">
        <w:rPr>
          <w:rFonts w:asciiTheme="minorHAnsi" w:hAnsiTheme="minorHAnsi"/>
        </w:rPr>
        <w:t>. Non dipende da c</w:t>
      </w:r>
    </w:p>
    <w:p w:rsidR="00432CB4" w:rsidRPr="00073CB5" w:rsidRDefault="00FD5C0F" w:rsidP="006A4DC5">
      <w:p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D</m:t>
        </m:r>
      </m:oMath>
      <w:r w:rsidR="006A4DC5" w:rsidRPr="00073CB5">
        <w:rPr>
          <w:rFonts w:asciiTheme="minorHAnsi" w:hAnsiTheme="minorHAnsi"/>
        </w:rPr>
        <w:t xml:space="preserve">  </w:t>
      </w:r>
      <w:r w:rsidR="006A4DC5" w:rsidRPr="00073CB5">
        <w:rPr>
          <w:rFonts w:asciiTheme="minorHAnsi" w:hAnsiTheme="minorHAnsi"/>
        </w:rPr>
        <w:sym w:font="Wingdings" w:char="F0E8"/>
      </w:r>
      <w:r w:rsidR="006A4DC5" w:rsidRPr="00073CB5">
        <w:rPr>
          <w:rFonts w:asciiTheme="minorHAnsi" w:hAnsiTheme="min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α+β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6A4DC5" w:rsidRPr="00073CB5">
        <w:rPr>
          <w:rFonts w:asciiTheme="minorHAnsi" w:hAnsiTheme="minorHAnsi"/>
        </w:rPr>
        <w:t xml:space="preserve"> </w:t>
      </w:r>
      <w:r w:rsidR="00504954" w:rsidRPr="00073CB5">
        <w:rPr>
          <w:rFonts w:asciiTheme="minorHAnsi" w:hAnsiTheme="minorHAnsi"/>
        </w:rPr>
        <w:t xml:space="preserve"> che diventa</w:t>
      </w:r>
    </w:p>
    <w:p w:rsidR="00432CB4" w:rsidRPr="00073CB5" w:rsidRDefault="006A4DC5" w:rsidP="00432CB4">
      <w:pPr>
        <w:ind w:left="1560" w:hanging="1560"/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α+β</m:t>
            </m:r>
          </m:den>
        </m:f>
        <m:r>
          <w:rPr>
            <w:rFonts w:ascii="Cambria Math" w:hAnsi="Cambria Math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432CB4" w:rsidRPr="00073CB5">
        <w:rPr>
          <w:rFonts w:asciiTheme="minorHAnsi" w:hAnsiTheme="minorHAnsi"/>
        </w:rPr>
        <w:t xml:space="preserve"> </w:t>
      </w:r>
      <w:r w:rsidR="00432CB4" w:rsidRPr="00073CB5">
        <w:rPr>
          <w:rFonts w:asciiTheme="minorHAnsi" w:hAnsiTheme="minorHAnsi"/>
        </w:rPr>
        <w:sym w:font="Wingdings" w:char="F0E8"/>
      </w:r>
      <w:r w:rsidR="00432CB4" w:rsidRPr="00073CB5">
        <w:rPr>
          <w:rFonts w:asciiTheme="minorHAnsi" w:hAnsiTheme="minorHAnsi"/>
        </w:rPr>
        <w:t xml:space="preserve"> ottima votazione </w:t>
      </w:r>
      <w:r w:rsidR="00432CB4" w:rsidRPr="00073CB5">
        <w:rPr>
          <w:rFonts w:asciiTheme="minorHAnsi" w:hAnsiTheme="minorHAnsi"/>
        </w:rPr>
        <w:sym w:font="Wingdings" w:char="F0E8"/>
      </w:r>
      <w:r w:rsidR="00432CB4" w:rsidRPr="00073CB5">
        <w:rPr>
          <w:rFonts w:asciiTheme="minorHAnsi" w:hAnsiTheme="minorHAnsi"/>
        </w:rPr>
        <w:t xml:space="preserve"> cresce al crescere del peso che lo studente annette al voto (</w:t>
      </w:r>
      <w:r w:rsidR="00432CB4" w:rsidRPr="00073CB5">
        <w:rPr>
          <w:rFonts w:asciiTheme="minorHAnsi" w:hAnsiTheme="minorHAnsi" w:cs="Times New Roman"/>
        </w:rPr>
        <w:t>β</w:t>
      </w:r>
      <w:r w:rsidR="00432CB4" w:rsidRPr="00073CB5">
        <w:rPr>
          <w:rFonts w:asciiTheme="minorHAnsi" w:hAnsiTheme="minorHAnsi"/>
        </w:rPr>
        <w:t>) e diminuisce al crescere del peso che dà al divertimento (</w:t>
      </w:r>
      <w:r w:rsidR="00432CB4" w:rsidRPr="00073CB5">
        <w:rPr>
          <w:rFonts w:asciiTheme="minorHAnsi" w:hAnsiTheme="minorHAnsi" w:cs="Times New Roman"/>
        </w:rPr>
        <w:t>α</w:t>
      </w:r>
      <w:r w:rsidR="00432CB4" w:rsidRPr="00073CB5">
        <w:rPr>
          <w:rFonts w:asciiTheme="minorHAnsi" w:hAnsiTheme="minorHAnsi"/>
        </w:rPr>
        <w:t xml:space="preserve">). Ovviamente dipende anche dalla dotazione iniziale di giorni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432CB4" w:rsidRPr="00073CB5">
        <w:rPr>
          <w:rFonts w:asciiTheme="minorHAnsi" w:hAnsiTheme="minorHAnsi"/>
        </w:rPr>
        <w:t>. Aumenta all’aumentare di c</w:t>
      </w:r>
    </w:p>
    <w:p w:rsidR="00E64AE6" w:rsidRPr="00035AE1" w:rsidRDefault="00E64AE6" w:rsidP="00035AE1">
      <w:pPr>
        <w:shd w:val="clear" w:color="auto" w:fill="0070C0"/>
        <w:rPr>
          <w:rFonts w:asciiTheme="minorHAnsi" w:hAnsiTheme="minorHAnsi"/>
          <w:b/>
          <w:sz w:val="28"/>
        </w:rPr>
      </w:pPr>
      <w:r w:rsidRPr="00035AE1">
        <w:rPr>
          <w:rFonts w:asciiTheme="minorHAnsi" w:hAnsiTheme="minorHAnsi"/>
          <w:b/>
          <w:sz w:val="28"/>
        </w:rPr>
        <w:t>Esercizi numerici</w:t>
      </w:r>
    </w:p>
    <w:p w:rsidR="001003D2" w:rsidRPr="00073CB5" w:rsidRDefault="001003D2" w:rsidP="006A4DC5">
      <w:pPr>
        <w:rPr>
          <w:rFonts w:asciiTheme="minorHAnsi" w:hAnsiTheme="minorHAnsi"/>
          <w:b/>
        </w:rPr>
      </w:pPr>
      <w:r w:rsidRPr="00073CB5">
        <w:rPr>
          <w:rFonts w:asciiTheme="minorHAnsi" w:hAnsiTheme="minorHAnsi"/>
          <w:b/>
        </w:rPr>
        <w:t>Pasquale e Natalino</w:t>
      </w:r>
    </w:p>
    <w:p w:rsidR="00D36D32" w:rsidRPr="00073CB5" w:rsidRDefault="00E61FC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Pasquale e Natalino frequentano l’università e hanno le stesse capacità di studio riassunte nella funzione </w:t>
      </w:r>
      <w:r w:rsidR="00D36D32" w:rsidRPr="00073CB5">
        <w:rPr>
          <w:rFonts w:asciiTheme="minorHAnsi" w:hAnsiTheme="minorHAnsi"/>
        </w:rPr>
        <w:t xml:space="preserve">che trasforma G (giorni di studio) in V (voti di laurea) </w:t>
      </w:r>
      <w:r w:rsidRPr="00073CB5">
        <w:rPr>
          <w:rFonts w:asciiTheme="minorHAnsi" w:hAnsiTheme="minorHAnsi"/>
        </w:rPr>
        <w:t>che vedete di seguito</w:t>
      </w:r>
      <w:r w:rsidR="00D36D32" w:rsidRPr="00073CB5">
        <w:rPr>
          <w:rFonts w:asciiTheme="minorHAnsi" w:hAnsiTheme="minorHAnsi"/>
        </w:rPr>
        <w:t xml:space="preserve"> </w:t>
      </w:r>
    </w:p>
    <w:p w:rsidR="00E64AE6" w:rsidRPr="00073CB5" w:rsidRDefault="00D36D32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V</w:t>
      </w:r>
      <w:r w:rsidR="00927EB6"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t>=</w:t>
      </w:r>
      <w:r w:rsidR="00927EB6" w:rsidRPr="00073CB5">
        <w:rPr>
          <w:rFonts w:asciiTheme="minorHAnsi" w:hAnsiTheme="minorHAnsi"/>
        </w:rPr>
        <w:t xml:space="preserve"> </w:t>
      </w:r>
      <w:r w:rsidR="002845DB" w:rsidRPr="00073CB5">
        <w:rPr>
          <w:rFonts w:asciiTheme="minorHAnsi" w:hAnsiTheme="minorHAnsi"/>
        </w:rPr>
        <w:t>0.5</w:t>
      </w:r>
      <w:r w:rsidRPr="00073CB5">
        <w:rPr>
          <w:rFonts w:asciiTheme="minorHAnsi" w:hAnsiTheme="minorHAnsi"/>
        </w:rPr>
        <w:t xml:space="preserve"> G </w:t>
      </w:r>
    </w:p>
    <w:p w:rsidR="00D36D32" w:rsidRPr="00073CB5" w:rsidRDefault="00D36D32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E</w:t>
      </w:r>
      <w:r w:rsidR="00E61FC0" w:rsidRPr="00073CB5">
        <w:rPr>
          <w:rFonts w:asciiTheme="minorHAnsi" w:hAnsiTheme="minorHAnsi"/>
        </w:rPr>
        <w:t xml:space="preserve">ntrambi possono al massimo studiare fino a </w:t>
      </w:r>
      <w:r w:rsidR="00927EB6" w:rsidRPr="00073CB5">
        <w:rPr>
          <w:rFonts w:asciiTheme="minorHAnsi" w:hAnsiTheme="minorHAnsi"/>
        </w:rPr>
        <w:t>3</w:t>
      </w:r>
      <w:r w:rsidR="002845DB" w:rsidRPr="00073CB5">
        <w:rPr>
          <w:rFonts w:asciiTheme="minorHAnsi" w:hAnsiTheme="minorHAnsi"/>
        </w:rPr>
        <w:t>6</w:t>
      </w:r>
      <w:r w:rsidR="00E61FC0" w:rsidRPr="00073CB5">
        <w:rPr>
          <w:rFonts w:asciiTheme="minorHAnsi" w:hAnsiTheme="minorHAnsi"/>
        </w:rPr>
        <w:t>0 giorni in un anno.</w:t>
      </w:r>
    </w:p>
    <w:p w:rsidR="00D36D32" w:rsidRPr="00073CB5" w:rsidRDefault="00E61FC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Hanno invece diverse funzioni di utilità</w:t>
      </w:r>
      <w:r w:rsidR="003F530F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</w:t>
      </w:r>
      <w:r w:rsidR="00D36D32" w:rsidRPr="00073CB5">
        <w:rPr>
          <w:rFonts w:asciiTheme="minorHAnsi" w:hAnsiTheme="minorHAnsi"/>
        </w:rPr>
        <w:t xml:space="preserve">La funzione di utilità di </w:t>
      </w:r>
      <w:r w:rsidRPr="00073CB5">
        <w:rPr>
          <w:rFonts w:asciiTheme="minorHAnsi" w:hAnsiTheme="minorHAnsi"/>
        </w:rPr>
        <w:t>P</w:t>
      </w:r>
      <w:r w:rsidR="00D36D32" w:rsidRPr="00073CB5">
        <w:rPr>
          <w:rFonts w:asciiTheme="minorHAnsi" w:hAnsiTheme="minorHAnsi"/>
        </w:rPr>
        <w:t>. è</w:t>
      </w:r>
    </w:p>
    <w:p w:rsidR="00D36D32" w:rsidRPr="00073CB5" w:rsidRDefault="00FD5C0F" w:rsidP="006A4DC5">
      <w:pPr>
        <w:rPr>
          <w:rFonts w:asciiTheme="minorHAnsi" w:hAnsi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E61FC0" w:rsidRPr="00073CB5" w:rsidRDefault="00E61FC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mentre la funzione di utilità di N. è</w:t>
      </w:r>
    </w:p>
    <w:p w:rsidR="00E61FC0" w:rsidRPr="00073CB5" w:rsidRDefault="00FD5C0F" w:rsidP="00E61FC0">
      <w:pPr>
        <w:rPr>
          <w:rFonts w:asciiTheme="minorHAnsi" w:hAnsi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1.5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E61FC0" w:rsidRPr="00073CB5" w:rsidRDefault="00E61FC0" w:rsidP="00E61FC0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Dimostrate che </w:t>
      </w:r>
      <w:r w:rsidR="000704E8" w:rsidRPr="00073CB5">
        <w:rPr>
          <w:rFonts w:asciiTheme="minorHAnsi" w:hAnsiTheme="minorHAnsi"/>
        </w:rPr>
        <w:t>Pasquale</w:t>
      </w:r>
      <w:r w:rsidRPr="00073CB5">
        <w:rPr>
          <w:rFonts w:asciiTheme="minorHAnsi" w:hAnsiTheme="minorHAnsi"/>
        </w:rPr>
        <w:t xml:space="preserve"> terminerà gli studi con una votazione superiore.</w:t>
      </w:r>
    </w:p>
    <w:p w:rsidR="00E61FC0" w:rsidRPr="00073CB5" w:rsidRDefault="00035AE1" w:rsidP="006A4DC5">
      <w:pPr>
        <w:rPr>
          <w:rFonts w:asciiTheme="minorHAnsi" w:hAnsiTheme="minorHAnsi"/>
        </w:rPr>
      </w:pPr>
      <w:r>
        <w:rPr>
          <w:rFonts w:asciiTheme="minorHAnsi" w:hAnsiTheme="minorHAnsi"/>
        </w:rPr>
        <w:t>Risposta</w:t>
      </w:r>
    </w:p>
    <w:p w:rsidR="00B71E05" w:rsidRPr="00073CB5" w:rsidRDefault="00B71E05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risolvere il problema occorre impostare il sistema fra la FOC e la frontiera del consumo possibile.</w:t>
      </w:r>
    </w:p>
    <w:p w:rsidR="00B71E05" w:rsidRPr="00073CB5" w:rsidRDefault="00FD5C0F" w:rsidP="006A4DC5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  <m:r>
                    <w:rPr>
                      <w:rFonts w:ascii="Cambria Math" w:hAnsi="Cambria Math"/>
                    </w:rPr>
                    <m:t>-cD</m:t>
                  </m:r>
                </m:e>
              </m:mr>
            </m:m>
          </m:e>
        </m:d>
      </m:oMath>
      <w:r w:rsidR="00B71E05" w:rsidRPr="00073CB5">
        <w:rPr>
          <w:rFonts w:asciiTheme="minorHAnsi" w:hAnsiTheme="minorHAnsi"/>
        </w:rPr>
        <w:t xml:space="preserve"> </w:t>
      </w:r>
    </w:p>
    <w:p w:rsidR="00E61FC0" w:rsidRPr="00073CB5" w:rsidRDefault="00E61FC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Per </w:t>
      </w:r>
      <w:r w:rsidR="000704E8" w:rsidRPr="00073CB5">
        <w:rPr>
          <w:rFonts w:asciiTheme="minorHAnsi" w:hAnsiTheme="minorHAnsi"/>
        </w:rPr>
        <w:t>N</w:t>
      </w:r>
      <w:r w:rsidRPr="00073CB5">
        <w:rPr>
          <w:rFonts w:asciiTheme="minorHAnsi" w:hAnsiTheme="minorHAnsi"/>
        </w:rPr>
        <w:t>. questo significa</w:t>
      </w:r>
    </w:p>
    <w:p w:rsidR="00B91A4B" w:rsidRPr="00073CB5" w:rsidRDefault="00FD5C0F" w:rsidP="006A4DC5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</m:den>
                  </m:f>
                  <m:r>
                    <w:rPr>
                      <w:rFonts w:ascii="Cambria Math" w:hAnsi="Cambria Math"/>
                    </w:rPr>
                    <m:t>=0.5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V=180-0.5D</m:t>
                  </m:r>
                </m:e>
              </m:mr>
            </m:m>
          </m:e>
        </m:d>
      </m:oMath>
      <w:r w:rsidR="00E61FC0" w:rsidRPr="00073CB5">
        <w:rPr>
          <w:rFonts w:asciiTheme="minorHAnsi" w:hAnsiTheme="minorHAnsi"/>
        </w:rPr>
        <w:t xml:space="preserve"> </w:t>
      </w:r>
      <w:r w:rsidR="00E61FC0" w:rsidRPr="00073CB5">
        <w:rPr>
          <w:rFonts w:asciiTheme="minorHAnsi" w:hAnsiTheme="minorHAnsi"/>
        </w:rPr>
        <w:sym w:font="Wingdings" w:char="F0E8"/>
      </w:r>
      <w:r w:rsidR="00E61FC0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V=0.5D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V=180-0.5D</m:t>
                  </m:r>
                </m:e>
              </m:mr>
            </m:m>
          </m:e>
        </m:d>
      </m:oMath>
      <w:r w:rsidR="00E61FC0" w:rsidRPr="00073CB5">
        <w:rPr>
          <w:rFonts w:asciiTheme="minorHAnsi" w:hAnsiTheme="minorHAnsi"/>
        </w:rPr>
        <w:sym w:font="Wingdings" w:char="F0E8"/>
      </w:r>
      <w:r w:rsidR="00E61FC0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0.5D=180-0.5D</m:t>
        </m:r>
      </m:oMath>
      <w:r w:rsidR="00927EB6" w:rsidRPr="00073CB5">
        <w:rPr>
          <w:rFonts w:asciiTheme="minorHAnsi" w:hAnsiTheme="minorHAnsi"/>
        </w:rPr>
        <w:t xml:space="preserve"> ; </w:t>
      </w:r>
    </w:p>
    <w:p w:rsidR="00E61FC0" w:rsidRPr="00073CB5" w:rsidRDefault="00FD5C0F" w:rsidP="006A4DC5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=180</m:t>
        </m:r>
      </m:oMath>
      <w:r w:rsidR="00B91A4B" w:rsidRPr="00073CB5">
        <w:rPr>
          <w:rFonts w:asciiTheme="minorHAnsi" w:hAnsiTheme="minorHAnsi"/>
        </w:rPr>
        <w:t xml:space="preserve">; </w:t>
      </w:r>
    </w:p>
    <w:p w:rsidR="00B91A4B" w:rsidRPr="00073CB5" w:rsidRDefault="00FD5C0F" w:rsidP="006A4DC5">
      <w:pPr>
        <w:rPr>
          <w:rFonts w:asciiTheme="minorHAnsi" w:hAnsi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=0.5*180=90</m:t>
          </m:r>
        </m:oMath>
      </m:oMathPara>
    </w:p>
    <w:p w:rsidR="00C26519" w:rsidRPr="00073CB5" w:rsidRDefault="00C26519" w:rsidP="00C26519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P. questo significa</w:t>
      </w:r>
    </w:p>
    <w:p w:rsidR="00C26519" w:rsidRPr="00073CB5" w:rsidRDefault="00FD5C0F" w:rsidP="00C26519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1.5V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</m:den>
                  </m:f>
                  <m:r>
                    <w:rPr>
                      <w:rFonts w:ascii="Cambria Math" w:hAnsi="Cambria Math"/>
                    </w:rPr>
                    <m:t>=0.5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V=180-0.5D</m:t>
                  </m:r>
                </m:e>
              </m:mr>
            </m:m>
          </m:e>
        </m:d>
      </m:oMath>
      <w:r w:rsidR="00C26519" w:rsidRPr="00073CB5">
        <w:rPr>
          <w:rFonts w:asciiTheme="minorHAnsi" w:hAnsiTheme="minorHAnsi"/>
        </w:rPr>
        <w:t xml:space="preserve"> </w:t>
      </w:r>
      <w:r w:rsidR="00C26519" w:rsidRPr="00073CB5">
        <w:rPr>
          <w:rFonts w:asciiTheme="minorHAnsi" w:hAnsiTheme="minorHAnsi"/>
        </w:rPr>
        <w:sym w:font="Wingdings" w:char="F0E8"/>
      </w:r>
      <w:r w:rsidR="00C26519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1.5</m:t>
                      </m:r>
                    </m:den>
                  </m:f>
                  <m:r>
                    <w:rPr>
                      <w:rFonts w:ascii="Cambria Math" w:hAnsi="Cambria Math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V=180-0.5D</m:t>
                  </m:r>
                </m:e>
              </m:mr>
            </m:m>
          </m:e>
        </m:d>
      </m:oMath>
      <w:r w:rsidR="00C26519" w:rsidRPr="00073CB5">
        <w:rPr>
          <w:rFonts w:asciiTheme="minorHAnsi" w:hAnsiTheme="minorHAnsi"/>
        </w:rPr>
        <w:sym w:font="Wingdings" w:char="F0E8"/>
      </w:r>
      <w:r w:rsidR="00C26519" w:rsidRPr="00073CB5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D=180-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D</m:t>
        </m:r>
      </m:oMath>
      <w:r w:rsidR="00C26519" w:rsidRPr="00073CB5">
        <w:rPr>
          <w:rFonts w:asciiTheme="minorHAnsi" w:hAnsiTheme="minorHAnsi"/>
        </w:rPr>
        <w:t xml:space="preserve"> ; </w:t>
      </w:r>
    </w:p>
    <w:p w:rsidR="00C26519" w:rsidRPr="00073CB5" w:rsidRDefault="00FD5C0F" w:rsidP="00C26519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180=216</m:t>
        </m:r>
      </m:oMath>
      <w:r w:rsidR="00C26519" w:rsidRPr="00073CB5">
        <w:rPr>
          <w:rFonts w:asciiTheme="minorHAnsi" w:hAnsiTheme="minorHAnsi"/>
        </w:rPr>
        <w:t xml:space="preserve">; </w:t>
      </w:r>
    </w:p>
    <w:p w:rsidR="00C26519" w:rsidRPr="00073CB5" w:rsidRDefault="00FD5C0F" w:rsidP="00C26519">
      <w:pPr>
        <w:rPr>
          <w:rFonts w:asciiTheme="minorHAnsi" w:hAnsi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*216=72</m:t>
          </m:r>
        </m:oMath>
      </m:oMathPara>
    </w:p>
    <w:p w:rsidR="00927EB6" w:rsidRPr="00073CB5" w:rsidRDefault="00732ADF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Benché</w:t>
      </w:r>
      <w:r w:rsidR="00333D33" w:rsidRPr="00073CB5">
        <w:rPr>
          <w:rFonts w:asciiTheme="minorHAnsi" w:hAnsiTheme="minorHAnsi"/>
        </w:rPr>
        <w:t xml:space="preserve"> Natalino abbia le stesse “capacità” di Pasquale, otterrà un voto più basso perché rispetto a questi ama più divertirsi e quindi allocherà il proprio tempo più al divertimento che allo studio.</w:t>
      </w:r>
    </w:p>
    <w:p w:rsidR="00333D33" w:rsidRPr="00073CB5" w:rsidRDefault="00333D33" w:rsidP="006A4DC5">
      <w:pPr>
        <w:rPr>
          <w:rFonts w:asciiTheme="minorHAnsi" w:hAnsiTheme="minorHAnsi"/>
        </w:rPr>
      </w:pPr>
    </w:p>
    <w:p w:rsidR="000704E8" w:rsidRPr="00073CB5" w:rsidRDefault="00E01ADD" w:rsidP="006A4D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484505</wp:posOffset>
                </wp:positionV>
                <wp:extent cx="1207770" cy="518160"/>
                <wp:effectExtent l="3175" t="0" r="0" b="63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732ADF" w:rsidRDefault="00677781" w:rsidP="00732AD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732ADF">
                              <w:rPr>
                                <w:sz w:val="22"/>
                              </w:rPr>
                              <w:t>Punto d’ottimo</w:t>
                            </w:r>
                          </w:p>
                          <w:p w:rsidR="00677781" w:rsidRPr="00732ADF" w:rsidRDefault="00677781" w:rsidP="00732AD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732ADF">
                              <w:rPr>
                                <w:sz w:val="22"/>
                              </w:rPr>
                              <w:t>Punto di tangenza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66.3pt;margin-top:38.15pt;width:95.1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t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" stroked="f">
                <v:textbox>
                  <w:txbxContent>
                    <w:p w:rsidR="00677781" w:rsidRPr="00732ADF" w:rsidRDefault="00677781" w:rsidP="00732AD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732ADF">
                        <w:rPr>
                          <w:sz w:val="22"/>
                        </w:rPr>
                        <w:t>Punto d’ottimo</w:t>
                      </w:r>
                    </w:p>
                    <w:p w:rsidR="00677781" w:rsidRPr="00732ADF" w:rsidRDefault="00677781" w:rsidP="00732AD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732ADF">
                        <w:rPr>
                          <w:sz w:val="22"/>
                        </w:rPr>
                        <w:t>Punto di tangenza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941705</wp:posOffset>
                </wp:positionV>
                <wp:extent cx="95250" cy="306705"/>
                <wp:effectExtent l="59690" t="5080" r="6985" b="3111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07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1pt;margin-top:74.15pt;width:7.5pt;height:24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vKPA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1139190</wp:posOffset>
                </wp:positionV>
                <wp:extent cx="573405" cy="443865"/>
                <wp:effectExtent l="45085" t="12065" r="10160" b="4889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D9F9" id="AutoShape 11" o:spid="_x0000_s1026" type="#_x0000_t32" style="position:absolute;margin-left:284.35pt;margin-top:89.7pt;width:45.15pt;height:34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668655</wp:posOffset>
                </wp:positionV>
                <wp:extent cx="1714500" cy="429895"/>
                <wp:effectExtent l="0" t="0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732ADF" w:rsidRDefault="00677781">
                            <w:pPr>
                              <w:rPr>
                                <w:sz w:val="22"/>
                              </w:rPr>
                            </w:pPr>
                            <w:r w:rsidRPr="00732ADF">
                              <w:rPr>
                                <w:sz w:val="22"/>
                              </w:rPr>
                              <w:t>Curva d’indifferenza più alta raggiungibile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4.35pt;margin-top:52.65pt;width:13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" stroked="f">
                <v:textbox>
                  <w:txbxContent>
                    <w:p w:rsidR="00677781" w:rsidRPr="00732ADF" w:rsidRDefault="00677781">
                      <w:pPr>
                        <w:rPr>
                          <w:sz w:val="22"/>
                        </w:rPr>
                      </w:pPr>
                      <w:r w:rsidRPr="00732ADF">
                        <w:rPr>
                          <w:sz w:val="22"/>
                        </w:rPr>
                        <w:t>Curva d’indifferenza più alta raggiungibile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1849120</wp:posOffset>
                </wp:positionV>
                <wp:extent cx="730250" cy="163830"/>
                <wp:effectExtent l="24765" t="7620" r="6985" b="5715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AD33" id="AutoShape 12" o:spid="_x0000_s1026" type="#_x0000_t32" style="position:absolute;margin-left:313.5pt;margin-top:145.6pt;width:57.5pt;height:12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5wQQIAAG0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1583055</wp:posOffset>
                </wp:positionV>
                <wp:extent cx="2101850" cy="429895"/>
                <wp:effectExtent l="0" t="0" r="381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732ADF" w:rsidRDefault="00677781">
                            <w:pPr>
                              <w:rPr>
                                <w:sz w:val="22"/>
                              </w:rPr>
                            </w:pPr>
                            <w:r w:rsidRPr="00732ADF">
                              <w:rPr>
                                <w:sz w:val="22"/>
                              </w:rPr>
                              <w:t>Frontiera delle possibilità di 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6.75pt;margin-top:124.65pt;width:165.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BYhQ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" stroked="f">
                <v:textbox>
                  <w:txbxContent>
                    <w:p w:rsidR="00677781" w:rsidRPr="00732ADF" w:rsidRDefault="00677781">
                      <w:pPr>
                        <w:rPr>
                          <w:sz w:val="22"/>
                        </w:rPr>
                      </w:pPr>
                      <w:r w:rsidRPr="00732ADF">
                        <w:rPr>
                          <w:sz w:val="22"/>
                        </w:rPr>
                        <w:t>Frontiera delle possibilità di consumo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1330325</wp:posOffset>
                </wp:positionV>
                <wp:extent cx="2026920" cy="0"/>
                <wp:effectExtent l="11430" t="12700" r="9525" b="158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BE22" id="AutoShape 5" o:spid="_x0000_s1026" type="#_x0000_t32" style="position:absolute;margin-left:28.2pt;margin-top:104.75pt;width:159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" strokeweight="1.25pt">
                <v:stroke dashstyle="dash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1187450</wp:posOffset>
                </wp:positionV>
                <wp:extent cx="415925" cy="238760"/>
                <wp:effectExtent l="4445" t="3175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D01519" w:rsidRDefault="00677781">
                            <w:pPr>
                              <w:rPr>
                                <w:sz w:val="22"/>
                              </w:rPr>
                            </w:pPr>
                            <w:r w:rsidRPr="00D01519">
                              <w:rPr>
                                <w:sz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65pt;margin-top:93.5pt;width:32.7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Lrug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" filled="f" stroked="f">
                <v:textbox>
                  <w:txbxContent>
                    <w:p w:rsidR="00677781" w:rsidRPr="00D01519" w:rsidRDefault="00677781">
                      <w:pPr>
                        <w:rPr>
                          <w:sz w:val="22"/>
                        </w:rPr>
                      </w:pPr>
                      <w:r w:rsidRPr="00D01519">
                        <w:rPr>
                          <w:sz w:val="2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2340610</wp:posOffset>
                </wp:positionV>
                <wp:extent cx="450215" cy="252730"/>
                <wp:effectExtent l="13335" t="13335" r="12700" b="101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7781" w:rsidRPr="00D01519" w:rsidRDefault="00677781">
                            <w:pPr>
                              <w:rPr>
                                <w:sz w:val="20"/>
                              </w:rPr>
                            </w:pPr>
                            <w:r w:rsidRPr="00D01519">
                              <w:rPr>
                                <w:sz w:val="2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73.1pt;margin-top:184.3pt;width:35.45pt;height:19.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" filled="f" strokecolor="white [3212]">
                <v:textbox>
                  <w:txbxContent>
                    <w:p w:rsidR="00677781" w:rsidRPr="00D01519" w:rsidRDefault="00677781">
                      <w:pPr>
                        <w:rPr>
                          <w:sz w:val="20"/>
                        </w:rPr>
                      </w:pPr>
                      <w:r w:rsidRPr="00D01519">
                        <w:rPr>
                          <w:sz w:val="2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1330325</wp:posOffset>
                </wp:positionV>
                <wp:extent cx="0" cy="1010285"/>
                <wp:effectExtent l="9525" t="12700" r="9525" b="152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3E70" id="AutoShape 4" o:spid="_x0000_s1026" type="#_x0000_t32" style="position:absolute;margin-left:187.8pt;margin-top:104.75pt;width:0;height: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" strokeweight="1.25pt">
                <v:stroke dashstyle="dash"/>
              </v:shape>
            </w:pict>
          </mc:Fallback>
        </mc:AlternateContent>
      </w:r>
      <w:r w:rsidR="00B71E05" w:rsidRPr="00073CB5">
        <w:rPr>
          <w:rFonts w:asciiTheme="minorHAnsi" w:hAnsiTheme="minorHAnsi"/>
        </w:rPr>
        <w:t xml:space="preserve"> </w:t>
      </w:r>
      <w:r w:rsidR="00D01519"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081C3769" wp14:editId="69F718F2">
            <wp:extent cx="4572000" cy="274320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1E05" w:rsidRPr="00073CB5" w:rsidRDefault="00B71E05" w:rsidP="006A4DC5">
      <w:pPr>
        <w:rPr>
          <w:rFonts w:asciiTheme="minorHAnsi" w:hAnsiTheme="minorHAnsi"/>
        </w:rPr>
      </w:pPr>
    </w:p>
    <w:p w:rsidR="00732ADF" w:rsidRPr="00073CB5" w:rsidRDefault="00732ADF" w:rsidP="006A4DC5">
      <w:pPr>
        <w:rPr>
          <w:rFonts w:asciiTheme="minorHAnsi" w:hAnsiTheme="minorHAnsi"/>
        </w:rPr>
      </w:pPr>
    </w:p>
    <w:p w:rsidR="00732ADF" w:rsidRPr="00073CB5" w:rsidRDefault="002707B9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lastRenderedPageBreak/>
        <w:t>Altri esercizi</w:t>
      </w:r>
    </w:p>
    <w:p w:rsidR="002707B9" w:rsidRPr="00073CB5" w:rsidRDefault="00C9474D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1</w:t>
      </w:r>
      <w:r w:rsidR="002707B9" w:rsidRPr="00073CB5">
        <w:rPr>
          <w:rFonts w:asciiTheme="minorHAnsi" w:hAnsiTheme="minorHAnsi"/>
        </w:rPr>
        <w:t xml:space="preserve">) </w:t>
      </w:r>
      <w:r w:rsidRPr="00073CB5">
        <w:rPr>
          <w:rFonts w:asciiTheme="minorHAnsi" w:hAnsiTheme="minorHAnsi"/>
        </w:rPr>
        <w:t>Utilizzando i dati precedenti, m</w:t>
      </w:r>
      <w:r w:rsidR="002707B9" w:rsidRPr="00073CB5">
        <w:rPr>
          <w:rFonts w:asciiTheme="minorHAnsi" w:hAnsiTheme="minorHAnsi"/>
        </w:rPr>
        <w:t>ostrate che se Pasquale trovasse un sistema di studio più efficiente e la sua funziona di produzione diventasse (tutto il resto rimanendo uguale)</w:t>
      </w:r>
    </w:p>
    <w:p w:rsidR="002707B9" w:rsidRPr="00073CB5" w:rsidRDefault="002707B9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V=0.75 G</w:t>
      </w:r>
    </w:p>
    <w:p w:rsidR="002707B9" w:rsidRPr="00073CB5" w:rsidRDefault="002707B9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allora otterrebbe un voto di laurea pari a 108.</w:t>
      </w:r>
    </w:p>
    <w:p w:rsidR="00D53BAE" w:rsidRPr="00073CB5" w:rsidRDefault="00D53BAE" w:rsidP="00D53BAE">
      <w:pPr>
        <w:shd w:val="clear" w:color="auto" w:fill="A8D08D" w:themeFill="accent6" w:themeFillTint="99"/>
        <w:rPr>
          <w:rFonts w:asciiTheme="minorHAnsi" w:hAnsiTheme="minorHAnsi"/>
          <w:sz w:val="8"/>
        </w:rPr>
      </w:pPr>
    </w:p>
    <w:p w:rsidR="001B31C7" w:rsidRPr="00073CB5" w:rsidRDefault="001003D2" w:rsidP="006A4DC5">
      <w:pPr>
        <w:rPr>
          <w:rFonts w:asciiTheme="minorHAnsi" w:hAnsiTheme="minorHAnsi"/>
          <w:b/>
        </w:rPr>
      </w:pPr>
      <w:r w:rsidRPr="00073CB5">
        <w:rPr>
          <w:rFonts w:asciiTheme="minorHAnsi" w:hAnsiTheme="minorHAnsi"/>
          <w:b/>
        </w:rPr>
        <w:t>Costanza</w:t>
      </w:r>
      <w:r w:rsidR="001B31C7" w:rsidRPr="00073CB5">
        <w:rPr>
          <w:rFonts w:asciiTheme="minorHAnsi" w:hAnsiTheme="minorHAnsi"/>
          <w:b/>
        </w:rPr>
        <w:t xml:space="preserve"> </w:t>
      </w:r>
    </w:p>
    <w:p w:rsidR="00C357D8" w:rsidRPr="00073CB5" w:rsidRDefault="00C9474D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Costanza è una correttrice di bozze e lavora per una casa editrice che la paga 10 euro all’ora. Il massimo di ore di lavoro che può fare è </w:t>
      </w:r>
      <w:r w:rsidR="00C357D8" w:rsidRPr="00073CB5">
        <w:rPr>
          <w:rFonts w:asciiTheme="minorHAnsi" w:hAnsiTheme="minorHAnsi"/>
        </w:rPr>
        <w:t>15</w:t>
      </w:r>
      <w:r w:rsidRPr="00073CB5">
        <w:rPr>
          <w:rFonts w:asciiTheme="minorHAnsi" w:hAnsiTheme="minorHAnsi"/>
        </w:rPr>
        <w:t xml:space="preserve"> ore al giorno.  Con quel che guadagna Costanza si compra</w:t>
      </w:r>
      <w:r w:rsidR="00C357D8" w:rsidRPr="00073CB5">
        <w:rPr>
          <w:rFonts w:asciiTheme="minorHAnsi" w:hAnsiTheme="minorHAnsi"/>
        </w:rPr>
        <w:t xml:space="preserve">, un generico bene di consumo che costa </w:t>
      </w:r>
      <w:r w:rsidR="009060E8" w:rsidRPr="00073CB5">
        <w:rPr>
          <w:rFonts w:asciiTheme="minorHAnsi" w:hAnsiTheme="minorHAnsi"/>
        </w:rPr>
        <w:t>0</w:t>
      </w:r>
      <w:r w:rsidR="00C357D8" w:rsidRPr="00073CB5">
        <w:rPr>
          <w:rFonts w:asciiTheme="minorHAnsi" w:hAnsiTheme="minorHAnsi"/>
        </w:rPr>
        <w:t>.5 euro al chilo. Ella quindi consuma solo 2 beni: tempo libero (t =15 – L dove L sono le ore in cui lavora) e l’unico bene di consumo che esiste (y)</w:t>
      </w:r>
      <w:r w:rsidR="009060E8" w:rsidRPr="00073CB5">
        <w:rPr>
          <w:rFonts w:asciiTheme="minorHAnsi" w:hAnsiTheme="minorHAnsi"/>
        </w:rPr>
        <w:t>.</w:t>
      </w:r>
    </w:p>
    <w:p w:rsidR="009060E8" w:rsidRPr="00073CB5" w:rsidRDefault="009060E8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La sua funzione di utilità è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>y</m:t>
        </m:r>
      </m:oMath>
    </w:p>
    <w:p w:rsidR="00C357D8" w:rsidRPr="00073CB5" w:rsidRDefault="00C357D8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a) Disegnate la frontiera delle possibilità di consumo di Costanza</w:t>
      </w:r>
    </w:p>
    <w:p w:rsidR="00C357D8" w:rsidRPr="00073CB5" w:rsidRDefault="009060E8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b) Calcolate quante ore al giorno lavora Costanza</w:t>
      </w:r>
    </w:p>
    <w:p w:rsidR="009060E8" w:rsidRPr="00073CB5" w:rsidRDefault="009060E8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c) Se il salario pagato dalla casa editrice aumenta</w:t>
      </w:r>
      <w:r w:rsidR="001B31C7" w:rsidRPr="00073CB5">
        <w:rPr>
          <w:rFonts w:asciiTheme="minorHAnsi" w:hAnsiTheme="minorHAnsi"/>
        </w:rPr>
        <w:t>sse a 15 euro l’ora,</w:t>
      </w:r>
      <w:r w:rsidRPr="00073CB5">
        <w:rPr>
          <w:rFonts w:asciiTheme="minorHAnsi" w:hAnsiTheme="minorHAnsi"/>
        </w:rPr>
        <w:t xml:space="preserve"> Costanza lavorer</w:t>
      </w:r>
      <w:r w:rsidR="001B31C7" w:rsidRPr="00073CB5">
        <w:rPr>
          <w:rFonts w:asciiTheme="minorHAnsi" w:hAnsiTheme="minorHAnsi"/>
        </w:rPr>
        <w:t>ebbe di più o di meno?</w:t>
      </w:r>
    </w:p>
    <w:p w:rsidR="00D53BAE" w:rsidRPr="00073CB5" w:rsidRDefault="00D53BAE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d) Se aumenta</w:t>
      </w:r>
      <w:r w:rsidR="001B31C7" w:rsidRPr="00073CB5">
        <w:rPr>
          <w:rFonts w:asciiTheme="minorHAnsi" w:hAnsiTheme="minorHAnsi"/>
        </w:rPr>
        <w:t>sse</w:t>
      </w:r>
      <w:r w:rsidRPr="00073CB5">
        <w:rPr>
          <w:rFonts w:asciiTheme="minorHAnsi" w:hAnsiTheme="minorHAnsi"/>
        </w:rPr>
        <w:t xml:space="preserve"> il prezzo del bene di consumo (da 0.5 a 1) cosa fa</w:t>
      </w:r>
      <w:r w:rsidR="001B31C7" w:rsidRPr="00073CB5">
        <w:rPr>
          <w:rFonts w:asciiTheme="minorHAnsi" w:hAnsiTheme="minorHAnsi"/>
        </w:rPr>
        <w:t>rebbe</w:t>
      </w:r>
      <w:r w:rsidRPr="00073CB5">
        <w:rPr>
          <w:rFonts w:asciiTheme="minorHAnsi" w:hAnsiTheme="minorHAnsi"/>
        </w:rPr>
        <w:t xml:space="preserve"> Costanza?</w:t>
      </w:r>
    </w:p>
    <w:p w:rsidR="001B31C7" w:rsidRPr="00073CB5" w:rsidRDefault="001B31C7" w:rsidP="006A4DC5">
      <w:pPr>
        <w:rPr>
          <w:rFonts w:asciiTheme="minorHAnsi" w:hAnsiTheme="minorHAnsi"/>
          <w:i/>
        </w:rPr>
      </w:pPr>
      <w:r w:rsidRPr="00073CB5">
        <w:rPr>
          <w:rFonts w:asciiTheme="minorHAnsi" w:hAnsiTheme="minorHAnsi"/>
          <w:i/>
        </w:rPr>
        <w:t>Risposte</w:t>
      </w:r>
    </w:p>
    <w:p w:rsidR="00C357D8" w:rsidRPr="00073CB5" w:rsidRDefault="001B31C7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2a) O</w:t>
      </w:r>
      <w:r w:rsidR="009060E8" w:rsidRPr="00073CB5">
        <w:rPr>
          <w:rFonts w:asciiTheme="minorHAnsi" w:hAnsiTheme="minorHAnsi"/>
        </w:rPr>
        <w:t xml:space="preserve">ccorre tener conto che Costanza non lavora per ottenere soldi (che non entrano direttamente nella sua funzione di utilità e quindi non creano benessere), ma per ottenere il bene di </w:t>
      </w:r>
      <w:r w:rsidR="003D4666" w:rsidRPr="00073CB5">
        <w:rPr>
          <w:rFonts w:asciiTheme="minorHAnsi" w:hAnsiTheme="minorHAnsi"/>
        </w:rPr>
        <w:t>consumo</w:t>
      </w:r>
      <w:r w:rsidR="009060E8" w:rsidRPr="00073CB5">
        <w:rPr>
          <w:rFonts w:asciiTheme="minorHAnsi" w:hAnsiTheme="minorHAnsi"/>
        </w:rPr>
        <w:t xml:space="preserve">. Un’ora di lavoro le porta </w:t>
      </w:r>
      <w:r w:rsidR="003D4666" w:rsidRPr="00073CB5">
        <w:rPr>
          <w:rFonts w:asciiTheme="minorHAnsi" w:hAnsiTheme="minorHAnsi"/>
        </w:rPr>
        <w:t xml:space="preserve">10 euro che dato il prezzo del </w:t>
      </w:r>
      <w:r w:rsidRPr="00073CB5">
        <w:rPr>
          <w:rFonts w:asciiTheme="minorHAnsi" w:hAnsiTheme="minorHAnsi"/>
        </w:rPr>
        <w:t>bene di consumo (0.5) le permettono di acquistare</w:t>
      </w:r>
      <w:r w:rsidR="003D4666" w:rsidRPr="00073CB5">
        <w:rPr>
          <w:rFonts w:asciiTheme="minorHAnsi" w:hAnsiTheme="minorHAnsi"/>
        </w:rPr>
        <w:t xml:space="preserve"> 20 unità del bene di consumo. La sua funzione di produzione d</w:t>
      </w:r>
      <w:r w:rsidRPr="00073CB5">
        <w:rPr>
          <w:rFonts w:asciiTheme="minorHAnsi" w:hAnsiTheme="minorHAnsi"/>
        </w:rPr>
        <w:t>el</w:t>
      </w:r>
      <w:r w:rsidR="003D4666" w:rsidRPr="00073CB5">
        <w:rPr>
          <w:rFonts w:asciiTheme="minorHAnsi" w:hAnsiTheme="minorHAnsi"/>
        </w:rPr>
        <w:t xml:space="preserve"> bene di consumo tramite </w:t>
      </w:r>
      <w:r w:rsidRPr="00073CB5">
        <w:rPr>
          <w:rFonts w:asciiTheme="minorHAnsi" w:hAnsiTheme="minorHAnsi"/>
        </w:rPr>
        <w:t xml:space="preserve">la </w:t>
      </w:r>
      <w:r w:rsidR="003D4666" w:rsidRPr="00073CB5">
        <w:rPr>
          <w:rFonts w:asciiTheme="minorHAnsi" w:hAnsiTheme="minorHAnsi"/>
        </w:rPr>
        <w:t>correzione di bozze sarà</w:t>
      </w:r>
    </w:p>
    <w:p w:rsidR="003D4666" w:rsidRPr="00073CB5" w:rsidRDefault="003D4666" w:rsidP="006A4DC5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L=20L</m:t>
        </m:r>
      </m:oMath>
      <w:r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un’ora di lavoro le permette di produrre 20 unità del bene di consumo.</w:t>
      </w:r>
    </w:p>
    <w:p w:rsidR="003D4666" w:rsidRPr="00073CB5" w:rsidRDefault="003D4666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L’equazione della frontiera delle possibilità di consumo sarà</w:t>
      </w:r>
    </w:p>
    <w:p w:rsidR="003D4666" w:rsidRPr="00073CB5" w:rsidRDefault="003D4666" w:rsidP="006A4DC5">
      <w:pPr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15-t</m:t>
              </m:r>
            </m:e>
          </m:d>
          <m:r>
            <w:rPr>
              <w:rFonts w:ascii="Cambria Math" w:hAnsi="Cambria Math"/>
            </w:rPr>
            <m:t>=300-20t</m:t>
          </m:r>
        </m:oMath>
      </m:oMathPara>
    </w:p>
    <w:p w:rsidR="00C9474D" w:rsidRPr="00073CB5" w:rsidRDefault="00E01ADD" w:rsidP="006A4D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115570</wp:posOffset>
                </wp:positionV>
                <wp:extent cx="2258695" cy="620395"/>
                <wp:effectExtent l="0" t="0" r="635" b="31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B00F1E" w:rsidRDefault="00677781" w:rsidP="00B00F1E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>Massima quantità di bene di consumo ottenibile</w:t>
                            </w:r>
                          </w:p>
                          <w:p w:rsidR="00677781" w:rsidRPr="00B00F1E" w:rsidRDefault="00677781" w:rsidP="00B00F1E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>Niente tempo libero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10.4pt;margin-top:9.1pt;width:177.8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" stroked="f">
                <v:textbox>
                  <w:txbxContent>
                    <w:p w:rsidR="00677781" w:rsidRPr="00B00F1E" w:rsidRDefault="00677781" w:rsidP="00B00F1E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>Massima quantità di bene di consumo ottenibile</w:t>
                      </w:r>
                    </w:p>
                    <w:p w:rsidR="00677781" w:rsidRPr="00B00F1E" w:rsidRDefault="00677781" w:rsidP="00B00F1E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>Niente tempo libero</w:t>
                      </w:r>
                    </w:p>
                  </w:txbxContent>
                </v:textbox>
              </v:shape>
            </w:pict>
          </mc:Fallback>
        </mc:AlternateContent>
      </w:r>
    </w:p>
    <w:p w:rsidR="002707B9" w:rsidRPr="00073CB5" w:rsidRDefault="00E01ADD" w:rsidP="006A4D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468630</wp:posOffset>
                </wp:positionV>
                <wp:extent cx="3118485" cy="1685925"/>
                <wp:effectExtent l="8255" t="15240" r="26035" b="1333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68592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A5F3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3" o:spid="_x0000_s1026" type="#_x0000_t6" style="position:absolute;margin-left:45.95pt;margin-top:36.9pt;width:245.55pt;height:132.75pt;z-index:2516643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" fillcolor="#a8d08d [1945]"/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1643380</wp:posOffset>
                </wp:positionV>
                <wp:extent cx="2033270" cy="44323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B00F1E" w:rsidRDefault="00677781" w:rsidP="008A2B80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>Insieme possibile</w:t>
                            </w:r>
                          </w:p>
                          <w:p w:rsidR="00677781" w:rsidRPr="00B00F1E" w:rsidRDefault="00677781" w:rsidP="008A2B80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>Combinazioni di t e y ottenibili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1.85pt;margin-top:129.4pt;width:160.1pt;height:34.9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Zv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" filled="f" stroked="f">
                <v:textbox>
                  <w:txbxContent>
                    <w:p w:rsidR="00677781" w:rsidRPr="00B00F1E" w:rsidRDefault="00677781" w:rsidP="008A2B80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>Insieme possibile</w:t>
                      </w:r>
                    </w:p>
                    <w:p w:rsidR="00677781" w:rsidRPr="00B00F1E" w:rsidRDefault="00677781" w:rsidP="008A2B80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>Combinazioni di t e y ottenibili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1807210</wp:posOffset>
                </wp:positionV>
                <wp:extent cx="434340" cy="323215"/>
                <wp:effectExtent l="45720" t="10795" r="5715" b="5651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E5EF" id="AutoShape 19" o:spid="_x0000_s1026" type="#_x0000_t32" style="position:absolute;margin-left:298.65pt;margin-top:142.3pt;width:34.2pt;height:25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155575</wp:posOffset>
                </wp:positionV>
                <wp:extent cx="743585" cy="212090"/>
                <wp:effectExtent l="35560" t="6985" r="11430" b="571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85BB" id="AutoShape 18" o:spid="_x0000_s1026" type="#_x0000_t32" style="position:absolute;margin-left:51.85pt;margin-top:12.25pt;width:58.55pt;height:16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Ci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1083945</wp:posOffset>
                </wp:positionV>
                <wp:extent cx="2258695" cy="620395"/>
                <wp:effectExtent l="0" t="190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81" w:rsidRPr="00B00F1E" w:rsidRDefault="00677781" w:rsidP="00B00F1E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Massima quantità di bene di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tempo libero</w:t>
                            </w:r>
                            <w:r w:rsidRPr="00B00F1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ottenibile</w:t>
                            </w:r>
                          </w:p>
                          <w:p w:rsidR="00677781" w:rsidRPr="00B00F1E" w:rsidRDefault="00677781" w:rsidP="00B00F1E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Zero bene di 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17.45pt;margin-top:85.35pt;width:177.85pt;height:4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X1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" stroked="f">
                <v:textbox>
                  <w:txbxContent>
                    <w:p w:rsidR="00677781" w:rsidRPr="00B00F1E" w:rsidRDefault="00677781" w:rsidP="00B00F1E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 xml:space="preserve">Massima quantità di bene di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tempo libero</w:t>
                      </w:r>
                      <w:r w:rsidRPr="00B00F1E">
                        <w:rPr>
                          <w:rFonts w:asciiTheme="minorHAnsi" w:hAnsiTheme="minorHAnsi"/>
                          <w:sz w:val="22"/>
                        </w:rPr>
                        <w:t xml:space="preserve"> ottenibile</w:t>
                      </w:r>
                    </w:p>
                    <w:p w:rsidR="00677781" w:rsidRPr="00B00F1E" w:rsidRDefault="00677781" w:rsidP="00B00F1E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Zero bene di consumo</w:t>
                      </w:r>
                    </w:p>
                  </w:txbxContent>
                </v:textbox>
              </v:shape>
            </w:pict>
          </mc:Fallback>
        </mc:AlternateContent>
      </w:r>
      <w:r w:rsidR="003D4666"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61C728B9" wp14:editId="292D575D">
            <wp:extent cx="4572000" cy="27432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2B80" w:rsidRPr="00073CB5" w:rsidRDefault="008A2B8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lastRenderedPageBreak/>
        <w:t>Il costo opportunità del tempo libero sarà pari a 20. Costanza può scambiare un’ora di tempo libero con 20 unità del bene di consumo.</w:t>
      </w:r>
    </w:p>
    <w:p w:rsidR="008A2B80" w:rsidRPr="00073CB5" w:rsidRDefault="008A2B8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2b)</w:t>
      </w:r>
    </w:p>
    <w:p w:rsidR="008A2B80" w:rsidRPr="00073CB5" w:rsidRDefault="008A2B80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Come prima</w:t>
      </w:r>
      <w:r w:rsidR="00D41787" w:rsidRPr="00073CB5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la combinazione ottima si trova risolvendo il sistema:</w:t>
      </w:r>
    </w:p>
    <w:p w:rsidR="008A2B80" w:rsidRPr="00073CB5" w:rsidRDefault="00FD5C0F" w:rsidP="006A4DC5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y=20*15-20*t</m:t>
                  </m:r>
                </m:e>
              </m:mr>
            </m:m>
          </m:e>
        </m:d>
      </m:oMath>
      <w:r w:rsidR="008A2B80" w:rsidRPr="00073CB5">
        <w:rPr>
          <w:rFonts w:asciiTheme="minorHAnsi" w:hAnsiTheme="minorHAnsi"/>
        </w:rPr>
        <w:sym w:font="Wingdings" w:char="F0E8"/>
      </w:r>
      <w:r w:rsidR="008A2B80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0.5y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=20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y=300-20 t</m:t>
                  </m:r>
                </m:e>
              </m:mr>
            </m:m>
          </m:e>
        </m:d>
      </m:oMath>
      <w:r w:rsidR="008A2B80" w:rsidRPr="00073CB5">
        <w:rPr>
          <w:rFonts w:asciiTheme="minorHAnsi" w:hAnsiTheme="minorHAnsi"/>
        </w:rPr>
        <w:sym w:font="Wingdings" w:char="F0E8"/>
      </w:r>
      <w:r w:rsidR="008A2B80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0.5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y=300-20t</m:t>
                  </m:r>
                </m:e>
              </m:mr>
            </m:m>
          </m:e>
        </m:d>
      </m:oMath>
      <w:r w:rsidR="008A2B80" w:rsidRPr="00073CB5">
        <w:rPr>
          <w:rFonts w:asciiTheme="minorHAnsi" w:hAnsiTheme="minorHAnsi"/>
        </w:rPr>
        <w:t xml:space="preserve"> sostituendo la prima nella seconda</w:t>
      </w:r>
    </w:p>
    <w:p w:rsidR="008A2B80" w:rsidRPr="00073CB5" w:rsidRDefault="008A2B80" w:rsidP="006A4DC5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40 t= 300-20 t</m:t>
        </m:r>
      </m:oMath>
      <w:r w:rsidRPr="00073CB5">
        <w:rPr>
          <w:rFonts w:asciiTheme="minorHAnsi" w:hAnsiTheme="minorHAnsi"/>
        </w:rPr>
        <w:t xml:space="preserve"> 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=5</m:t>
        </m:r>
      </m:oMath>
    </w:p>
    <w:p w:rsidR="003C3C4D" w:rsidRPr="00073CB5" w:rsidRDefault="003C3C4D" w:rsidP="006A4DC5">
      <w:pPr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y=300-20*5=200</m:t>
          </m:r>
        </m:oMath>
      </m:oMathPara>
    </w:p>
    <w:p w:rsidR="003C3C4D" w:rsidRPr="00073CB5" w:rsidRDefault="00271DDF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0791E7DD" wp14:editId="49337EEB">
            <wp:extent cx="4572000" cy="2743200"/>
            <wp:effectExtent l="0" t="0" r="0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5449" w:rsidRPr="00073CB5" w:rsidRDefault="00FE5449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2c) Se il salario di Costanza aumentasse, allora frontiera del consumo possibile ruot</w:t>
      </w:r>
      <w:r w:rsidR="001B31C7" w:rsidRPr="00073CB5">
        <w:rPr>
          <w:rFonts w:asciiTheme="minorHAnsi" w:hAnsiTheme="minorHAnsi"/>
        </w:rPr>
        <w:t>erebbe</w:t>
      </w:r>
      <w:r w:rsidRPr="00073CB5">
        <w:rPr>
          <w:rFonts w:asciiTheme="minorHAnsi" w:hAnsiTheme="minorHAnsi"/>
        </w:rPr>
        <w:t xml:space="preserve"> verso l’alto (il punto nel quale non lavora, ovviamente non cambi</w:t>
      </w:r>
      <w:r w:rsidR="001B31C7" w:rsidRPr="00073CB5">
        <w:rPr>
          <w:rFonts w:asciiTheme="minorHAnsi" w:hAnsiTheme="minorHAnsi"/>
        </w:rPr>
        <w:t>a</w:t>
      </w:r>
      <w:r w:rsidRPr="00073CB5">
        <w:rPr>
          <w:rFonts w:asciiTheme="minorHAnsi" w:hAnsiTheme="minorHAnsi"/>
        </w:rPr>
        <w:t>) e l’insieme del consumo possibile aumenta.</w:t>
      </w:r>
    </w:p>
    <w:p w:rsidR="00FE5449" w:rsidRPr="00073CB5" w:rsidRDefault="00FE5449" w:rsidP="006A4DC5">
      <w:pPr>
        <w:rPr>
          <w:rFonts w:asciiTheme="minorHAnsi" w:hAnsiTheme="minorHAnsi"/>
        </w:rPr>
      </w:pPr>
    </w:p>
    <w:p w:rsidR="00FE5449" w:rsidRPr="00073CB5" w:rsidRDefault="00FE5449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77B66656" wp14:editId="08DBC0DB">
            <wp:extent cx="4572000" cy="27432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5DFA" w:rsidRPr="00073CB5" w:rsidRDefault="00D45DFA" w:rsidP="006A4DC5">
      <w:pPr>
        <w:rPr>
          <w:rFonts w:asciiTheme="minorHAnsi" w:hAnsiTheme="minorHAnsi"/>
        </w:rPr>
      </w:pPr>
    </w:p>
    <w:p w:rsidR="00D45DFA" w:rsidRPr="00073CB5" w:rsidRDefault="00D45DFA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ricalcolare la decisione ottima modifichiamo il sistema</w:t>
      </w:r>
    </w:p>
    <w:p w:rsidR="00FE5449" w:rsidRPr="00073CB5" w:rsidRDefault="00FD5C0F" w:rsidP="006A4DC5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0.5y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=30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y=450-30 t</m:t>
                  </m:r>
                </m:e>
              </m:mr>
            </m:m>
          </m:e>
        </m:d>
      </m:oMath>
      <w:r w:rsidR="00D45DFA" w:rsidRPr="00073CB5">
        <w:rPr>
          <w:rFonts w:asciiTheme="minorHAnsi" w:hAnsiTheme="minorHAnsi"/>
        </w:rPr>
        <w:t xml:space="preserve"> </w:t>
      </w:r>
      <w:r w:rsidR="00D45DFA" w:rsidRPr="00073CB5">
        <w:rPr>
          <w:rFonts w:asciiTheme="minorHAnsi" w:hAnsiTheme="minorHAnsi"/>
        </w:rPr>
        <w:sym w:font="Wingdings" w:char="F0E8"/>
      </w:r>
      <w:r w:rsidR="00D45DFA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y=60t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y=450-30 t</m:t>
                  </m:r>
                </m:e>
              </m:mr>
            </m:m>
          </m:e>
        </m:d>
      </m:oMath>
      <w:r w:rsidR="00D45DFA" w:rsidRPr="00073CB5">
        <w:rPr>
          <w:rFonts w:asciiTheme="minorHAnsi" w:hAnsiTheme="minorHAnsi"/>
        </w:rPr>
        <w:sym w:font="Wingdings" w:char="F0E8"/>
      </w:r>
      <w:r w:rsidR="00D45DFA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450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  <m:r>
          <w:rPr>
            <w:rFonts w:ascii="Cambria Math" w:hAnsi="Cambria Math"/>
          </w:rPr>
          <m:t>=5</m:t>
        </m:r>
      </m:oMath>
      <w:r w:rsidR="00D45DFA" w:rsidRPr="00073CB5">
        <w:rPr>
          <w:rFonts w:asciiTheme="minorHAnsi" w:hAnsiTheme="minorHAnsi"/>
        </w:rPr>
        <w:t xml:space="preserve"> </w:t>
      </w:r>
      <w:r w:rsidR="00D45DFA" w:rsidRPr="00073CB5">
        <w:rPr>
          <w:rFonts w:asciiTheme="minorHAnsi" w:hAnsiTheme="minorHAnsi"/>
        </w:rPr>
        <w:sym w:font="Wingdings" w:char="F0E8"/>
      </w:r>
      <w:r w:rsidR="00D45DFA" w:rsidRPr="00073CB5">
        <w:rPr>
          <w:rFonts w:asciiTheme="minorHAnsi" w:hAnsiTheme="minorHAnsi"/>
        </w:rPr>
        <w:t xml:space="preserve"> C. non aumenta le ore di tempo libero </w:t>
      </w:r>
    </w:p>
    <w:p w:rsidR="00D45DFA" w:rsidRPr="00073CB5" w:rsidRDefault="00D45DFA" w:rsidP="006A4DC5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y=450-30* 5=300</m:t>
        </m:r>
      </m:oMath>
      <w:r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C. aumenta il consumo di beni</w:t>
      </w:r>
    </w:p>
    <w:p w:rsidR="00D53BAE" w:rsidRPr="00073CB5" w:rsidRDefault="00D53BAE" w:rsidP="006A4DC5">
      <w:pPr>
        <w:rPr>
          <w:rFonts w:asciiTheme="minorHAnsi" w:hAnsiTheme="minorHAnsi"/>
        </w:rPr>
      </w:pPr>
    </w:p>
    <w:p w:rsidR="00D53BAE" w:rsidRPr="00073CB5" w:rsidRDefault="00D53BAE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2d) Ovviamente in questo caso l’insieme del consumo possibile si contrae (py è il prezzo del bene di consumo).</w:t>
      </w:r>
    </w:p>
    <w:p w:rsidR="00D53BAE" w:rsidRPr="00073CB5" w:rsidRDefault="00D53BAE" w:rsidP="006A4DC5">
      <w:pPr>
        <w:rPr>
          <w:rFonts w:asciiTheme="minorHAnsi" w:hAnsiTheme="minorHAnsi"/>
        </w:rPr>
      </w:pPr>
      <w:r w:rsidRPr="00073CB5">
        <w:rPr>
          <w:rFonts w:asciiTheme="minorHAnsi" w:hAnsiTheme="minorHAnsi"/>
          <w:noProof/>
          <w:lang w:eastAsia="it-IT" w:bidi="ar-SA"/>
        </w:rPr>
        <w:drawing>
          <wp:inline distT="0" distB="0" distL="0" distR="0" wp14:anchorId="2AC3BEC6" wp14:editId="2222D84F">
            <wp:extent cx="4572000" cy="2743200"/>
            <wp:effectExtent l="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6F3B" w:rsidRPr="00073CB5" w:rsidRDefault="00516F3B" w:rsidP="006A4DC5">
      <w:pPr>
        <w:rPr>
          <w:rFonts w:asciiTheme="minorHAnsi" w:hAnsiTheme="minorHAnsi"/>
        </w:rPr>
      </w:pPr>
    </w:p>
    <w:p w:rsidR="00516F3B" w:rsidRPr="00073CB5" w:rsidRDefault="00516F3B" w:rsidP="00516F3B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Per ricalcolare la decisione ottima modifichiamo il sistema</w:t>
      </w:r>
    </w:p>
    <w:p w:rsidR="00516F3B" w:rsidRPr="00073CB5" w:rsidRDefault="00FD5C0F" w:rsidP="00516F3B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0.5y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=10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y=150-10 t</m:t>
                  </m:r>
                </m:e>
              </m:mr>
            </m:m>
          </m:e>
        </m:d>
      </m:oMath>
      <w:r w:rsidR="00516F3B" w:rsidRPr="00073CB5">
        <w:rPr>
          <w:rFonts w:asciiTheme="minorHAnsi" w:hAnsiTheme="minorHAnsi"/>
        </w:rPr>
        <w:t xml:space="preserve"> </w:t>
      </w:r>
      <w:r w:rsidR="00516F3B" w:rsidRPr="00073CB5">
        <w:rPr>
          <w:rFonts w:asciiTheme="minorHAnsi" w:hAnsiTheme="minorHAnsi"/>
        </w:rPr>
        <w:sym w:font="Wingdings" w:char="F0E8"/>
      </w:r>
      <w:r w:rsidR="00516F3B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y=20t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y=150-10 t</m:t>
                  </m:r>
                </m:e>
              </m:mr>
            </m:m>
          </m:e>
        </m:d>
      </m:oMath>
      <w:r w:rsidR="00516F3B" w:rsidRPr="00073CB5">
        <w:rPr>
          <w:rFonts w:asciiTheme="minorHAnsi" w:hAnsiTheme="minorHAnsi"/>
        </w:rPr>
        <w:sym w:font="Wingdings" w:char="F0E8"/>
      </w:r>
      <w:r w:rsidR="00516F3B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=5</m:t>
        </m:r>
      </m:oMath>
      <w:r w:rsidR="00516F3B" w:rsidRPr="00073CB5">
        <w:rPr>
          <w:rFonts w:asciiTheme="minorHAnsi" w:hAnsiTheme="minorHAnsi"/>
        </w:rPr>
        <w:t xml:space="preserve"> </w:t>
      </w:r>
      <w:r w:rsidR="00516F3B" w:rsidRPr="00073CB5">
        <w:rPr>
          <w:rFonts w:asciiTheme="minorHAnsi" w:hAnsiTheme="minorHAnsi"/>
        </w:rPr>
        <w:sym w:font="Wingdings" w:char="F0E8"/>
      </w:r>
      <w:r w:rsidR="00516F3B" w:rsidRPr="00073CB5">
        <w:rPr>
          <w:rFonts w:asciiTheme="minorHAnsi" w:hAnsiTheme="minorHAnsi"/>
        </w:rPr>
        <w:t xml:space="preserve"> C. non aumenta le ore di tempo libero </w:t>
      </w:r>
    </w:p>
    <w:p w:rsidR="00516F3B" w:rsidRPr="00073CB5" w:rsidRDefault="00516F3B" w:rsidP="00516F3B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y=150-10* 5=100</m:t>
        </m:r>
      </m:oMath>
      <w:r w:rsidRPr="00073CB5">
        <w:rPr>
          <w:rFonts w:asciiTheme="minorHAnsi" w:hAnsiTheme="minorHAnsi"/>
        </w:rPr>
        <w:t xml:space="preserve"> </w:t>
      </w:r>
      <w:r w:rsidRPr="00073CB5">
        <w:rPr>
          <w:rFonts w:asciiTheme="minorHAnsi" w:hAnsiTheme="minorHAnsi"/>
        </w:rPr>
        <w:sym w:font="Wingdings" w:char="F0E8"/>
      </w:r>
      <w:r w:rsidRPr="00073CB5">
        <w:rPr>
          <w:rFonts w:asciiTheme="minorHAnsi" w:hAnsiTheme="minorHAnsi"/>
        </w:rPr>
        <w:t xml:space="preserve"> C. diminuisce il consumo di beni</w:t>
      </w:r>
    </w:p>
    <w:p w:rsidR="001E0364" w:rsidRPr="00073CB5" w:rsidRDefault="001E0364" w:rsidP="00516F3B">
      <w:pPr>
        <w:rPr>
          <w:rFonts w:asciiTheme="minorHAnsi" w:hAnsiTheme="minorHAnsi"/>
        </w:rPr>
      </w:pPr>
    </w:p>
    <w:p w:rsidR="001E0364" w:rsidRPr="00073CB5" w:rsidRDefault="001E0364" w:rsidP="001E0364">
      <w:pPr>
        <w:shd w:val="clear" w:color="auto" w:fill="A8D08D" w:themeFill="accent6" w:themeFillTint="99"/>
        <w:rPr>
          <w:rFonts w:asciiTheme="minorHAnsi" w:hAnsiTheme="minorHAnsi"/>
          <w:sz w:val="8"/>
        </w:rPr>
      </w:pPr>
    </w:p>
    <w:p w:rsidR="00516F3B" w:rsidRPr="00073CB5" w:rsidRDefault="001E0364" w:rsidP="00516F3B">
      <w:pPr>
        <w:rPr>
          <w:rFonts w:asciiTheme="minorHAnsi" w:hAnsiTheme="minorHAnsi"/>
          <w:color w:val="FF0000"/>
        </w:rPr>
      </w:pPr>
      <w:r w:rsidRPr="00073CB5">
        <w:rPr>
          <w:rFonts w:asciiTheme="minorHAnsi" w:hAnsiTheme="minorHAnsi"/>
          <w:color w:val="FF0000"/>
        </w:rPr>
        <w:t xml:space="preserve">Altre </w:t>
      </w:r>
      <w:r w:rsidR="00EB0205" w:rsidRPr="00073CB5">
        <w:rPr>
          <w:rFonts w:asciiTheme="minorHAnsi" w:hAnsiTheme="minorHAnsi"/>
          <w:color w:val="FF0000"/>
        </w:rPr>
        <w:t>funzioni</w:t>
      </w:r>
      <w:r w:rsidRPr="00073CB5">
        <w:rPr>
          <w:rFonts w:asciiTheme="minorHAnsi" w:hAnsiTheme="minorHAnsi"/>
          <w:color w:val="FF0000"/>
        </w:rPr>
        <w:t xml:space="preserve"> di utilità</w:t>
      </w:r>
    </w:p>
    <w:p w:rsidR="009E35DA" w:rsidRPr="00073CB5" w:rsidRDefault="009E35DA" w:rsidP="00BE4294">
      <w:pPr>
        <w:tabs>
          <w:tab w:val="left" w:pos="2987"/>
        </w:tabs>
        <w:rPr>
          <w:rFonts w:asciiTheme="minorHAnsi" w:hAnsiTheme="minorHAnsi"/>
          <w:b/>
        </w:rPr>
      </w:pPr>
      <w:r w:rsidRPr="00073CB5">
        <w:rPr>
          <w:rFonts w:asciiTheme="minorHAnsi" w:hAnsiTheme="minorHAnsi"/>
          <w:b/>
        </w:rPr>
        <w:t>Maddalena</w:t>
      </w:r>
    </w:p>
    <w:p w:rsidR="009E35DA" w:rsidRPr="00073CB5" w:rsidRDefault="009E35DA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Maddalena è una collega di Costanza. </w:t>
      </w:r>
    </w:p>
    <w:p w:rsidR="009E35DA" w:rsidRPr="00073CB5" w:rsidRDefault="009E35DA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La sua funzione di utilità è </w:t>
      </w:r>
    </w:p>
    <w:p w:rsidR="009E35DA" w:rsidRPr="00073CB5" w:rsidRDefault="009E35DA" w:rsidP="00BE4294">
      <w:pPr>
        <w:tabs>
          <w:tab w:val="left" w:pos="2987"/>
        </w:tabs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U=ty+at</m:t>
          </m:r>
        </m:oMath>
      </m:oMathPara>
    </w:p>
    <w:p w:rsidR="009E35DA" w:rsidRPr="00073CB5" w:rsidRDefault="009E35DA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E’ molto simile nella forma a quella di Costanza (</w:t>
      </w:r>
      <w:r w:rsidR="00A75095" w:rsidRPr="00073CB5">
        <w:rPr>
          <w:rFonts w:asciiTheme="minorHAnsi" w:hAnsiTheme="minorHAnsi"/>
        </w:rPr>
        <w:t xml:space="preserve">la prima parte è una Cobb- Douglas con </w:t>
      </w:r>
      <w:r w:rsidR="00A75095" w:rsidRPr="00073CB5">
        <w:rPr>
          <w:rFonts w:asciiTheme="minorHAnsi" w:hAnsiTheme="minorHAnsi" w:cs="Times New Roman"/>
        </w:rPr>
        <w:t>α</w:t>
      </w:r>
      <w:r w:rsidR="00A75095" w:rsidRPr="00073CB5">
        <w:rPr>
          <w:rFonts w:asciiTheme="minorHAnsi" w:hAnsiTheme="minorHAnsi"/>
        </w:rPr>
        <w:t>=</w:t>
      </w:r>
      <w:r w:rsidR="00A75095" w:rsidRPr="00073CB5">
        <w:rPr>
          <w:rFonts w:asciiTheme="minorHAnsi" w:hAnsiTheme="minorHAnsi" w:cs="Times New Roman"/>
        </w:rPr>
        <w:t>β</w:t>
      </w:r>
      <w:r w:rsidR="00A75095" w:rsidRPr="00073CB5">
        <w:rPr>
          <w:rFonts w:asciiTheme="minorHAnsi" w:hAnsiTheme="minorHAnsi"/>
        </w:rPr>
        <w:t xml:space="preserve">=1) ma con l’aggiunta di una parte adduttiva che contiene uno solo dei due beni </w:t>
      </w:r>
      <w:r w:rsidR="00B10A98" w:rsidRPr="00073CB5">
        <w:rPr>
          <w:rFonts w:asciiTheme="minorHAnsi" w:hAnsiTheme="minorHAnsi"/>
        </w:rPr>
        <w:t>t</w:t>
      </w:r>
      <w:r w:rsidR="00A75095" w:rsidRPr="00073CB5">
        <w:rPr>
          <w:rFonts w:asciiTheme="minorHAnsi" w:hAnsiTheme="minorHAnsi"/>
        </w:rPr>
        <w:t>.</w:t>
      </w:r>
    </w:p>
    <w:p w:rsidR="00A75095" w:rsidRPr="00073CB5" w:rsidRDefault="00A75095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Per il resto è tutto </w:t>
      </w:r>
      <w:r w:rsidR="00C02CD2" w:rsidRPr="00073CB5">
        <w:rPr>
          <w:rFonts w:asciiTheme="minorHAnsi" w:hAnsiTheme="minorHAnsi"/>
        </w:rPr>
        <w:t>uguale</w:t>
      </w:r>
      <w:r w:rsidRPr="00073CB5">
        <w:rPr>
          <w:rFonts w:asciiTheme="minorHAnsi" w:hAnsiTheme="minorHAnsi"/>
        </w:rPr>
        <w:t xml:space="preserve"> al caso di C.</w:t>
      </w:r>
    </w:p>
    <w:p w:rsidR="00A75095" w:rsidRPr="00073CB5" w:rsidRDefault="00A75095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Come p</w:t>
      </w:r>
      <w:r w:rsidR="00C02CD2" w:rsidRPr="00073CB5">
        <w:rPr>
          <w:rFonts w:asciiTheme="minorHAnsi" w:hAnsiTheme="minorHAnsi"/>
        </w:rPr>
        <w:t>r</w:t>
      </w:r>
      <w:r w:rsidRPr="00073CB5">
        <w:rPr>
          <w:rFonts w:asciiTheme="minorHAnsi" w:hAnsiTheme="minorHAnsi"/>
        </w:rPr>
        <w:t>ima</w:t>
      </w:r>
    </w:p>
    <w:p w:rsidR="00B10A98" w:rsidRPr="00073CB5" w:rsidRDefault="00FD5C0F" w:rsidP="00A75095">
      <w:pPr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*t</m:t>
                  </m:r>
                </m:e>
              </m:mr>
            </m:m>
          </m:e>
        </m:d>
      </m:oMath>
      <w:r w:rsidR="00A75095" w:rsidRPr="00073CB5">
        <w:rPr>
          <w:rFonts w:asciiTheme="minorHAnsi" w:hAnsiTheme="minorHAnsi"/>
        </w:rPr>
        <w:sym w:font="Wingdings" w:char="F0E8"/>
      </w:r>
      <w:r w:rsidR="00A75095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y+a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*t</m:t>
                  </m:r>
                </m:e>
              </m:mr>
            </m:m>
          </m:e>
        </m:d>
      </m:oMath>
      <w:r w:rsidR="00A75095" w:rsidRPr="00073CB5">
        <w:rPr>
          <w:rFonts w:asciiTheme="minorHAnsi" w:hAnsiTheme="minorHAnsi"/>
        </w:rPr>
        <w:sym w:font="Wingdings" w:char="F0E8"/>
      </w:r>
      <w:r w:rsidR="00A75095" w:rsidRPr="00073CB5">
        <w:rPr>
          <w:rFonts w:asciiTheme="minorHAnsi" w:hAnsi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t-a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*t</m:t>
                  </m:r>
                </m:e>
              </m:mr>
            </m:m>
          </m:e>
        </m:d>
      </m:oMath>
      <w:r w:rsidR="00A75095" w:rsidRPr="00073CB5">
        <w:rPr>
          <w:rFonts w:asciiTheme="minorHAnsi" w:hAnsiTheme="minorHAnsi"/>
        </w:rPr>
        <w:t xml:space="preserve"> </w:t>
      </w:r>
    </w:p>
    <w:p w:rsidR="00A75095" w:rsidRPr="00073CB5" w:rsidRDefault="00A75095" w:rsidP="00A75095">
      <w:pPr>
        <w:rPr>
          <w:rFonts w:asciiTheme="minorHAnsi" w:hAnsiTheme="minorHAnsi"/>
        </w:rPr>
      </w:pPr>
      <w:r w:rsidRPr="00073CB5">
        <w:rPr>
          <w:rFonts w:asciiTheme="minorHAnsi" w:hAnsiTheme="minorHAnsi"/>
        </w:rPr>
        <w:t>sostituendo la prima nella seconda</w:t>
      </w:r>
    </w:p>
    <w:p w:rsidR="00A75095" w:rsidRPr="00073CB5" w:rsidRDefault="00FD5C0F" w:rsidP="00BE4294">
      <w:pPr>
        <w:tabs>
          <w:tab w:val="left" w:pos="2987"/>
        </w:tabs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t-a=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*t</m:t>
        </m:r>
      </m:oMath>
      <w:r w:rsidR="00B10A98" w:rsidRPr="00073CB5">
        <w:rPr>
          <w:rFonts w:asciiTheme="minorHAnsi" w:hAnsiTheme="minorHAnsi"/>
        </w:rPr>
        <w:t xml:space="preserve">  </w:t>
      </w:r>
      <w:r w:rsidR="00B10A98" w:rsidRPr="00073CB5">
        <w:rPr>
          <w:rFonts w:asciiTheme="minorHAnsi" w:hAnsiTheme="minorHAnsi"/>
        </w:rPr>
        <w:sym w:font="Wingdings" w:char="F0E8"/>
      </w:r>
      <w:r w:rsidR="00B10A98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+a</m:t>
        </m:r>
      </m:oMath>
      <w:r w:rsidR="00B10A98" w:rsidRPr="00073CB5">
        <w:rPr>
          <w:rFonts w:asciiTheme="minorHAnsi" w:hAnsiTheme="minorHAnsi"/>
        </w:rPr>
        <w:t xml:space="preserve"> </w:t>
      </w:r>
      <w:r w:rsidR="00B10A98" w:rsidRPr="00073CB5">
        <w:rPr>
          <w:rFonts w:asciiTheme="minorHAnsi" w:hAnsiTheme="minorHAnsi"/>
        </w:rPr>
        <w:sym w:font="Wingdings" w:char="F0E8"/>
      </w:r>
      <w:r w:rsidR="00B10A98" w:rsidRPr="00073CB5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H</m:t>
                </m:r>
              </m:e>
            </m:acc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den>
            </m:f>
          </m:den>
        </m:f>
      </m:oMath>
      <w:r w:rsidR="00B10A98" w:rsidRPr="00073CB5">
        <w:rPr>
          <w:rFonts w:asciiTheme="minorHAnsi" w:hAnsiTheme="minorHAnsi"/>
        </w:rPr>
        <w:t xml:space="preserve"> </w:t>
      </w:r>
    </w:p>
    <w:p w:rsidR="00083B51" w:rsidRPr="00073CB5" w:rsidRDefault="00083B51" w:rsidP="00BE4294">
      <w:pPr>
        <w:tabs>
          <w:tab w:val="left" w:pos="2987"/>
        </w:tabs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</w:rPr>
            <m:t>t-a</m:t>
          </m:r>
        </m:oMath>
      </m:oMathPara>
    </w:p>
    <w:p w:rsidR="00D41787" w:rsidRPr="00073CB5" w:rsidRDefault="00D41787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Nel caso di M. è facile vedere che se il salario reale aumenta, allora il tempo libero diminuisce.</w:t>
      </w:r>
    </w:p>
    <w:p w:rsidR="00FF31F6" w:rsidRPr="00073CB5" w:rsidRDefault="00D41787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 xml:space="preserve">Infatti utilizzando la procedura già vista abbiamo che </w:t>
      </w:r>
      <w:r w:rsidR="00595124" w:rsidRPr="00073CB5">
        <w:rPr>
          <w:rFonts w:asciiTheme="minorHAnsi" w:hAnsiTheme="minorHAnsi"/>
        </w:rPr>
        <w:t>s</w:t>
      </w:r>
      <w:r w:rsidRPr="00073CB5">
        <w:rPr>
          <w:rFonts w:asciiTheme="minorHAnsi" w:hAnsiTheme="minorHAnsi"/>
        </w:rPr>
        <w:t>e w=10 (il salario orario pagato dalla casa editrice), p</w:t>
      </w:r>
      <w:r w:rsidRPr="00073CB5">
        <w:rPr>
          <w:rFonts w:asciiTheme="minorHAnsi" w:hAnsiTheme="minorHAnsi"/>
          <w:vertAlign w:val="subscript"/>
        </w:rPr>
        <w:t xml:space="preserve">y </w:t>
      </w:r>
      <w:r w:rsidRPr="00073CB5">
        <w:rPr>
          <w:rFonts w:asciiTheme="minorHAnsi" w:hAnsiTheme="minorHAnsi"/>
        </w:rPr>
        <w:t>=0.5 (come per C.)</w:t>
      </w:r>
      <w:r w:rsidR="00595124" w:rsidRPr="00073CB5">
        <w:rPr>
          <w:rFonts w:asciiTheme="minorHAnsi" w:hAnsiTheme="minorHAnsi"/>
        </w:rPr>
        <w:t>,</w:t>
      </w:r>
      <w:r w:rsidRPr="00073CB5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FF31F6" w:rsidRPr="00073CB5">
        <w:rPr>
          <w:rFonts w:asciiTheme="minorHAnsi" w:hAnsiTheme="minorHAnsi"/>
        </w:rPr>
        <w:t>=15 (</w:t>
      </w:r>
      <w:r w:rsidRPr="00073CB5">
        <w:rPr>
          <w:rFonts w:asciiTheme="minorHAnsi" w:hAnsiTheme="minorHAnsi"/>
        </w:rPr>
        <w:t xml:space="preserve">le ore </w:t>
      </w:r>
      <w:r w:rsidR="00FF31F6" w:rsidRPr="00073CB5">
        <w:rPr>
          <w:rFonts w:asciiTheme="minorHAnsi" w:hAnsiTheme="minorHAnsi"/>
        </w:rPr>
        <w:t>di lavoro massime), se a=</w:t>
      </w:r>
      <w:r w:rsidR="00595124" w:rsidRPr="00073CB5">
        <w:rPr>
          <w:rFonts w:asciiTheme="minorHAnsi" w:hAnsiTheme="minorHAnsi"/>
        </w:rPr>
        <w:t>4</w:t>
      </w:r>
      <w:r w:rsidR="00FF31F6" w:rsidRPr="00073CB5">
        <w:rPr>
          <w:rFonts w:asciiTheme="minorHAnsi" w:hAnsiTheme="minorHAnsi"/>
        </w:rPr>
        <w:t xml:space="preserve"> allora t* = 7.65  e y*= 147.5. Rispetto a Costanza, M. si concede un po’ di riposo in più proprio perché le piace un po’ più di C. avere tempo libero.</w:t>
      </w:r>
    </w:p>
    <w:p w:rsidR="00FF31F6" w:rsidRPr="00073CB5" w:rsidRDefault="00FF31F6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Se, tuttavia, il salario aumentasse a w=20, allora la quantità di tempo libero diminuirebbe</w:t>
      </w:r>
      <w:r w:rsidR="00595124" w:rsidRPr="00073CB5">
        <w:rPr>
          <w:rFonts w:asciiTheme="minorHAnsi" w:hAnsiTheme="minorHAnsi"/>
        </w:rPr>
        <w:t>, infatti,</w:t>
      </w:r>
    </w:p>
    <w:p w:rsidR="00FF31F6" w:rsidRPr="00073CB5" w:rsidRDefault="00FF31F6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t* = 7.55  e y*= 298</w:t>
      </w:r>
      <w:r w:rsidR="00595124" w:rsidRPr="00073CB5">
        <w:rPr>
          <w:rFonts w:asciiTheme="minorHAnsi" w:hAnsiTheme="minorHAnsi"/>
        </w:rPr>
        <w:t>.</w:t>
      </w:r>
    </w:p>
    <w:p w:rsidR="00595124" w:rsidRPr="00073CB5" w:rsidRDefault="00595124" w:rsidP="00BE4294">
      <w:pPr>
        <w:tabs>
          <w:tab w:val="left" w:pos="2987"/>
        </w:tabs>
        <w:rPr>
          <w:rFonts w:asciiTheme="minorHAnsi" w:hAnsiTheme="minorHAnsi"/>
        </w:rPr>
      </w:pPr>
      <w:r w:rsidRPr="00073CB5">
        <w:rPr>
          <w:rFonts w:asciiTheme="minorHAnsi" w:hAnsiTheme="minorHAnsi"/>
        </w:rPr>
        <w:t>Questo risultato appare più vicino ai dati analizzati a lezione e nel testo.</w:t>
      </w:r>
    </w:p>
    <w:p w:rsidR="004C6CB9" w:rsidRDefault="004C6CB9" w:rsidP="00492C64">
      <w:pPr>
        <w:tabs>
          <w:tab w:val="left" w:pos="2987"/>
        </w:tabs>
        <w:rPr>
          <w:rFonts w:asciiTheme="minorHAnsi" w:hAnsiTheme="minorHAnsi"/>
        </w:rPr>
      </w:pPr>
    </w:p>
    <w:p w:rsidR="00035AE1" w:rsidRDefault="00035AE1" w:rsidP="00492C64">
      <w:pPr>
        <w:tabs>
          <w:tab w:val="left" w:pos="2987"/>
        </w:tabs>
        <w:rPr>
          <w:rFonts w:asciiTheme="minorHAnsi" w:hAnsiTheme="minorHAnsi"/>
        </w:rPr>
      </w:pPr>
      <w:r>
        <w:rPr>
          <w:rFonts w:asciiTheme="minorHAnsi" w:hAnsiTheme="minorHAnsi"/>
        </w:rPr>
        <w:t>Altri esercizi</w:t>
      </w:r>
    </w:p>
    <w:p w:rsidR="00035AE1" w:rsidRDefault="00035AE1" w:rsidP="00492C64">
      <w:pPr>
        <w:tabs>
          <w:tab w:val="left" w:pos="298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A1) Sante coltiva il mais, la sua funzione di produzione è </w:t>
      </w:r>
      <m:oMath>
        <m:r>
          <w:rPr>
            <w:rFonts w:ascii="Cambria Math" w:hAnsi="Cambria Math"/>
          </w:rPr>
          <m:t>m</m:t>
        </m:r>
      </m:oMath>
      <w:r w:rsidR="00B916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=</w:t>
      </w:r>
      <w:r w:rsidR="00C046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0.</w:t>
      </w:r>
      <w:r w:rsidR="00B91628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Pr="00C04612">
        <w:rPr>
          <w:rFonts w:asciiTheme="minorHAnsi" w:hAnsiTheme="minorHAnsi"/>
          <w:i/>
        </w:rPr>
        <w:t>h</w:t>
      </w:r>
      <w:r>
        <w:rPr>
          <w:rFonts w:asciiTheme="minorHAnsi" w:hAnsiTheme="minorHAnsi"/>
        </w:rPr>
        <w:t xml:space="preserve">, dove </w:t>
      </w:r>
      <m:oMath>
        <m:r>
          <w:rPr>
            <w:rFonts w:ascii="Cambria Math" w:hAnsi="Cambria Math"/>
          </w:rPr>
          <m:t>m</m:t>
        </m:r>
      </m:oMath>
      <w:r>
        <w:rPr>
          <w:rFonts w:asciiTheme="minorHAnsi" w:hAnsiTheme="minorHAnsi"/>
        </w:rPr>
        <w:t xml:space="preserve"> sono i chili di mais prodotti alla settimana e </w:t>
      </w:r>
      <w:r w:rsidRPr="00C04612">
        <w:rPr>
          <w:rFonts w:asciiTheme="minorHAnsi" w:hAnsiTheme="minorHAnsi"/>
          <w:i/>
        </w:rPr>
        <w:t>h</w:t>
      </w:r>
      <w:r>
        <w:rPr>
          <w:rFonts w:asciiTheme="minorHAnsi" w:hAnsiTheme="minorHAnsi"/>
        </w:rPr>
        <w:t xml:space="preserve"> le ore di lavoro alla settimana.</w:t>
      </w:r>
      <w:r w:rsidR="00B91628">
        <w:rPr>
          <w:rFonts w:asciiTheme="minorHAnsi" w:hAnsiTheme="minorHAnsi"/>
        </w:rPr>
        <w:t xml:space="preserve"> Egli può lavorare al massimo 60 ore alla settimana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B91628">
        <w:rPr>
          <w:rFonts w:asciiTheme="minorHAnsi" w:hAnsiTheme="minorHAnsi"/>
        </w:rPr>
        <w:t>). La sua funzione di utilità ha due soli argomenti: il mais che mangia e i libri che legge nelle ore che non lavora (i libri li prende gratis alla biblioteca del paese). Egli legge un libro all’ora. La sua funzione</w:t>
      </w:r>
      <w:r w:rsidR="00C04612">
        <w:rPr>
          <w:rFonts w:asciiTheme="minorHAnsi" w:hAnsiTheme="minorHAnsi"/>
        </w:rPr>
        <w:t xml:space="preserve"> (Cobb-Douglas)</w:t>
      </w:r>
      <w:r w:rsidR="00B91628">
        <w:rPr>
          <w:rFonts w:asciiTheme="minorHAnsi" w:hAnsiTheme="minorHAnsi"/>
        </w:rPr>
        <w:t xml:space="preserve"> è </w:t>
      </w:r>
      <m:oMath>
        <m:r>
          <w:rPr>
            <w:rFonts w:ascii="Cambria Math" w:hAnsi="Cambria Math"/>
          </w:rPr>
          <m:t>U=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  <m:r>
          <w:rPr>
            <w:rFonts w:ascii="Cambria Math" w:hAnsi="Cambria Math"/>
          </w:rPr>
          <m:t xml:space="preserve"> m</m:t>
        </m:r>
      </m:oMath>
      <w:r w:rsidR="00B91628">
        <w:rPr>
          <w:rFonts w:asciiTheme="minorHAnsi" w:hAnsiTheme="minorHAnsi"/>
        </w:rPr>
        <w:t xml:space="preserve"> (</w:t>
      </w:r>
      <m:oMath>
        <m:r>
          <w:rPr>
            <w:rFonts w:ascii="Cambria Math" w:hAnsi="Cambria Math"/>
          </w:rPr>
          <m:t xml:space="preserve">m </m:t>
        </m:r>
        <m:r>
          <m:rPr>
            <m:sty m:val="p"/>
          </m:rPr>
          <w:rPr>
            <w:rFonts w:ascii="Cambria Math" w:hAnsi="Cambria Math"/>
          </w:rPr>
          <m:t>è il mais</m:t>
        </m:r>
        <m:r>
          <w:rPr>
            <w:rFonts w:ascii="Cambria Math" w:hAnsi="Cambria Math"/>
          </w:rPr>
          <m:t xml:space="preserve">, l </m:t>
        </m:r>
        <m:r>
          <m:rPr>
            <m:sty m:val="p"/>
          </m:rPr>
          <w:rPr>
            <w:rFonts w:ascii="Cambria Math" w:hAnsi="Cambria Math"/>
          </w:rPr>
          <m:t>i libri</m:t>
        </m:r>
      </m:oMath>
      <w:r w:rsidR="00B91628">
        <w:rPr>
          <w:rFonts w:asciiTheme="minorHAnsi" w:hAnsiTheme="minorHAnsi"/>
        </w:rPr>
        <w:t>).</w:t>
      </w:r>
    </w:p>
    <w:p w:rsidR="00B91628" w:rsidRDefault="00B91628" w:rsidP="00492C64">
      <w:pPr>
        <w:tabs>
          <w:tab w:val="left" w:pos="2987"/>
        </w:tabs>
        <w:rPr>
          <w:rFonts w:asciiTheme="minorHAnsi" w:hAnsiTheme="minorHAnsi"/>
        </w:rPr>
      </w:pPr>
      <w:r>
        <w:rPr>
          <w:rFonts w:asciiTheme="minorHAnsi" w:hAnsiTheme="minorHAnsi"/>
        </w:rPr>
        <w:t>Quanti libri legge in una settimana?   [</w:t>
      </w:r>
      <w:r w:rsidR="00C04612">
        <w:rPr>
          <w:rFonts w:asciiTheme="minorHAnsi" w:hAnsiTheme="minorHAnsi"/>
        </w:rPr>
        <w:t>Riposta:</w:t>
      </w:r>
      <w:r>
        <w:rPr>
          <w:rFonts w:asciiTheme="minorHAnsi" w:hAnsiTheme="minorHAnsi"/>
        </w:rPr>
        <w:t xml:space="preserve"> </w:t>
      </w:r>
      <w:r w:rsidR="00C04612">
        <w:rPr>
          <w:rFonts w:asciiTheme="minorHAnsi" w:hAnsiTheme="minorHAnsi"/>
        </w:rPr>
        <w:t>2</w:t>
      </w:r>
      <w:r>
        <w:rPr>
          <w:rFonts w:asciiTheme="minorHAnsi" w:hAnsiTheme="minorHAnsi"/>
        </w:rPr>
        <w:t>0]</w:t>
      </w:r>
    </w:p>
    <w:p w:rsidR="00E01ADD" w:rsidRDefault="00E01ADD" w:rsidP="00492C64">
      <w:pPr>
        <w:tabs>
          <w:tab w:val="left" w:pos="2987"/>
        </w:tabs>
        <w:rPr>
          <w:rFonts w:asciiTheme="minorHAnsi" w:hAnsiTheme="minorHAnsi"/>
        </w:rPr>
      </w:pPr>
    </w:p>
    <w:p w:rsidR="00E01ADD" w:rsidRDefault="00E01ADD" w:rsidP="00492C64">
      <w:pPr>
        <w:tabs>
          <w:tab w:val="left" w:pos="2987"/>
        </w:tabs>
        <w:rPr>
          <w:rFonts w:asciiTheme="minorHAnsi" w:hAnsiTheme="minorHAnsi"/>
        </w:rPr>
      </w:pPr>
      <w:r>
        <w:rPr>
          <w:rFonts w:asciiTheme="minorHAnsi" w:hAnsiTheme="minorHAnsi"/>
        </w:rPr>
        <w:t>A2) Se Sante avesse una funzione di utilità U=Min [l, m], quanti libri leggerebbe in una settimana?</w:t>
      </w:r>
    </w:p>
    <w:p w:rsidR="00E01ADD" w:rsidRDefault="00E01ADD" w:rsidP="00492C64">
      <w:pPr>
        <w:tabs>
          <w:tab w:val="left" w:pos="2987"/>
        </w:tabs>
        <w:rPr>
          <w:rFonts w:asciiTheme="minorHAnsi" w:hAnsiTheme="minorHAnsi"/>
        </w:rPr>
      </w:pPr>
    </w:p>
    <w:p w:rsidR="00E01ADD" w:rsidRDefault="00E01ADD" w:rsidP="00492C64">
      <w:pPr>
        <w:tabs>
          <w:tab w:val="left" w:pos="2987"/>
        </w:tabs>
        <w:rPr>
          <w:rFonts w:asciiTheme="minorHAnsi" w:hAnsiTheme="minorHAnsi"/>
        </w:rPr>
      </w:pPr>
      <w:r>
        <w:rPr>
          <w:rFonts w:asciiTheme="minorHAnsi" w:hAnsiTheme="minorHAnsi"/>
        </w:rPr>
        <w:t>[Risposta 36]</w:t>
      </w:r>
    </w:p>
    <w:p w:rsidR="00C04612" w:rsidRPr="00073CB5" w:rsidRDefault="00C04612" w:rsidP="00492C64">
      <w:pPr>
        <w:tabs>
          <w:tab w:val="left" w:pos="2987"/>
        </w:tabs>
        <w:rPr>
          <w:rFonts w:asciiTheme="minorHAnsi" w:hAnsiTheme="minorHAnsi"/>
        </w:rPr>
      </w:pPr>
    </w:p>
    <w:sectPr w:rsidR="00C04612" w:rsidRPr="00073CB5" w:rsidSect="003A3F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0F" w:rsidRDefault="00FD5C0F" w:rsidP="00BE6600">
      <w:pPr>
        <w:spacing w:after="0"/>
      </w:pPr>
      <w:r>
        <w:separator/>
      </w:r>
    </w:p>
  </w:endnote>
  <w:endnote w:type="continuationSeparator" w:id="0">
    <w:p w:rsidR="00FD5C0F" w:rsidRDefault="00FD5C0F" w:rsidP="00BE6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0F" w:rsidRDefault="00FD5C0F" w:rsidP="00BE6600">
      <w:pPr>
        <w:spacing w:after="0"/>
      </w:pPr>
      <w:r>
        <w:separator/>
      </w:r>
    </w:p>
  </w:footnote>
  <w:footnote w:type="continuationSeparator" w:id="0">
    <w:p w:rsidR="00FD5C0F" w:rsidRDefault="00FD5C0F" w:rsidP="00BE6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AC558A"/>
    <w:multiLevelType w:val="hybridMultilevel"/>
    <w:tmpl w:val="C0948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623"/>
    <w:multiLevelType w:val="multilevel"/>
    <w:tmpl w:val="2C6446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35073B"/>
    <w:multiLevelType w:val="multilevel"/>
    <w:tmpl w:val="423EAC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7963"/>
    <w:multiLevelType w:val="multilevel"/>
    <w:tmpl w:val="50900972"/>
    <w:lvl w:ilvl="0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A80531"/>
    <w:multiLevelType w:val="hybridMultilevel"/>
    <w:tmpl w:val="F5F8D60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4FD06E1"/>
    <w:multiLevelType w:val="hybridMultilevel"/>
    <w:tmpl w:val="92625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1F96"/>
    <w:multiLevelType w:val="hybridMultilevel"/>
    <w:tmpl w:val="E72C333E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FE"/>
    <w:rsid w:val="00003E2C"/>
    <w:rsid w:val="0002700B"/>
    <w:rsid w:val="00035AE1"/>
    <w:rsid w:val="000704E8"/>
    <w:rsid w:val="00072B89"/>
    <w:rsid w:val="00073CB5"/>
    <w:rsid w:val="00083B51"/>
    <w:rsid w:val="00083D96"/>
    <w:rsid w:val="000C1819"/>
    <w:rsid w:val="000C6394"/>
    <w:rsid w:val="000D0ED9"/>
    <w:rsid w:val="000F5F72"/>
    <w:rsid w:val="001003D2"/>
    <w:rsid w:val="00102447"/>
    <w:rsid w:val="00112AC2"/>
    <w:rsid w:val="00117D08"/>
    <w:rsid w:val="001329ED"/>
    <w:rsid w:val="00134B3C"/>
    <w:rsid w:val="001364F0"/>
    <w:rsid w:val="00140AB7"/>
    <w:rsid w:val="001454DC"/>
    <w:rsid w:val="00154FA2"/>
    <w:rsid w:val="00155EFF"/>
    <w:rsid w:val="00162723"/>
    <w:rsid w:val="00177DCC"/>
    <w:rsid w:val="00182BED"/>
    <w:rsid w:val="00194C91"/>
    <w:rsid w:val="001B0D83"/>
    <w:rsid w:val="001B31C7"/>
    <w:rsid w:val="001D44C1"/>
    <w:rsid w:val="001E0364"/>
    <w:rsid w:val="001E0C7B"/>
    <w:rsid w:val="001E1C38"/>
    <w:rsid w:val="001F3334"/>
    <w:rsid w:val="001F7772"/>
    <w:rsid w:val="002019C6"/>
    <w:rsid w:val="002221EE"/>
    <w:rsid w:val="00234659"/>
    <w:rsid w:val="00234E24"/>
    <w:rsid w:val="002358B2"/>
    <w:rsid w:val="002429F2"/>
    <w:rsid w:val="00253F35"/>
    <w:rsid w:val="002707B9"/>
    <w:rsid w:val="00271DDF"/>
    <w:rsid w:val="00275385"/>
    <w:rsid w:val="0028373A"/>
    <w:rsid w:val="002845DB"/>
    <w:rsid w:val="002B2932"/>
    <w:rsid w:val="002C1E35"/>
    <w:rsid w:val="002C5407"/>
    <w:rsid w:val="002D64C6"/>
    <w:rsid w:val="002F224C"/>
    <w:rsid w:val="003108F4"/>
    <w:rsid w:val="00313413"/>
    <w:rsid w:val="00333D33"/>
    <w:rsid w:val="00344F57"/>
    <w:rsid w:val="00353C2E"/>
    <w:rsid w:val="003848A3"/>
    <w:rsid w:val="00391D0A"/>
    <w:rsid w:val="003A3F5E"/>
    <w:rsid w:val="003B0D0A"/>
    <w:rsid w:val="003C0A00"/>
    <w:rsid w:val="003C3C4D"/>
    <w:rsid w:val="003C5999"/>
    <w:rsid w:val="003D4666"/>
    <w:rsid w:val="003E5AF8"/>
    <w:rsid w:val="003F530F"/>
    <w:rsid w:val="00405574"/>
    <w:rsid w:val="00425DC7"/>
    <w:rsid w:val="00432CB4"/>
    <w:rsid w:val="004349FD"/>
    <w:rsid w:val="004402AC"/>
    <w:rsid w:val="00446D1D"/>
    <w:rsid w:val="00447EE3"/>
    <w:rsid w:val="00452196"/>
    <w:rsid w:val="00455787"/>
    <w:rsid w:val="004602C9"/>
    <w:rsid w:val="00466F1D"/>
    <w:rsid w:val="00467DC6"/>
    <w:rsid w:val="00482714"/>
    <w:rsid w:val="00492C64"/>
    <w:rsid w:val="004B3DB9"/>
    <w:rsid w:val="004C2F46"/>
    <w:rsid w:val="004C5AC6"/>
    <w:rsid w:val="004C6CB9"/>
    <w:rsid w:val="004F7A8E"/>
    <w:rsid w:val="00504954"/>
    <w:rsid w:val="00512EE7"/>
    <w:rsid w:val="00516F3B"/>
    <w:rsid w:val="005211B8"/>
    <w:rsid w:val="00527449"/>
    <w:rsid w:val="005473A0"/>
    <w:rsid w:val="00570632"/>
    <w:rsid w:val="0057776F"/>
    <w:rsid w:val="00582B99"/>
    <w:rsid w:val="00595124"/>
    <w:rsid w:val="005B6EAC"/>
    <w:rsid w:val="005D0CEE"/>
    <w:rsid w:val="005F4BFE"/>
    <w:rsid w:val="0062566E"/>
    <w:rsid w:val="006257B0"/>
    <w:rsid w:val="00630A6F"/>
    <w:rsid w:val="00642F6B"/>
    <w:rsid w:val="00650737"/>
    <w:rsid w:val="006651C5"/>
    <w:rsid w:val="00667DB2"/>
    <w:rsid w:val="00670373"/>
    <w:rsid w:val="00671EA0"/>
    <w:rsid w:val="00677781"/>
    <w:rsid w:val="0069031D"/>
    <w:rsid w:val="006A23DB"/>
    <w:rsid w:val="006A4DC5"/>
    <w:rsid w:val="006B18E0"/>
    <w:rsid w:val="006C2424"/>
    <w:rsid w:val="006D4D50"/>
    <w:rsid w:val="006E0DCE"/>
    <w:rsid w:val="006E6941"/>
    <w:rsid w:val="007115B6"/>
    <w:rsid w:val="00712C47"/>
    <w:rsid w:val="00732ADF"/>
    <w:rsid w:val="007355EA"/>
    <w:rsid w:val="007610CE"/>
    <w:rsid w:val="0078374D"/>
    <w:rsid w:val="007B2A9F"/>
    <w:rsid w:val="007C65FF"/>
    <w:rsid w:val="0080318D"/>
    <w:rsid w:val="00824940"/>
    <w:rsid w:val="00830082"/>
    <w:rsid w:val="00834907"/>
    <w:rsid w:val="008517CD"/>
    <w:rsid w:val="008623D8"/>
    <w:rsid w:val="008671E2"/>
    <w:rsid w:val="00874976"/>
    <w:rsid w:val="00884252"/>
    <w:rsid w:val="0089097E"/>
    <w:rsid w:val="00892BDD"/>
    <w:rsid w:val="008A2B80"/>
    <w:rsid w:val="008B0AEC"/>
    <w:rsid w:val="008C104B"/>
    <w:rsid w:val="008D4DD3"/>
    <w:rsid w:val="008D65CB"/>
    <w:rsid w:val="0090174B"/>
    <w:rsid w:val="009060E8"/>
    <w:rsid w:val="00906FB1"/>
    <w:rsid w:val="009227BC"/>
    <w:rsid w:val="00926FE0"/>
    <w:rsid w:val="00927D9D"/>
    <w:rsid w:val="00927EB6"/>
    <w:rsid w:val="009534BB"/>
    <w:rsid w:val="00965A58"/>
    <w:rsid w:val="00972ECD"/>
    <w:rsid w:val="009A33E6"/>
    <w:rsid w:val="009C44AC"/>
    <w:rsid w:val="009D54A4"/>
    <w:rsid w:val="009E35DA"/>
    <w:rsid w:val="00A00CEE"/>
    <w:rsid w:val="00A026DA"/>
    <w:rsid w:val="00A175E0"/>
    <w:rsid w:val="00A22395"/>
    <w:rsid w:val="00A3542F"/>
    <w:rsid w:val="00A50031"/>
    <w:rsid w:val="00A72CE5"/>
    <w:rsid w:val="00A75095"/>
    <w:rsid w:val="00AF1840"/>
    <w:rsid w:val="00AF7ADB"/>
    <w:rsid w:val="00B00F1E"/>
    <w:rsid w:val="00B03736"/>
    <w:rsid w:val="00B10A98"/>
    <w:rsid w:val="00B1178C"/>
    <w:rsid w:val="00B23E61"/>
    <w:rsid w:val="00B24BFF"/>
    <w:rsid w:val="00B2512E"/>
    <w:rsid w:val="00B522B7"/>
    <w:rsid w:val="00B66E66"/>
    <w:rsid w:val="00B70E65"/>
    <w:rsid w:val="00B71E05"/>
    <w:rsid w:val="00B91628"/>
    <w:rsid w:val="00B91A4B"/>
    <w:rsid w:val="00B924D3"/>
    <w:rsid w:val="00BA1E84"/>
    <w:rsid w:val="00BB1761"/>
    <w:rsid w:val="00BB2EAC"/>
    <w:rsid w:val="00BE2D9A"/>
    <w:rsid w:val="00BE4294"/>
    <w:rsid w:val="00BE56D4"/>
    <w:rsid w:val="00BE6600"/>
    <w:rsid w:val="00C02CD2"/>
    <w:rsid w:val="00C04612"/>
    <w:rsid w:val="00C06C47"/>
    <w:rsid w:val="00C07CCC"/>
    <w:rsid w:val="00C17C3F"/>
    <w:rsid w:val="00C26519"/>
    <w:rsid w:val="00C357D8"/>
    <w:rsid w:val="00C3716B"/>
    <w:rsid w:val="00C457A1"/>
    <w:rsid w:val="00C46B87"/>
    <w:rsid w:val="00C71BDB"/>
    <w:rsid w:val="00C77B52"/>
    <w:rsid w:val="00C90665"/>
    <w:rsid w:val="00C90C44"/>
    <w:rsid w:val="00C9474D"/>
    <w:rsid w:val="00CA702E"/>
    <w:rsid w:val="00CB1C53"/>
    <w:rsid w:val="00CC724F"/>
    <w:rsid w:val="00CD2B0D"/>
    <w:rsid w:val="00CD3586"/>
    <w:rsid w:val="00CE4DC1"/>
    <w:rsid w:val="00D01519"/>
    <w:rsid w:val="00D36D32"/>
    <w:rsid w:val="00D41787"/>
    <w:rsid w:val="00D45DFA"/>
    <w:rsid w:val="00D45E7E"/>
    <w:rsid w:val="00D53BAE"/>
    <w:rsid w:val="00D72EBF"/>
    <w:rsid w:val="00D735D4"/>
    <w:rsid w:val="00DA455A"/>
    <w:rsid w:val="00DA7958"/>
    <w:rsid w:val="00DB2232"/>
    <w:rsid w:val="00DC7ADA"/>
    <w:rsid w:val="00E01ADD"/>
    <w:rsid w:val="00E02725"/>
    <w:rsid w:val="00E27281"/>
    <w:rsid w:val="00E40F10"/>
    <w:rsid w:val="00E53583"/>
    <w:rsid w:val="00E56E82"/>
    <w:rsid w:val="00E61FC0"/>
    <w:rsid w:val="00E64AE6"/>
    <w:rsid w:val="00E64CC4"/>
    <w:rsid w:val="00E852DC"/>
    <w:rsid w:val="00E92A88"/>
    <w:rsid w:val="00E95423"/>
    <w:rsid w:val="00EA4DEB"/>
    <w:rsid w:val="00EB0205"/>
    <w:rsid w:val="00EB410B"/>
    <w:rsid w:val="00EC41C2"/>
    <w:rsid w:val="00EE51B0"/>
    <w:rsid w:val="00F1679C"/>
    <w:rsid w:val="00F53461"/>
    <w:rsid w:val="00F643C6"/>
    <w:rsid w:val="00F827F1"/>
    <w:rsid w:val="00FC3DD0"/>
    <w:rsid w:val="00FD5C0F"/>
    <w:rsid w:val="00FE3411"/>
    <w:rsid w:val="00FE50CF"/>
    <w:rsid w:val="00FE5449"/>
    <w:rsid w:val="00FF31F6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E06B5E-C8B3-4B60-BC62-F72BA7B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0CE"/>
    <w:pPr>
      <w:widowControl w:val="0"/>
      <w:suppressAutoHyphens/>
      <w:spacing w:after="113"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rsid w:val="007610CE"/>
    <w:pPr>
      <w:numPr>
        <w:numId w:val="1"/>
      </w:numPr>
      <w:outlineLvl w:val="0"/>
    </w:pPr>
    <w:rPr>
      <w:b/>
      <w:sz w:val="34"/>
      <w:szCs w:val="36"/>
    </w:rPr>
  </w:style>
  <w:style w:type="paragraph" w:styleId="Titolo2">
    <w:name w:val="heading 2"/>
    <w:basedOn w:val="Titolo10"/>
    <w:next w:val="Corpotesto"/>
    <w:qFormat/>
    <w:rsid w:val="007610C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7610CE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rsid w:val="007610CE"/>
    <w:pPr>
      <w:keepNext/>
      <w:spacing w:before="240" w:after="120"/>
    </w:pPr>
    <w:rPr>
      <w:sz w:val="28"/>
      <w:szCs w:val="28"/>
    </w:rPr>
  </w:style>
  <w:style w:type="paragraph" w:styleId="Corpotesto">
    <w:name w:val="Body Text"/>
    <w:basedOn w:val="Normale"/>
    <w:rsid w:val="007610CE"/>
    <w:pPr>
      <w:spacing w:line="264" w:lineRule="auto"/>
    </w:pPr>
  </w:style>
  <w:style w:type="character" w:customStyle="1" w:styleId="Punti">
    <w:name w:val="Punti"/>
    <w:rsid w:val="007610CE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7610CE"/>
  </w:style>
  <w:style w:type="character" w:styleId="Rimandonotaapidipagina">
    <w:name w:val="footnote reference"/>
    <w:rsid w:val="007610CE"/>
    <w:rPr>
      <w:vertAlign w:val="superscript"/>
    </w:rPr>
  </w:style>
  <w:style w:type="character" w:styleId="Rimandonotadichiusura">
    <w:name w:val="endnote reference"/>
    <w:rsid w:val="007610CE"/>
    <w:rPr>
      <w:vertAlign w:val="superscript"/>
    </w:rPr>
  </w:style>
  <w:style w:type="character" w:customStyle="1" w:styleId="Caratterenotadichiusura">
    <w:name w:val="Carattere nota di chiusura"/>
    <w:rsid w:val="007610CE"/>
  </w:style>
  <w:style w:type="paragraph" w:styleId="Elenco">
    <w:name w:val="List"/>
    <w:basedOn w:val="Corpotesto"/>
    <w:rsid w:val="007610CE"/>
  </w:style>
  <w:style w:type="paragraph" w:styleId="Didascalia">
    <w:name w:val="caption"/>
    <w:basedOn w:val="Normale"/>
    <w:qFormat/>
    <w:rsid w:val="007610C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610CE"/>
    <w:pPr>
      <w:suppressLineNumbers/>
    </w:pPr>
  </w:style>
  <w:style w:type="paragraph" w:styleId="Citazione">
    <w:name w:val="Quote"/>
    <w:basedOn w:val="Normale"/>
    <w:qFormat/>
    <w:rsid w:val="007610C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7610CE"/>
    <w:rPr>
      <w:b/>
      <w:sz w:val="40"/>
      <w:szCs w:val="56"/>
    </w:rPr>
  </w:style>
  <w:style w:type="paragraph" w:styleId="Sottotitolo">
    <w:name w:val="Subtitle"/>
    <w:basedOn w:val="Titolo10"/>
    <w:next w:val="Corpotesto"/>
    <w:qFormat/>
    <w:rsid w:val="007610CE"/>
    <w:pPr>
      <w:spacing w:before="60"/>
      <w:jc w:val="center"/>
    </w:pPr>
    <w:rPr>
      <w:sz w:val="36"/>
      <w:szCs w:val="36"/>
    </w:rPr>
  </w:style>
  <w:style w:type="paragraph" w:styleId="Testonotaapidipagina">
    <w:name w:val="footnote text"/>
    <w:basedOn w:val="Normale"/>
    <w:rsid w:val="007610CE"/>
    <w:pPr>
      <w:suppressLineNumbers/>
      <w:ind w:left="339" w:hanging="339"/>
    </w:pPr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F4BFE"/>
    <w:rPr>
      <w:rFonts w:cs="Mangal"/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rsid w:val="005F4BFE"/>
    <w:rPr>
      <w:rFonts w:eastAsia="Droid Sans Fallback" w:cs="Mangal"/>
      <w:kern w:val="1"/>
      <w:szCs w:val="18"/>
      <w:lang w:eastAsia="zh-CN" w:bidi="hi-IN"/>
    </w:rPr>
  </w:style>
  <w:style w:type="paragraph" w:customStyle="1" w:styleId="p-center">
    <w:name w:val="p-center"/>
    <w:basedOn w:val="Normale"/>
    <w:rsid w:val="005F4B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5F4BF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BFE"/>
    <w:pPr>
      <w:spacing w:after="0"/>
    </w:pPr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Carpredefinitoparagrafo"/>
    <w:rsid w:val="005F4BFE"/>
  </w:style>
  <w:style w:type="character" w:styleId="Testosegnaposto">
    <w:name w:val="Placeholder Text"/>
    <w:basedOn w:val="Carpredefinitoparagrafo"/>
    <w:uiPriority w:val="99"/>
    <w:semiHidden/>
    <w:rsid w:val="007355EA"/>
    <w:rPr>
      <w:color w:val="808080"/>
    </w:rPr>
  </w:style>
  <w:style w:type="paragraph" w:customStyle="1" w:styleId="Standard">
    <w:name w:val="Standard"/>
    <w:link w:val="StandardCarattere"/>
    <w:rsid w:val="00162723"/>
    <w:pPr>
      <w:widowControl w:val="0"/>
      <w:suppressAutoHyphens/>
      <w:autoSpaceDN w:val="0"/>
      <w:spacing w:after="113"/>
      <w:textAlignment w:val="baseline"/>
    </w:pPr>
    <w:rPr>
      <w:rFonts w:eastAsia="Droid Sans Fallback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rsid w:val="00162723"/>
    <w:pPr>
      <w:spacing w:line="264" w:lineRule="auto"/>
    </w:pPr>
  </w:style>
  <w:style w:type="numbering" w:customStyle="1" w:styleId="WW8Num1">
    <w:name w:val="WW8Num1"/>
    <w:basedOn w:val="Nessunelenco"/>
    <w:rsid w:val="00162723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162723"/>
    <w:rPr>
      <w:color w:val="0563C1" w:themeColor="hyperlink"/>
      <w:u w:val="single"/>
    </w:rPr>
  </w:style>
  <w:style w:type="paragraph" w:customStyle="1" w:styleId="discussione">
    <w:name w:val="discussione"/>
    <w:basedOn w:val="Textbody"/>
    <w:qFormat/>
    <w:rsid w:val="00DC7ADA"/>
    <w:pPr>
      <w:shd w:val="clear" w:color="auto" w:fill="F6FF9F"/>
      <w:spacing w:before="120" w:after="120"/>
    </w:pPr>
  </w:style>
  <w:style w:type="paragraph" w:customStyle="1" w:styleId="Einstein">
    <w:name w:val="Einstein"/>
    <w:basedOn w:val="Textbody"/>
    <w:link w:val="EinsteinCarattere"/>
    <w:qFormat/>
    <w:rsid w:val="00DC7ADA"/>
    <w:pPr>
      <w:keepNext/>
    </w:pPr>
    <w:rPr>
      <w:b/>
    </w:rPr>
  </w:style>
  <w:style w:type="character" w:customStyle="1" w:styleId="StandardCarattere">
    <w:name w:val="Standard Carattere"/>
    <w:basedOn w:val="Carpredefinitoparagrafo"/>
    <w:link w:val="Standard"/>
    <w:rsid w:val="00DC7ADA"/>
    <w:rPr>
      <w:rFonts w:eastAsia="Droid Sans Fallback" w:cs="FreeSans"/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DC7ADA"/>
    <w:rPr>
      <w:rFonts w:eastAsia="Droid Sans Fallback" w:cs="FreeSans"/>
      <w:kern w:val="3"/>
      <w:sz w:val="24"/>
      <w:szCs w:val="24"/>
      <w:lang w:eastAsia="zh-CN" w:bidi="hi-IN"/>
    </w:rPr>
  </w:style>
  <w:style w:type="character" w:customStyle="1" w:styleId="EinsteinCarattere">
    <w:name w:val="Einstein Carattere"/>
    <w:basedOn w:val="TextbodyCarattere"/>
    <w:link w:val="Einstein"/>
    <w:rsid w:val="00DC7ADA"/>
    <w:rPr>
      <w:rFonts w:eastAsia="Droid Sans Fallback" w:cs="FreeSans"/>
      <w:b/>
      <w:kern w:val="3"/>
      <w:sz w:val="24"/>
      <w:szCs w:val="24"/>
      <w:lang w:eastAsia="zh-CN" w:bidi="hi-IN"/>
    </w:rPr>
  </w:style>
  <w:style w:type="paragraph" w:customStyle="1" w:styleId="eistein">
    <w:name w:val="eistein"/>
    <w:basedOn w:val="Einstein"/>
    <w:qFormat/>
    <w:rsid w:val="005473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Rimandocommento">
    <w:name w:val="annotation reference"/>
    <w:basedOn w:val="Carpredefinitoparagrafo"/>
    <w:uiPriority w:val="99"/>
    <w:semiHidden/>
    <w:unhideWhenUsed/>
    <w:rsid w:val="00035A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AE1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AE1"/>
    <w:rPr>
      <w:rFonts w:eastAsia="Droid Sans Fallback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A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AE1"/>
    <w:rPr>
      <w:rFonts w:eastAsia="Droid Sans Fallback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AppData\Local\Temp\modello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rso%20di%20economia%20politica\esercizi\esercizi%20core\costanz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rso%20di%20economia%20politica\esercizi\esercizi%20core\utilit&#224;%20mar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rso%20di%20economia%20politica\esercizi\esercizi%20core\utilit&#224;%20mari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rso%20di%20economia%20politica\curve%20d'indifferenz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rso%20di%20economia%20politica\esercizi\esercizi%20core\equilibrio%20app%20capitolo%20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artel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Funzione</a:t>
            </a:r>
            <a:r>
              <a:rPr lang="en-US" baseline="0"/>
              <a:t> di produzione del "voto"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Foglio1!$D$1</c:f>
              <c:strCache>
                <c:ptCount val="1"/>
                <c:pt idx="0">
                  <c:v>V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Foglio1!$C$2:$C$277</c:f>
              <c:numCache>
                <c:formatCode>General</c:formatCode>
                <c:ptCount val="27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</c:numCache>
            </c:numRef>
          </c:xVal>
          <c:yVal>
            <c:numRef>
              <c:f>Foglio1!$D$2:$D$277</c:f>
              <c:numCache>
                <c:formatCode>General</c:formatCode>
                <c:ptCount val="276"/>
                <c:pt idx="0">
                  <c:v>0</c:v>
                </c:pt>
                <c:pt idx="1">
                  <c:v>0.4</c:v>
                </c:pt>
                <c:pt idx="2">
                  <c:v>0.8</c:v>
                </c:pt>
                <c:pt idx="3">
                  <c:v>1.2000000000000002</c:v>
                </c:pt>
                <c:pt idx="4">
                  <c:v>1.6</c:v>
                </c:pt>
                <c:pt idx="5">
                  <c:v>2</c:v>
                </c:pt>
                <c:pt idx="6">
                  <c:v>2.4000000000000004</c:v>
                </c:pt>
                <c:pt idx="7">
                  <c:v>2.8000000000000003</c:v>
                </c:pt>
                <c:pt idx="8">
                  <c:v>3.2</c:v>
                </c:pt>
                <c:pt idx="9">
                  <c:v>3.6</c:v>
                </c:pt>
                <c:pt idx="10">
                  <c:v>4</c:v>
                </c:pt>
                <c:pt idx="11">
                  <c:v>4.4000000000000004</c:v>
                </c:pt>
                <c:pt idx="12">
                  <c:v>4.8000000000000007</c:v>
                </c:pt>
                <c:pt idx="13">
                  <c:v>5.2</c:v>
                </c:pt>
                <c:pt idx="14">
                  <c:v>5.6000000000000005</c:v>
                </c:pt>
                <c:pt idx="15">
                  <c:v>6</c:v>
                </c:pt>
                <c:pt idx="16">
                  <c:v>6.4</c:v>
                </c:pt>
                <c:pt idx="17">
                  <c:v>6.8000000000000007</c:v>
                </c:pt>
                <c:pt idx="18">
                  <c:v>7.2</c:v>
                </c:pt>
                <c:pt idx="19">
                  <c:v>7.6000000000000005</c:v>
                </c:pt>
                <c:pt idx="20">
                  <c:v>8</c:v>
                </c:pt>
                <c:pt idx="21">
                  <c:v>8.4</c:v>
                </c:pt>
                <c:pt idx="22">
                  <c:v>8.8000000000000007</c:v>
                </c:pt>
                <c:pt idx="23">
                  <c:v>9.2000000000000011</c:v>
                </c:pt>
                <c:pt idx="24">
                  <c:v>9.6000000000000014</c:v>
                </c:pt>
                <c:pt idx="25">
                  <c:v>10</c:v>
                </c:pt>
                <c:pt idx="26">
                  <c:v>10.4</c:v>
                </c:pt>
                <c:pt idx="27">
                  <c:v>10.8</c:v>
                </c:pt>
                <c:pt idx="28">
                  <c:v>11.200000000000001</c:v>
                </c:pt>
                <c:pt idx="29">
                  <c:v>11.600000000000001</c:v>
                </c:pt>
                <c:pt idx="30">
                  <c:v>12</c:v>
                </c:pt>
                <c:pt idx="31">
                  <c:v>12.4</c:v>
                </c:pt>
                <c:pt idx="32">
                  <c:v>12.8</c:v>
                </c:pt>
                <c:pt idx="33">
                  <c:v>13.200000000000001</c:v>
                </c:pt>
                <c:pt idx="34">
                  <c:v>13.600000000000001</c:v>
                </c:pt>
                <c:pt idx="35">
                  <c:v>14</c:v>
                </c:pt>
                <c:pt idx="36">
                  <c:v>14.4</c:v>
                </c:pt>
                <c:pt idx="37">
                  <c:v>14.8</c:v>
                </c:pt>
                <c:pt idx="38">
                  <c:v>15.200000000000001</c:v>
                </c:pt>
                <c:pt idx="39">
                  <c:v>15.600000000000001</c:v>
                </c:pt>
                <c:pt idx="40">
                  <c:v>16</c:v>
                </c:pt>
                <c:pt idx="41">
                  <c:v>16.400000000000002</c:v>
                </c:pt>
                <c:pt idx="42">
                  <c:v>16.8</c:v>
                </c:pt>
                <c:pt idx="43">
                  <c:v>17.2</c:v>
                </c:pt>
                <c:pt idx="44">
                  <c:v>17.600000000000001</c:v>
                </c:pt>
                <c:pt idx="45">
                  <c:v>18</c:v>
                </c:pt>
                <c:pt idx="46">
                  <c:v>18.400000000000002</c:v>
                </c:pt>
                <c:pt idx="47">
                  <c:v>18.8</c:v>
                </c:pt>
                <c:pt idx="48">
                  <c:v>19.200000000000003</c:v>
                </c:pt>
                <c:pt idx="49">
                  <c:v>19.600000000000001</c:v>
                </c:pt>
                <c:pt idx="50">
                  <c:v>20</c:v>
                </c:pt>
                <c:pt idx="51">
                  <c:v>20.400000000000002</c:v>
                </c:pt>
                <c:pt idx="52">
                  <c:v>20.8</c:v>
                </c:pt>
                <c:pt idx="53">
                  <c:v>21.200000000000003</c:v>
                </c:pt>
                <c:pt idx="54">
                  <c:v>21.6</c:v>
                </c:pt>
                <c:pt idx="55">
                  <c:v>22</c:v>
                </c:pt>
                <c:pt idx="56">
                  <c:v>22.400000000000002</c:v>
                </c:pt>
                <c:pt idx="57">
                  <c:v>22.8</c:v>
                </c:pt>
                <c:pt idx="58">
                  <c:v>23.200000000000003</c:v>
                </c:pt>
                <c:pt idx="59">
                  <c:v>23.6</c:v>
                </c:pt>
                <c:pt idx="60">
                  <c:v>24</c:v>
                </c:pt>
                <c:pt idx="61">
                  <c:v>24.400000000000002</c:v>
                </c:pt>
                <c:pt idx="62">
                  <c:v>24.8</c:v>
                </c:pt>
                <c:pt idx="63">
                  <c:v>25.200000000000003</c:v>
                </c:pt>
                <c:pt idx="64">
                  <c:v>25.6</c:v>
                </c:pt>
                <c:pt idx="65">
                  <c:v>26</c:v>
                </c:pt>
                <c:pt idx="66">
                  <c:v>26.400000000000002</c:v>
                </c:pt>
                <c:pt idx="67">
                  <c:v>26.8</c:v>
                </c:pt>
                <c:pt idx="68">
                  <c:v>27.200000000000003</c:v>
                </c:pt>
                <c:pt idx="69">
                  <c:v>27.6</c:v>
                </c:pt>
                <c:pt idx="70">
                  <c:v>28</c:v>
                </c:pt>
                <c:pt idx="71">
                  <c:v>28.400000000000002</c:v>
                </c:pt>
                <c:pt idx="72">
                  <c:v>28.8</c:v>
                </c:pt>
                <c:pt idx="73">
                  <c:v>29.200000000000003</c:v>
                </c:pt>
                <c:pt idx="74">
                  <c:v>29.6</c:v>
                </c:pt>
                <c:pt idx="75">
                  <c:v>30</c:v>
                </c:pt>
                <c:pt idx="76">
                  <c:v>30.400000000000002</c:v>
                </c:pt>
                <c:pt idx="77">
                  <c:v>30.8</c:v>
                </c:pt>
                <c:pt idx="78">
                  <c:v>31.200000000000003</c:v>
                </c:pt>
                <c:pt idx="79">
                  <c:v>31.6</c:v>
                </c:pt>
                <c:pt idx="80">
                  <c:v>32</c:v>
                </c:pt>
                <c:pt idx="81">
                  <c:v>32.4</c:v>
                </c:pt>
                <c:pt idx="82">
                  <c:v>32.800000000000004</c:v>
                </c:pt>
                <c:pt idx="83">
                  <c:v>33.200000000000003</c:v>
                </c:pt>
                <c:pt idx="84">
                  <c:v>33.6</c:v>
                </c:pt>
                <c:pt idx="85">
                  <c:v>34</c:v>
                </c:pt>
                <c:pt idx="86">
                  <c:v>34.4</c:v>
                </c:pt>
                <c:pt idx="87">
                  <c:v>34.800000000000004</c:v>
                </c:pt>
                <c:pt idx="88">
                  <c:v>35.200000000000003</c:v>
                </c:pt>
                <c:pt idx="89">
                  <c:v>35.6</c:v>
                </c:pt>
                <c:pt idx="90">
                  <c:v>36</c:v>
                </c:pt>
                <c:pt idx="91">
                  <c:v>36.4</c:v>
                </c:pt>
                <c:pt idx="92">
                  <c:v>36.800000000000004</c:v>
                </c:pt>
                <c:pt idx="93">
                  <c:v>37.200000000000003</c:v>
                </c:pt>
                <c:pt idx="94">
                  <c:v>37.6</c:v>
                </c:pt>
                <c:pt idx="95">
                  <c:v>38</c:v>
                </c:pt>
                <c:pt idx="96">
                  <c:v>38.400000000000006</c:v>
                </c:pt>
                <c:pt idx="97">
                  <c:v>38.800000000000004</c:v>
                </c:pt>
                <c:pt idx="98">
                  <c:v>39.200000000000003</c:v>
                </c:pt>
                <c:pt idx="99">
                  <c:v>39.6</c:v>
                </c:pt>
                <c:pt idx="100">
                  <c:v>40</c:v>
                </c:pt>
                <c:pt idx="101">
                  <c:v>40.400000000000006</c:v>
                </c:pt>
                <c:pt idx="102">
                  <c:v>40.800000000000004</c:v>
                </c:pt>
                <c:pt idx="103">
                  <c:v>41.2</c:v>
                </c:pt>
                <c:pt idx="104">
                  <c:v>41.6</c:v>
                </c:pt>
                <c:pt idx="105">
                  <c:v>42</c:v>
                </c:pt>
                <c:pt idx="106">
                  <c:v>42.400000000000006</c:v>
                </c:pt>
                <c:pt idx="107">
                  <c:v>42.800000000000004</c:v>
                </c:pt>
                <c:pt idx="108">
                  <c:v>43.2</c:v>
                </c:pt>
                <c:pt idx="109">
                  <c:v>43.6</c:v>
                </c:pt>
                <c:pt idx="110">
                  <c:v>44</c:v>
                </c:pt>
                <c:pt idx="111">
                  <c:v>44.400000000000006</c:v>
                </c:pt>
                <c:pt idx="112">
                  <c:v>44.800000000000004</c:v>
                </c:pt>
                <c:pt idx="113">
                  <c:v>45.2</c:v>
                </c:pt>
                <c:pt idx="114">
                  <c:v>45.6</c:v>
                </c:pt>
                <c:pt idx="115">
                  <c:v>46</c:v>
                </c:pt>
                <c:pt idx="116">
                  <c:v>46.400000000000006</c:v>
                </c:pt>
                <c:pt idx="117">
                  <c:v>46.800000000000004</c:v>
                </c:pt>
                <c:pt idx="118">
                  <c:v>47.2</c:v>
                </c:pt>
                <c:pt idx="119">
                  <c:v>47.6</c:v>
                </c:pt>
                <c:pt idx="120">
                  <c:v>48</c:v>
                </c:pt>
                <c:pt idx="121">
                  <c:v>48.400000000000006</c:v>
                </c:pt>
                <c:pt idx="122">
                  <c:v>48.800000000000004</c:v>
                </c:pt>
                <c:pt idx="123">
                  <c:v>49.2</c:v>
                </c:pt>
                <c:pt idx="124">
                  <c:v>49.6</c:v>
                </c:pt>
                <c:pt idx="125">
                  <c:v>50</c:v>
                </c:pt>
                <c:pt idx="126">
                  <c:v>50.400000000000006</c:v>
                </c:pt>
                <c:pt idx="127">
                  <c:v>50.800000000000004</c:v>
                </c:pt>
                <c:pt idx="128">
                  <c:v>51.2</c:v>
                </c:pt>
                <c:pt idx="129">
                  <c:v>51.6</c:v>
                </c:pt>
                <c:pt idx="130">
                  <c:v>52</c:v>
                </c:pt>
                <c:pt idx="131">
                  <c:v>52.400000000000006</c:v>
                </c:pt>
                <c:pt idx="132">
                  <c:v>52.800000000000004</c:v>
                </c:pt>
                <c:pt idx="133">
                  <c:v>53.2</c:v>
                </c:pt>
                <c:pt idx="134">
                  <c:v>53.6</c:v>
                </c:pt>
                <c:pt idx="135">
                  <c:v>54</c:v>
                </c:pt>
                <c:pt idx="136">
                  <c:v>54.400000000000006</c:v>
                </c:pt>
                <c:pt idx="137">
                  <c:v>54.800000000000004</c:v>
                </c:pt>
                <c:pt idx="138">
                  <c:v>55.2</c:v>
                </c:pt>
                <c:pt idx="139">
                  <c:v>55.6</c:v>
                </c:pt>
                <c:pt idx="140">
                  <c:v>56</c:v>
                </c:pt>
                <c:pt idx="141">
                  <c:v>56.400000000000006</c:v>
                </c:pt>
                <c:pt idx="142">
                  <c:v>56.800000000000004</c:v>
                </c:pt>
                <c:pt idx="143">
                  <c:v>57.2</c:v>
                </c:pt>
                <c:pt idx="144">
                  <c:v>57.6</c:v>
                </c:pt>
                <c:pt idx="145">
                  <c:v>58</c:v>
                </c:pt>
                <c:pt idx="146">
                  <c:v>58.400000000000006</c:v>
                </c:pt>
                <c:pt idx="147">
                  <c:v>58.800000000000004</c:v>
                </c:pt>
                <c:pt idx="148">
                  <c:v>59.2</c:v>
                </c:pt>
                <c:pt idx="149">
                  <c:v>59.6</c:v>
                </c:pt>
                <c:pt idx="150">
                  <c:v>60</c:v>
                </c:pt>
                <c:pt idx="151">
                  <c:v>60.400000000000006</c:v>
                </c:pt>
                <c:pt idx="152">
                  <c:v>60.800000000000004</c:v>
                </c:pt>
                <c:pt idx="153">
                  <c:v>61.2</c:v>
                </c:pt>
                <c:pt idx="154">
                  <c:v>61.6</c:v>
                </c:pt>
                <c:pt idx="155">
                  <c:v>62</c:v>
                </c:pt>
                <c:pt idx="156">
                  <c:v>62.400000000000006</c:v>
                </c:pt>
                <c:pt idx="157">
                  <c:v>62.800000000000004</c:v>
                </c:pt>
                <c:pt idx="158">
                  <c:v>63.2</c:v>
                </c:pt>
                <c:pt idx="159">
                  <c:v>63.6</c:v>
                </c:pt>
                <c:pt idx="160">
                  <c:v>64</c:v>
                </c:pt>
                <c:pt idx="161">
                  <c:v>64.400000000000006</c:v>
                </c:pt>
                <c:pt idx="162">
                  <c:v>64.8</c:v>
                </c:pt>
                <c:pt idx="163">
                  <c:v>65.2</c:v>
                </c:pt>
                <c:pt idx="164">
                  <c:v>65.600000000000009</c:v>
                </c:pt>
                <c:pt idx="165">
                  <c:v>66</c:v>
                </c:pt>
                <c:pt idx="166">
                  <c:v>66.400000000000006</c:v>
                </c:pt>
                <c:pt idx="167">
                  <c:v>66.8</c:v>
                </c:pt>
                <c:pt idx="168">
                  <c:v>67.2</c:v>
                </c:pt>
                <c:pt idx="169">
                  <c:v>67.600000000000009</c:v>
                </c:pt>
                <c:pt idx="170">
                  <c:v>68</c:v>
                </c:pt>
                <c:pt idx="171">
                  <c:v>68.400000000000006</c:v>
                </c:pt>
                <c:pt idx="172">
                  <c:v>68.8</c:v>
                </c:pt>
                <c:pt idx="173">
                  <c:v>69.2</c:v>
                </c:pt>
                <c:pt idx="174">
                  <c:v>69.600000000000009</c:v>
                </c:pt>
                <c:pt idx="175">
                  <c:v>70</c:v>
                </c:pt>
                <c:pt idx="176">
                  <c:v>70.400000000000006</c:v>
                </c:pt>
                <c:pt idx="177">
                  <c:v>70.8</c:v>
                </c:pt>
                <c:pt idx="178">
                  <c:v>71.2</c:v>
                </c:pt>
                <c:pt idx="179">
                  <c:v>71.600000000000009</c:v>
                </c:pt>
                <c:pt idx="180">
                  <c:v>72</c:v>
                </c:pt>
                <c:pt idx="181">
                  <c:v>72.400000000000006</c:v>
                </c:pt>
                <c:pt idx="182">
                  <c:v>72.8</c:v>
                </c:pt>
                <c:pt idx="183">
                  <c:v>73.2</c:v>
                </c:pt>
                <c:pt idx="184">
                  <c:v>73.600000000000009</c:v>
                </c:pt>
                <c:pt idx="185">
                  <c:v>74</c:v>
                </c:pt>
                <c:pt idx="186">
                  <c:v>74.400000000000006</c:v>
                </c:pt>
                <c:pt idx="187">
                  <c:v>74.8</c:v>
                </c:pt>
                <c:pt idx="188">
                  <c:v>75.2</c:v>
                </c:pt>
                <c:pt idx="189">
                  <c:v>75.600000000000009</c:v>
                </c:pt>
                <c:pt idx="190">
                  <c:v>76</c:v>
                </c:pt>
                <c:pt idx="191">
                  <c:v>76.400000000000006</c:v>
                </c:pt>
                <c:pt idx="192">
                  <c:v>76.800000000000011</c:v>
                </c:pt>
                <c:pt idx="193">
                  <c:v>77.2</c:v>
                </c:pt>
                <c:pt idx="194">
                  <c:v>77.600000000000009</c:v>
                </c:pt>
                <c:pt idx="195">
                  <c:v>78</c:v>
                </c:pt>
                <c:pt idx="196">
                  <c:v>78.400000000000006</c:v>
                </c:pt>
                <c:pt idx="197">
                  <c:v>78.800000000000011</c:v>
                </c:pt>
                <c:pt idx="198">
                  <c:v>79.2</c:v>
                </c:pt>
                <c:pt idx="199">
                  <c:v>79.600000000000009</c:v>
                </c:pt>
                <c:pt idx="200">
                  <c:v>80</c:v>
                </c:pt>
                <c:pt idx="201">
                  <c:v>80.400000000000006</c:v>
                </c:pt>
                <c:pt idx="202">
                  <c:v>80.800000000000011</c:v>
                </c:pt>
                <c:pt idx="203">
                  <c:v>81.2</c:v>
                </c:pt>
                <c:pt idx="204">
                  <c:v>81.600000000000009</c:v>
                </c:pt>
                <c:pt idx="205">
                  <c:v>82</c:v>
                </c:pt>
                <c:pt idx="206">
                  <c:v>82.4</c:v>
                </c:pt>
                <c:pt idx="207">
                  <c:v>82.800000000000011</c:v>
                </c:pt>
                <c:pt idx="208">
                  <c:v>83.2</c:v>
                </c:pt>
                <c:pt idx="209">
                  <c:v>83.600000000000009</c:v>
                </c:pt>
                <c:pt idx="210">
                  <c:v>84</c:v>
                </c:pt>
                <c:pt idx="211">
                  <c:v>84.4</c:v>
                </c:pt>
                <c:pt idx="212">
                  <c:v>84.800000000000011</c:v>
                </c:pt>
                <c:pt idx="213">
                  <c:v>85.2</c:v>
                </c:pt>
                <c:pt idx="214">
                  <c:v>85.600000000000009</c:v>
                </c:pt>
                <c:pt idx="215">
                  <c:v>86</c:v>
                </c:pt>
                <c:pt idx="216">
                  <c:v>86.4</c:v>
                </c:pt>
                <c:pt idx="217">
                  <c:v>86.800000000000011</c:v>
                </c:pt>
                <c:pt idx="218">
                  <c:v>87.2</c:v>
                </c:pt>
                <c:pt idx="219">
                  <c:v>87.600000000000009</c:v>
                </c:pt>
                <c:pt idx="220">
                  <c:v>88</c:v>
                </c:pt>
                <c:pt idx="221">
                  <c:v>88.4</c:v>
                </c:pt>
                <c:pt idx="222">
                  <c:v>88.800000000000011</c:v>
                </c:pt>
                <c:pt idx="223">
                  <c:v>89.2</c:v>
                </c:pt>
                <c:pt idx="224">
                  <c:v>89.600000000000009</c:v>
                </c:pt>
                <c:pt idx="225">
                  <c:v>90</c:v>
                </c:pt>
                <c:pt idx="226">
                  <c:v>90.4</c:v>
                </c:pt>
                <c:pt idx="227">
                  <c:v>90.800000000000011</c:v>
                </c:pt>
                <c:pt idx="228">
                  <c:v>91.2</c:v>
                </c:pt>
                <c:pt idx="229">
                  <c:v>91.600000000000009</c:v>
                </c:pt>
                <c:pt idx="230">
                  <c:v>92</c:v>
                </c:pt>
                <c:pt idx="231">
                  <c:v>92.4</c:v>
                </c:pt>
                <c:pt idx="232">
                  <c:v>92.800000000000011</c:v>
                </c:pt>
                <c:pt idx="233">
                  <c:v>93.2</c:v>
                </c:pt>
                <c:pt idx="234">
                  <c:v>93.600000000000009</c:v>
                </c:pt>
                <c:pt idx="235">
                  <c:v>94</c:v>
                </c:pt>
                <c:pt idx="236">
                  <c:v>94.4</c:v>
                </c:pt>
                <c:pt idx="237">
                  <c:v>94.800000000000011</c:v>
                </c:pt>
                <c:pt idx="238">
                  <c:v>95.2</c:v>
                </c:pt>
                <c:pt idx="239">
                  <c:v>95.600000000000009</c:v>
                </c:pt>
                <c:pt idx="240">
                  <c:v>96</c:v>
                </c:pt>
                <c:pt idx="241">
                  <c:v>96.4</c:v>
                </c:pt>
                <c:pt idx="242">
                  <c:v>96.800000000000011</c:v>
                </c:pt>
                <c:pt idx="243">
                  <c:v>97.2</c:v>
                </c:pt>
                <c:pt idx="244">
                  <c:v>97.600000000000009</c:v>
                </c:pt>
                <c:pt idx="245">
                  <c:v>98</c:v>
                </c:pt>
                <c:pt idx="246">
                  <c:v>98.4</c:v>
                </c:pt>
                <c:pt idx="247">
                  <c:v>98.800000000000011</c:v>
                </c:pt>
                <c:pt idx="248">
                  <c:v>99.2</c:v>
                </c:pt>
                <c:pt idx="249">
                  <c:v>99.600000000000009</c:v>
                </c:pt>
                <c:pt idx="250">
                  <c:v>100</c:v>
                </c:pt>
                <c:pt idx="251">
                  <c:v>100.4</c:v>
                </c:pt>
                <c:pt idx="252">
                  <c:v>100.80000000000001</c:v>
                </c:pt>
                <c:pt idx="253">
                  <c:v>101.2</c:v>
                </c:pt>
                <c:pt idx="254">
                  <c:v>101.60000000000001</c:v>
                </c:pt>
                <c:pt idx="255">
                  <c:v>102</c:v>
                </c:pt>
                <c:pt idx="256">
                  <c:v>102.4</c:v>
                </c:pt>
                <c:pt idx="257">
                  <c:v>102.80000000000001</c:v>
                </c:pt>
                <c:pt idx="258">
                  <c:v>103.2</c:v>
                </c:pt>
                <c:pt idx="259">
                  <c:v>103.60000000000001</c:v>
                </c:pt>
                <c:pt idx="260">
                  <c:v>104</c:v>
                </c:pt>
                <c:pt idx="261">
                  <c:v>104.4</c:v>
                </c:pt>
                <c:pt idx="262">
                  <c:v>104.80000000000001</c:v>
                </c:pt>
                <c:pt idx="263">
                  <c:v>105.2</c:v>
                </c:pt>
                <c:pt idx="264">
                  <c:v>105.60000000000001</c:v>
                </c:pt>
                <c:pt idx="265">
                  <c:v>106</c:v>
                </c:pt>
                <c:pt idx="266">
                  <c:v>106.4</c:v>
                </c:pt>
                <c:pt idx="267">
                  <c:v>106.80000000000001</c:v>
                </c:pt>
                <c:pt idx="268">
                  <c:v>107.2</c:v>
                </c:pt>
                <c:pt idx="269">
                  <c:v>107.60000000000001</c:v>
                </c:pt>
                <c:pt idx="270">
                  <c:v>108</c:v>
                </c:pt>
                <c:pt idx="271">
                  <c:v>108.4</c:v>
                </c:pt>
                <c:pt idx="272">
                  <c:v>108.80000000000001</c:v>
                </c:pt>
                <c:pt idx="273">
                  <c:v>109.2</c:v>
                </c:pt>
                <c:pt idx="274">
                  <c:v>109.60000000000001</c:v>
                </c:pt>
                <c:pt idx="275">
                  <c:v>110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49E-48C0-88DA-4FCE515DE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1627008"/>
        <c:axId val="371627568"/>
      </c:scatterChart>
      <c:valAx>
        <c:axId val="37162700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</a:t>
                </a:r>
                <a:r>
                  <a:rPr lang="it-IT" baseline="0"/>
                  <a:t> di studio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44940157480314968"/>
              <c:y val="0.9203470399533392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627568"/>
        <c:crosses val="autoZero"/>
        <c:crossBetween val="midCat"/>
      </c:valAx>
      <c:valAx>
        <c:axId val="3716275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Voto</a:t>
                </a:r>
                <a:r>
                  <a:rPr lang="it-IT" baseline="0"/>
                  <a:t> di laurea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5.5555555555555558E-3"/>
              <c:y val="0.336693642461359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627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Foglio1!$D$1</c:f>
              <c:strCache>
                <c:ptCount val="1"/>
                <c:pt idx="0">
                  <c:v>py = 0.5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0">
                  <c:v>300</c:v>
                </c:pt>
                <c:pt idx="1">
                  <c:v>280</c:v>
                </c:pt>
                <c:pt idx="2">
                  <c:v>260</c:v>
                </c:pt>
                <c:pt idx="3">
                  <c:v>240</c:v>
                </c:pt>
                <c:pt idx="4">
                  <c:v>220</c:v>
                </c:pt>
                <c:pt idx="5">
                  <c:v>200</c:v>
                </c:pt>
                <c:pt idx="6">
                  <c:v>180</c:v>
                </c:pt>
                <c:pt idx="7">
                  <c:v>160</c:v>
                </c:pt>
                <c:pt idx="8">
                  <c:v>140</c:v>
                </c:pt>
                <c:pt idx="9">
                  <c:v>120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40</c:v>
                </c:pt>
                <c:pt idx="14">
                  <c:v>20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37A-4913-ADA8-EE73E8B5830D}"/>
            </c:ext>
          </c:extLst>
        </c:ser>
        <c:ser>
          <c:idx val="1"/>
          <c:order val="1"/>
          <c:tx>
            <c:strRef>
              <c:f>Foglio1!$E$1</c:f>
              <c:strCache>
                <c:ptCount val="1"/>
                <c:pt idx="0">
                  <c:v>py = 1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Foglio1!$E$2:$E$17</c:f>
              <c:numCache>
                <c:formatCode>General</c:formatCode>
                <c:ptCount val="16"/>
                <c:pt idx="0">
                  <c:v>150</c:v>
                </c:pt>
                <c:pt idx="1">
                  <c:v>140</c:v>
                </c:pt>
                <c:pt idx="2">
                  <c:v>130</c:v>
                </c:pt>
                <c:pt idx="3">
                  <c:v>120</c:v>
                </c:pt>
                <c:pt idx="4">
                  <c:v>110</c:v>
                </c:pt>
                <c:pt idx="5">
                  <c:v>100</c:v>
                </c:pt>
                <c:pt idx="6">
                  <c:v>90</c:v>
                </c:pt>
                <c:pt idx="7">
                  <c:v>80</c:v>
                </c:pt>
                <c:pt idx="8">
                  <c:v>70</c:v>
                </c:pt>
                <c:pt idx="9">
                  <c:v>60</c:v>
                </c:pt>
                <c:pt idx="10">
                  <c:v>50</c:v>
                </c:pt>
                <c:pt idx="11">
                  <c:v>40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37A-4913-ADA8-EE73E8B58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098960"/>
        <c:axId val="419099520"/>
      </c:scatterChart>
      <c:valAx>
        <c:axId val="41909896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tempo libero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099520"/>
        <c:crosses val="autoZero"/>
        <c:crossBetween val="midCat"/>
        <c:majorUnit val="3"/>
      </c:valAx>
      <c:valAx>
        <c:axId val="4190995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Bene di consumo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098960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Frontiera</a:t>
            </a:r>
            <a:r>
              <a:rPr lang="en-US" baseline="0"/>
              <a:t> del consumo possibile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Foglio1!$F$1</c:f>
              <c:strCache>
                <c:ptCount val="1"/>
                <c:pt idx="0">
                  <c:v>V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Foglio1!$E$2:$E$277</c:f>
              <c:numCache>
                <c:formatCode>General</c:formatCode>
                <c:ptCount val="276"/>
                <c:pt idx="0">
                  <c:v>275</c:v>
                </c:pt>
                <c:pt idx="1">
                  <c:v>274</c:v>
                </c:pt>
                <c:pt idx="2">
                  <c:v>273</c:v>
                </c:pt>
                <c:pt idx="3">
                  <c:v>272</c:v>
                </c:pt>
                <c:pt idx="4">
                  <c:v>271</c:v>
                </c:pt>
                <c:pt idx="5">
                  <c:v>270</c:v>
                </c:pt>
                <c:pt idx="6">
                  <c:v>269</c:v>
                </c:pt>
                <c:pt idx="7">
                  <c:v>268</c:v>
                </c:pt>
                <c:pt idx="8">
                  <c:v>267</c:v>
                </c:pt>
                <c:pt idx="9">
                  <c:v>266</c:v>
                </c:pt>
                <c:pt idx="10">
                  <c:v>265</c:v>
                </c:pt>
                <c:pt idx="11">
                  <c:v>264</c:v>
                </c:pt>
                <c:pt idx="12">
                  <c:v>263</c:v>
                </c:pt>
                <c:pt idx="13">
                  <c:v>262</c:v>
                </c:pt>
                <c:pt idx="14">
                  <c:v>261</c:v>
                </c:pt>
                <c:pt idx="15">
                  <c:v>260</c:v>
                </c:pt>
                <c:pt idx="16">
                  <c:v>259</c:v>
                </c:pt>
                <c:pt idx="17">
                  <c:v>258</c:v>
                </c:pt>
                <c:pt idx="18">
                  <c:v>257</c:v>
                </c:pt>
                <c:pt idx="19">
                  <c:v>256</c:v>
                </c:pt>
                <c:pt idx="20">
                  <c:v>255</c:v>
                </c:pt>
                <c:pt idx="21">
                  <c:v>254</c:v>
                </c:pt>
                <c:pt idx="22">
                  <c:v>253</c:v>
                </c:pt>
                <c:pt idx="23">
                  <c:v>252</c:v>
                </c:pt>
                <c:pt idx="24">
                  <c:v>251</c:v>
                </c:pt>
                <c:pt idx="25">
                  <c:v>250</c:v>
                </c:pt>
                <c:pt idx="26">
                  <c:v>249</c:v>
                </c:pt>
                <c:pt idx="27">
                  <c:v>248</c:v>
                </c:pt>
                <c:pt idx="28">
                  <c:v>247</c:v>
                </c:pt>
                <c:pt idx="29">
                  <c:v>246</c:v>
                </c:pt>
                <c:pt idx="30">
                  <c:v>245</c:v>
                </c:pt>
                <c:pt idx="31">
                  <c:v>244</c:v>
                </c:pt>
                <c:pt idx="32">
                  <c:v>243</c:v>
                </c:pt>
                <c:pt idx="33">
                  <c:v>242</c:v>
                </c:pt>
                <c:pt idx="34">
                  <c:v>241</c:v>
                </c:pt>
                <c:pt idx="35">
                  <c:v>240</c:v>
                </c:pt>
                <c:pt idx="36">
                  <c:v>239</c:v>
                </c:pt>
                <c:pt idx="37">
                  <c:v>238</c:v>
                </c:pt>
                <c:pt idx="38">
                  <c:v>237</c:v>
                </c:pt>
                <c:pt idx="39">
                  <c:v>236</c:v>
                </c:pt>
                <c:pt idx="40">
                  <c:v>235</c:v>
                </c:pt>
                <c:pt idx="41">
                  <c:v>234</c:v>
                </c:pt>
                <c:pt idx="42">
                  <c:v>233</c:v>
                </c:pt>
                <c:pt idx="43">
                  <c:v>232</c:v>
                </c:pt>
                <c:pt idx="44">
                  <c:v>231</c:v>
                </c:pt>
                <c:pt idx="45">
                  <c:v>230</c:v>
                </c:pt>
                <c:pt idx="46">
                  <c:v>229</c:v>
                </c:pt>
                <c:pt idx="47">
                  <c:v>228</c:v>
                </c:pt>
                <c:pt idx="48">
                  <c:v>227</c:v>
                </c:pt>
                <c:pt idx="49">
                  <c:v>226</c:v>
                </c:pt>
                <c:pt idx="50">
                  <c:v>225</c:v>
                </c:pt>
                <c:pt idx="51">
                  <c:v>224</c:v>
                </c:pt>
                <c:pt idx="52">
                  <c:v>223</c:v>
                </c:pt>
                <c:pt idx="53">
                  <c:v>222</c:v>
                </c:pt>
                <c:pt idx="54">
                  <c:v>221</c:v>
                </c:pt>
                <c:pt idx="55">
                  <c:v>220</c:v>
                </c:pt>
                <c:pt idx="56">
                  <c:v>219</c:v>
                </c:pt>
                <c:pt idx="57">
                  <c:v>218</c:v>
                </c:pt>
                <c:pt idx="58">
                  <c:v>217</c:v>
                </c:pt>
                <c:pt idx="59">
                  <c:v>216</c:v>
                </c:pt>
                <c:pt idx="60">
                  <c:v>215</c:v>
                </c:pt>
                <c:pt idx="61">
                  <c:v>214</c:v>
                </c:pt>
                <c:pt idx="62">
                  <c:v>213</c:v>
                </c:pt>
                <c:pt idx="63">
                  <c:v>212</c:v>
                </c:pt>
                <c:pt idx="64">
                  <c:v>211</c:v>
                </c:pt>
                <c:pt idx="65">
                  <c:v>210</c:v>
                </c:pt>
                <c:pt idx="66">
                  <c:v>209</c:v>
                </c:pt>
                <c:pt idx="67">
                  <c:v>208</c:v>
                </c:pt>
                <c:pt idx="68">
                  <c:v>207</c:v>
                </c:pt>
                <c:pt idx="69">
                  <c:v>206</c:v>
                </c:pt>
                <c:pt idx="70">
                  <c:v>205</c:v>
                </c:pt>
                <c:pt idx="71">
                  <c:v>204</c:v>
                </c:pt>
                <c:pt idx="72">
                  <c:v>203</c:v>
                </c:pt>
                <c:pt idx="73">
                  <c:v>202</c:v>
                </c:pt>
                <c:pt idx="74">
                  <c:v>201</c:v>
                </c:pt>
                <c:pt idx="75">
                  <c:v>200</c:v>
                </c:pt>
                <c:pt idx="76">
                  <c:v>199</c:v>
                </c:pt>
                <c:pt idx="77">
                  <c:v>198</c:v>
                </c:pt>
                <c:pt idx="78">
                  <c:v>197</c:v>
                </c:pt>
                <c:pt idx="79">
                  <c:v>196</c:v>
                </c:pt>
                <c:pt idx="80">
                  <c:v>195</c:v>
                </c:pt>
                <c:pt idx="81">
                  <c:v>194</c:v>
                </c:pt>
                <c:pt idx="82">
                  <c:v>193</c:v>
                </c:pt>
                <c:pt idx="83">
                  <c:v>192</c:v>
                </c:pt>
                <c:pt idx="84">
                  <c:v>191</c:v>
                </c:pt>
                <c:pt idx="85">
                  <c:v>190</c:v>
                </c:pt>
                <c:pt idx="86">
                  <c:v>189</c:v>
                </c:pt>
                <c:pt idx="87">
                  <c:v>188</c:v>
                </c:pt>
                <c:pt idx="88">
                  <c:v>187</c:v>
                </c:pt>
                <c:pt idx="89">
                  <c:v>186</c:v>
                </c:pt>
                <c:pt idx="90">
                  <c:v>185</c:v>
                </c:pt>
                <c:pt idx="91">
                  <c:v>184</c:v>
                </c:pt>
                <c:pt idx="92">
                  <c:v>183</c:v>
                </c:pt>
                <c:pt idx="93">
                  <c:v>182</c:v>
                </c:pt>
                <c:pt idx="94">
                  <c:v>181</c:v>
                </c:pt>
                <c:pt idx="95">
                  <c:v>180</c:v>
                </c:pt>
                <c:pt idx="96">
                  <c:v>179</c:v>
                </c:pt>
                <c:pt idx="97">
                  <c:v>178</c:v>
                </c:pt>
                <c:pt idx="98">
                  <c:v>177</c:v>
                </c:pt>
                <c:pt idx="99">
                  <c:v>176</c:v>
                </c:pt>
                <c:pt idx="100">
                  <c:v>175</c:v>
                </c:pt>
                <c:pt idx="101">
                  <c:v>174</c:v>
                </c:pt>
                <c:pt idx="102">
                  <c:v>173</c:v>
                </c:pt>
                <c:pt idx="103">
                  <c:v>172</c:v>
                </c:pt>
                <c:pt idx="104">
                  <c:v>171</c:v>
                </c:pt>
                <c:pt idx="105">
                  <c:v>170</c:v>
                </c:pt>
                <c:pt idx="106">
                  <c:v>169</c:v>
                </c:pt>
                <c:pt idx="107">
                  <c:v>168</c:v>
                </c:pt>
                <c:pt idx="108">
                  <c:v>167</c:v>
                </c:pt>
                <c:pt idx="109">
                  <c:v>166</c:v>
                </c:pt>
                <c:pt idx="110">
                  <c:v>165</c:v>
                </c:pt>
                <c:pt idx="111">
                  <c:v>164</c:v>
                </c:pt>
                <c:pt idx="112">
                  <c:v>163</c:v>
                </c:pt>
                <c:pt idx="113">
                  <c:v>162</c:v>
                </c:pt>
                <c:pt idx="114">
                  <c:v>161</c:v>
                </c:pt>
                <c:pt idx="115">
                  <c:v>160</c:v>
                </c:pt>
                <c:pt idx="116">
                  <c:v>159</c:v>
                </c:pt>
                <c:pt idx="117">
                  <c:v>158</c:v>
                </c:pt>
                <c:pt idx="118">
                  <c:v>157</c:v>
                </c:pt>
                <c:pt idx="119">
                  <c:v>156</c:v>
                </c:pt>
                <c:pt idx="120">
                  <c:v>155</c:v>
                </c:pt>
                <c:pt idx="121">
                  <c:v>154</c:v>
                </c:pt>
                <c:pt idx="122">
                  <c:v>153</c:v>
                </c:pt>
                <c:pt idx="123">
                  <c:v>152</c:v>
                </c:pt>
                <c:pt idx="124">
                  <c:v>151</c:v>
                </c:pt>
                <c:pt idx="125">
                  <c:v>150</c:v>
                </c:pt>
                <c:pt idx="126">
                  <c:v>149</c:v>
                </c:pt>
                <c:pt idx="127">
                  <c:v>148</c:v>
                </c:pt>
                <c:pt idx="128">
                  <c:v>147</c:v>
                </c:pt>
                <c:pt idx="129">
                  <c:v>146</c:v>
                </c:pt>
                <c:pt idx="130">
                  <c:v>145</c:v>
                </c:pt>
                <c:pt idx="131">
                  <c:v>144</c:v>
                </c:pt>
                <c:pt idx="132">
                  <c:v>143</c:v>
                </c:pt>
                <c:pt idx="133">
                  <c:v>142</c:v>
                </c:pt>
                <c:pt idx="134">
                  <c:v>141</c:v>
                </c:pt>
                <c:pt idx="135">
                  <c:v>140</c:v>
                </c:pt>
                <c:pt idx="136">
                  <c:v>139</c:v>
                </c:pt>
                <c:pt idx="137">
                  <c:v>138</c:v>
                </c:pt>
                <c:pt idx="138">
                  <c:v>137</c:v>
                </c:pt>
                <c:pt idx="139">
                  <c:v>136</c:v>
                </c:pt>
                <c:pt idx="140">
                  <c:v>135</c:v>
                </c:pt>
                <c:pt idx="141">
                  <c:v>134</c:v>
                </c:pt>
                <c:pt idx="142">
                  <c:v>133</c:v>
                </c:pt>
                <c:pt idx="143">
                  <c:v>132</c:v>
                </c:pt>
                <c:pt idx="144">
                  <c:v>131</c:v>
                </c:pt>
                <c:pt idx="145">
                  <c:v>130</c:v>
                </c:pt>
                <c:pt idx="146">
                  <c:v>129</c:v>
                </c:pt>
                <c:pt idx="147">
                  <c:v>128</c:v>
                </c:pt>
                <c:pt idx="148">
                  <c:v>127</c:v>
                </c:pt>
                <c:pt idx="149">
                  <c:v>126</c:v>
                </c:pt>
                <c:pt idx="150">
                  <c:v>125</c:v>
                </c:pt>
                <c:pt idx="151">
                  <c:v>124</c:v>
                </c:pt>
                <c:pt idx="152">
                  <c:v>123</c:v>
                </c:pt>
                <c:pt idx="153">
                  <c:v>122</c:v>
                </c:pt>
                <c:pt idx="154">
                  <c:v>121</c:v>
                </c:pt>
                <c:pt idx="155">
                  <c:v>120</c:v>
                </c:pt>
                <c:pt idx="156">
                  <c:v>119</c:v>
                </c:pt>
                <c:pt idx="157">
                  <c:v>118</c:v>
                </c:pt>
                <c:pt idx="158">
                  <c:v>117</c:v>
                </c:pt>
                <c:pt idx="159">
                  <c:v>116</c:v>
                </c:pt>
                <c:pt idx="160">
                  <c:v>115</c:v>
                </c:pt>
                <c:pt idx="161">
                  <c:v>114</c:v>
                </c:pt>
                <c:pt idx="162">
                  <c:v>113</c:v>
                </c:pt>
                <c:pt idx="163">
                  <c:v>112</c:v>
                </c:pt>
                <c:pt idx="164">
                  <c:v>111</c:v>
                </c:pt>
                <c:pt idx="165">
                  <c:v>110</c:v>
                </c:pt>
                <c:pt idx="166">
                  <c:v>109</c:v>
                </c:pt>
                <c:pt idx="167">
                  <c:v>108</c:v>
                </c:pt>
                <c:pt idx="168">
                  <c:v>107</c:v>
                </c:pt>
                <c:pt idx="169">
                  <c:v>106</c:v>
                </c:pt>
                <c:pt idx="170">
                  <c:v>105</c:v>
                </c:pt>
                <c:pt idx="171">
                  <c:v>104</c:v>
                </c:pt>
                <c:pt idx="172">
                  <c:v>103</c:v>
                </c:pt>
                <c:pt idx="173">
                  <c:v>102</c:v>
                </c:pt>
                <c:pt idx="174">
                  <c:v>101</c:v>
                </c:pt>
                <c:pt idx="175">
                  <c:v>100</c:v>
                </c:pt>
                <c:pt idx="176">
                  <c:v>99</c:v>
                </c:pt>
                <c:pt idx="177">
                  <c:v>98</c:v>
                </c:pt>
                <c:pt idx="178">
                  <c:v>97</c:v>
                </c:pt>
                <c:pt idx="179">
                  <c:v>96</c:v>
                </c:pt>
                <c:pt idx="180">
                  <c:v>95</c:v>
                </c:pt>
                <c:pt idx="181">
                  <c:v>94</c:v>
                </c:pt>
                <c:pt idx="182">
                  <c:v>93</c:v>
                </c:pt>
                <c:pt idx="183">
                  <c:v>92</c:v>
                </c:pt>
                <c:pt idx="184">
                  <c:v>91</c:v>
                </c:pt>
                <c:pt idx="185">
                  <c:v>90</c:v>
                </c:pt>
                <c:pt idx="186">
                  <c:v>89</c:v>
                </c:pt>
                <c:pt idx="187">
                  <c:v>88</c:v>
                </c:pt>
                <c:pt idx="188">
                  <c:v>87</c:v>
                </c:pt>
                <c:pt idx="189">
                  <c:v>86</c:v>
                </c:pt>
                <c:pt idx="190">
                  <c:v>85</c:v>
                </c:pt>
                <c:pt idx="191">
                  <c:v>84</c:v>
                </c:pt>
                <c:pt idx="192">
                  <c:v>83</c:v>
                </c:pt>
                <c:pt idx="193">
                  <c:v>82</c:v>
                </c:pt>
                <c:pt idx="194">
                  <c:v>81</c:v>
                </c:pt>
                <c:pt idx="195">
                  <c:v>80</c:v>
                </c:pt>
                <c:pt idx="196">
                  <c:v>79</c:v>
                </c:pt>
                <c:pt idx="197">
                  <c:v>78</c:v>
                </c:pt>
                <c:pt idx="198">
                  <c:v>77</c:v>
                </c:pt>
                <c:pt idx="199">
                  <c:v>76</c:v>
                </c:pt>
                <c:pt idx="200">
                  <c:v>75</c:v>
                </c:pt>
                <c:pt idx="201">
                  <c:v>74</c:v>
                </c:pt>
                <c:pt idx="202">
                  <c:v>73</c:v>
                </c:pt>
                <c:pt idx="203">
                  <c:v>72</c:v>
                </c:pt>
                <c:pt idx="204">
                  <c:v>71</c:v>
                </c:pt>
                <c:pt idx="205">
                  <c:v>70</c:v>
                </c:pt>
                <c:pt idx="206">
                  <c:v>69</c:v>
                </c:pt>
                <c:pt idx="207">
                  <c:v>68</c:v>
                </c:pt>
                <c:pt idx="208">
                  <c:v>67</c:v>
                </c:pt>
                <c:pt idx="209">
                  <c:v>66</c:v>
                </c:pt>
                <c:pt idx="210">
                  <c:v>65</c:v>
                </c:pt>
                <c:pt idx="211">
                  <c:v>64</c:v>
                </c:pt>
                <c:pt idx="212">
                  <c:v>63</c:v>
                </c:pt>
                <c:pt idx="213">
                  <c:v>62</c:v>
                </c:pt>
                <c:pt idx="214">
                  <c:v>61</c:v>
                </c:pt>
                <c:pt idx="215">
                  <c:v>60</c:v>
                </c:pt>
                <c:pt idx="216">
                  <c:v>59</c:v>
                </c:pt>
                <c:pt idx="217">
                  <c:v>58</c:v>
                </c:pt>
                <c:pt idx="218">
                  <c:v>57</c:v>
                </c:pt>
                <c:pt idx="219">
                  <c:v>56</c:v>
                </c:pt>
                <c:pt idx="220">
                  <c:v>55</c:v>
                </c:pt>
                <c:pt idx="221">
                  <c:v>54</c:v>
                </c:pt>
                <c:pt idx="222">
                  <c:v>53</c:v>
                </c:pt>
                <c:pt idx="223">
                  <c:v>52</c:v>
                </c:pt>
                <c:pt idx="224">
                  <c:v>51</c:v>
                </c:pt>
                <c:pt idx="225">
                  <c:v>50</c:v>
                </c:pt>
                <c:pt idx="226">
                  <c:v>49</c:v>
                </c:pt>
                <c:pt idx="227">
                  <c:v>48</c:v>
                </c:pt>
                <c:pt idx="228">
                  <c:v>47</c:v>
                </c:pt>
                <c:pt idx="229">
                  <c:v>46</c:v>
                </c:pt>
                <c:pt idx="230">
                  <c:v>45</c:v>
                </c:pt>
                <c:pt idx="231">
                  <c:v>44</c:v>
                </c:pt>
                <c:pt idx="232">
                  <c:v>43</c:v>
                </c:pt>
                <c:pt idx="233">
                  <c:v>42</c:v>
                </c:pt>
                <c:pt idx="234">
                  <c:v>41</c:v>
                </c:pt>
                <c:pt idx="235">
                  <c:v>40</c:v>
                </c:pt>
                <c:pt idx="236">
                  <c:v>39</c:v>
                </c:pt>
                <c:pt idx="237">
                  <c:v>38</c:v>
                </c:pt>
                <c:pt idx="238">
                  <c:v>37</c:v>
                </c:pt>
                <c:pt idx="239">
                  <c:v>36</c:v>
                </c:pt>
                <c:pt idx="240">
                  <c:v>35</c:v>
                </c:pt>
                <c:pt idx="241">
                  <c:v>34</c:v>
                </c:pt>
                <c:pt idx="242">
                  <c:v>33</c:v>
                </c:pt>
                <c:pt idx="243">
                  <c:v>32</c:v>
                </c:pt>
                <c:pt idx="244">
                  <c:v>31</c:v>
                </c:pt>
                <c:pt idx="245">
                  <c:v>30</c:v>
                </c:pt>
                <c:pt idx="246">
                  <c:v>29</c:v>
                </c:pt>
                <c:pt idx="247">
                  <c:v>28</c:v>
                </c:pt>
                <c:pt idx="248">
                  <c:v>27</c:v>
                </c:pt>
                <c:pt idx="249">
                  <c:v>26</c:v>
                </c:pt>
                <c:pt idx="250">
                  <c:v>25</c:v>
                </c:pt>
                <c:pt idx="251">
                  <c:v>24</c:v>
                </c:pt>
                <c:pt idx="252">
                  <c:v>23</c:v>
                </c:pt>
                <c:pt idx="253">
                  <c:v>22</c:v>
                </c:pt>
                <c:pt idx="254">
                  <c:v>21</c:v>
                </c:pt>
                <c:pt idx="255">
                  <c:v>20</c:v>
                </c:pt>
                <c:pt idx="256">
                  <c:v>19</c:v>
                </c:pt>
                <c:pt idx="257">
                  <c:v>18</c:v>
                </c:pt>
                <c:pt idx="258">
                  <c:v>17</c:v>
                </c:pt>
                <c:pt idx="259">
                  <c:v>16</c:v>
                </c:pt>
                <c:pt idx="260">
                  <c:v>15</c:v>
                </c:pt>
                <c:pt idx="261">
                  <c:v>14</c:v>
                </c:pt>
                <c:pt idx="262">
                  <c:v>13</c:v>
                </c:pt>
                <c:pt idx="263">
                  <c:v>12</c:v>
                </c:pt>
                <c:pt idx="264">
                  <c:v>11</c:v>
                </c:pt>
                <c:pt idx="265">
                  <c:v>10</c:v>
                </c:pt>
                <c:pt idx="266">
                  <c:v>9</c:v>
                </c:pt>
                <c:pt idx="267">
                  <c:v>8</c:v>
                </c:pt>
                <c:pt idx="268">
                  <c:v>7</c:v>
                </c:pt>
                <c:pt idx="269">
                  <c:v>6</c:v>
                </c:pt>
                <c:pt idx="270">
                  <c:v>5</c:v>
                </c:pt>
                <c:pt idx="271">
                  <c:v>4</c:v>
                </c:pt>
                <c:pt idx="272">
                  <c:v>3</c:v>
                </c:pt>
                <c:pt idx="273">
                  <c:v>2</c:v>
                </c:pt>
                <c:pt idx="274">
                  <c:v>1</c:v>
                </c:pt>
                <c:pt idx="275">
                  <c:v>0</c:v>
                </c:pt>
              </c:numCache>
            </c:numRef>
          </c:xVal>
          <c:yVal>
            <c:numRef>
              <c:f>Foglio1!$F$2:$F$277</c:f>
              <c:numCache>
                <c:formatCode>General</c:formatCode>
                <c:ptCount val="276"/>
                <c:pt idx="0">
                  <c:v>0</c:v>
                </c:pt>
                <c:pt idx="1">
                  <c:v>0.4</c:v>
                </c:pt>
                <c:pt idx="2">
                  <c:v>0.8</c:v>
                </c:pt>
                <c:pt idx="3">
                  <c:v>1.2000000000000002</c:v>
                </c:pt>
                <c:pt idx="4">
                  <c:v>1.6</c:v>
                </c:pt>
                <c:pt idx="5">
                  <c:v>2</c:v>
                </c:pt>
                <c:pt idx="6">
                  <c:v>2.4000000000000004</c:v>
                </c:pt>
                <c:pt idx="7">
                  <c:v>2.8000000000000003</c:v>
                </c:pt>
                <c:pt idx="8">
                  <c:v>3.2</c:v>
                </c:pt>
                <c:pt idx="9">
                  <c:v>3.6</c:v>
                </c:pt>
                <c:pt idx="10">
                  <c:v>4</c:v>
                </c:pt>
                <c:pt idx="11">
                  <c:v>4.4000000000000004</c:v>
                </c:pt>
                <c:pt idx="12">
                  <c:v>4.8000000000000007</c:v>
                </c:pt>
                <c:pt idx="13">
                  <c:v>5.2</c:v>
                </c:pt>
                <c:pt idx="14">
                  <c:v>5.6000000000000005</c:v>
                </c:pt>
                <c:pt idx="15">
                  <c:v>6</c:v>
                </c:pt>
                <c:pt idx="16">
                  <c:v>6.4</c:v>
                </c:pt>
                <c:pt idx="17">
                  <c:v>6.8000000000000007</c:v>
                </c:pt>
                <c:pt idx="18">
                  <c:v>7.2</c:v>
                </c:pt>
                <c:pt idx="19">
                  <c:v>7.6000000000000005</c:v>
                </c:pt>
                <c:pt idx="20">
                  <c:v>8</c:v>
                </c:pt>
                <c:pt idx="21">
                  <c:v>8.4</c:v>
                </c:pt>
                <c:pt idx="22">
                  <c:v>8.8000000000000007</c:v>
                </c:pt>
                <c:pt idx="23">
                  <c:v>9.2000000000000011</c:v>
                </c:pt>
                <c:pt idx="24">
                  <c:v>9.6000000000000014</c:v>
                </c:pt>
                <c:pt idx="25">
                  <c:v>10</c:v>
                </c:pt>
                <c:pt idx="26">
                  <c:v>10.4</c:v>
                </c:pt>
                <c:pt idx="27">
                  <c:v>10.8</c:v>
                </c:pt>
                <c:pt idx="28">
                  <c:v>11.200000000000001</c:v>
                </c:pt>
                <c:pt idx="29">
                  <c:v>11.600000000000001</c:v>
                </c:pt>
                <c:pt idx="30">
                  <c:v>12</c:v>
                </c:pt>
                <c:pt idx="31">
                  <c:v>12.4</c:v>
                </c:pt>
                <c:pt idx="32">
                  <c:v>12.8</c:v>
                </c:pt>
                <c:pt idx="33">
                  <c:v>13.200000000000001</c:v>
                </c:pt>
                <c:pt idx="34">
                  <c:v>13.600000000000001</c:v>
                </c:pt>
                <c:pt idx="35">
                  <c:v>14</c:v>
                </c:pt>
                <c:pt idx="36">
                  <c:v>14.4</c:v>
                </c:pt>
                <c:pt idx="37">
                  <c:v>14.8</c:v>
                </c:pt>
                <c:pt idx="38">
                  <c:v>15.200000000000001</c:v>
                </c:pt>
                <c:pt idx="39">
                  <c:v>15.600000000000001</c:v>
                </c:pt>
                <c:pt idx="40">
                  <c:v>16</c:v>
                </c:pt>
                <c:pt idx="41">
                  <c:v>16.400000000000002</c:v>
                </c:pt>
                <c:pt idx="42">
                  <c:v>16.8</c:v>
                </c:pt>
                <c:pt idx="43">
                  <c:v>17.2</c:v>
                </c:pt>
                <c:pt idx="44">
                  <c:v>17.600000000000001</c:v>
                </c:pt>
                <c:pt idx="45">
                  <c:v>18</c:v>
                </c:pt>
                <c:pt idx="46">
                  <c:v>18.400000000000002</c:v>
                </c:pt>
                <c:pt idx="47">
                  <c:v>18.8</c:v>
                </c:pt>
                <c:pt idx="48">
                  <c:v>19.200000000000003</c:v>
                </c:pt>
                <c:pt idx="49">
                  <c:v>19.600000000000001</c:v>
                </c:pt>
                <c:pt idx="50">
                  <c:v>20</c:v>
                </c:pt>
                <c:pt idx="51">
                  <c:v>20.400000000000002</c:v>
                </c:pt>
                <c:pt idx="52">
                  <c:v>20.8</c:v>
                </c:pt>
                <c:pt idx="53">
                  <c:v>21.200000000000003</c:v>
                </c:pt>
                <c:pt idx="54">
                  <c:v>21.6</c:v>
                </c:pt>
                <c:pt idx="55">
                  <c:v>22</c:v>
                </c:pt>
                <c:pt idx="56">
                  <c:v>22.400000000000002</c:v>
                </c:pt>
                <c:pt idx="57">
                  <c:v>22.8</c:v>
                </c:pt>
                <c:pt idx="58">
                  <c:v>23.200000000000003</c:v>
                </c:pt>
                <c:pt idx="59">
                  <c:v>23.6</c:v>
                </c:pt>
                <c:pt idx="60">
                  <c:v>24</c:v>
                </c:pt>
                <c:pt idx="61">
                  <c:v>24.400000000000002</c:v>
                </c:pt>
                <c:pt idx="62">
                  <c:v>24.8</c:v>
                </c:pt>
                <c:pt idx="63">
                  <c:v>25.200000000000003</c:v>
                </c:pt>
                <c:pt idx="64">
                  <c:v>25.6</c:v>
                </c:pt>
                <c:pt idx="65">
                  <c:v>26</c:v>
                </c:pt>
                <c:pt idx="66">
                  <c:v>26.400000000000002</c:v>
                </c:pt>
                <c:pt idx="67">
                  <c:v>26.8</c:v>
                </c:pt>
                <c:pt idx="68">
                  <c:v>27.200000000000003</c:v>
                </c:pt>
                <c:pt idx="69">
                  <c:v>27.6</c:v>
                </c:pt>
                <c:pt idx="70">
                  <c:v>28</c:v>
                </c:pt>
                <c:pt idx="71">
                  <c:v>28.400000000000002</c:v>
                </c:pt>
                <c:pt idx="72">
                  <c:v>28.8</c:v>
                </c:pt>
                <c:pt idx="73">
                  <c:v>29.200000000000003</c:v>
                </c:pt>
                <c:pt idx="74">
                  <c:v>29.6</c:v>
                </c:pt>
                <c:pt idx="75">
                  <c:v>30</c:v>
                </c:pt>
                <c:pt idx="76">
                  <c:v>30.400000000000002</c:v>
                </c:pt>
                <c:pt idx="77">
                  <c:v>30.8</c:v>
                </c:pt>
                <c:pt idx="78">
                  <c:v>31.200000000000003</c:v>
                </c:pt>
                <c:pt idx="79">
                  <c:v>31.6</c:v>
                </c:pt>
                <c:pt idx="80">
                  <c:v>32</c:v>
                </c:pt>
                <c:pt idx="81">
                  <c:v>32.4</c:v>
                </c:pt>
                <c:pt idx="82">
                  <c:v>32.800000000000004</c:v>
                </c:pt>
                <c:pt idx="83">
                  <c:v>33.200000000000003</c:v>
                </c:pt>
                <c:pt idx="84">
                  <c:v>33.6</c:v>
                </c:pt>
                <c:pt idx="85">
                  <c:v>34</c:v>
                </c:pt>
                <c:pt idx="86">
                  <c:v>34.4</c:v>
                </c:pt>
                <c:pt idx="87">
                  <c:v>34.800000000000004</c:v>
                </c:pt>
                <c:pt idx="88">
                  <c:v>35.200000000000003</c:v>
                </c:pt>
                <c:pt idx="89">
                  <c:v>35.6</c:v>
                </c:pt>
                <c:pt idx="90">
                  <c:v>36</c:v>
                </c:pt>
                <c:pt idx="91">
                  <c:v>36.4</c:v>
                </c:pt>
                <c:pt idx="92">
                  <c:v>36.800000000000004</c:v>
                </c:pt>
                <c:pt idx="93">
                  <c:v>37.200000000000003</c:v>
                </c:pt>
                <c:pt idx="94">
                  <c:v>37.6</c:v>
                </c:pt>
                <c:pt idx="95">
                  <c:v>38</c:v>
                </c:pt>
                <c:pt idx="96">
                  <c:v>38.400000000000006</c:v>
                </c:pt>
                <c:pt idx="97">
                  <c:v>38.800000000000004</c:v>
                </c:pt>
                <c:pt idx="98">
                  <c:v>39.200000000000003</c:v>
                </c:pt>
                <c:pt idx="99">
                  <c:v>39.6</c:v>
                </c:pt>
                <c:pt idx="100">
                  <c:v>40</c:v>
                </c:pt>
                <c:pt idx="101">
                  <c:v>40.400000000000006</c:v>
                </c:pt>
                <c:pt idx="102">
                  <c:v>40.800000000000004</c:v>
                </c:pt>
                <c:pt idx="103">
                  <c:v>41.2</c:v>
                </c:pt>
                <c:pt idx="104">
                  <c:v>41.6</c:v>
                </c:pt>
                <c:pt idx="105">
                  <c:v>42</c:v>
                </c:pt>
                <c:pt idx="106">
                  <c:v>42.400000000000006</c:v>
                </c:pt>
                <c:pt idx="107">
                  <c:v>42.800000000000004</c:v>
                </c:pt>
                <c:pt idx="108">
                  <c:v>43.2</c:v>
                </c:pt>
                <c:pt idx="109">
                  <c:v>43.6</c:v>
                </c:pt>
                <c:pt idx="110">
                  <c:v>44</c:v>
                </c:pt>
                <c:pt idx="111">
                  <c:v>44.400000000000006</c:v>
                </c:pt>
                <c:pt idx="112">
                  <c:v>44.800000000000004</c:v>
                </c:pt>
                <c:pt idx="113">
                  <c:v>45.2</c:v>
                </c:pt>
                <c:pt idx="114">
                  <c:v>45.6</c:v>
                </c:pt>
                <c:pt idx="115">
                  <c:v>46</c:v>
                </c:pt>
                <c:pt idx="116">
                  <c:v>46.400000000000006</c:v>
                </c:pt>
                <c:pt idx="117">
                  <c:v>46.800000000000004</c:v>
                </c:pt>
                <c:pt idx="118">
                  <c:v>47.2</c:v>
                </c:pt>
                <c:pt idx="119">
                  <c:v>47.6</c:v>
                </c:pt>
                <c:pt idx="120">
                  <c:v>48</c:v>
                </c:pt>
                <c:pt idx="121">
                  <c:v>48.400000000000006</c:v>
                </c:pt>
                <c:pt idx="122">
                  <c:v>48.800000000000004</c:v>
                </c:pt>
                <c:pt idx="123">
                  <c:v>49.2</c:v>
                </c:pt>
                <c:pt idx="124">
                  <c:v>49.6</c:v>
                </c:pt>
                <c:pt idx="125">
                  <c:v>50</c:v>
                </c:pt>
                <c:pt idx="126">
                  <c:v>50.400000000000006</c:v>
                </c:pt>
                <c:pt idx="127">
                  <c:v>50.800000000000004</c:v>
                </c:pt>
                <c:pt idx="128">
                  <c:v>51.2</c:v>
                </c:pt>
                <c:pt idx="129">
                  <c:v>51.6</c:v>
                </c:pt>
                <c:pt idx="130">
                  <c:v>52</c:v>
                </c:pt>
                <c:pt idx="131">
                  <c:v>52.400000000000006</c:v>
                </c:pt>
                <c:pt idx="132">
                  <c:v>52.800000000000004</c:v>
                </c:pt>
                <c:pt idx="133">
                  <c:v>53.2</c:v>
                </c:pt>
                <c:pt idx="134">
                  <c:v>53.6</c:v>
                </c:pt>
                <c:pt idx="135">
                  <c:v>54</c:v>
                </c:pt>
                <c:pt idx="136">
                  <c:v>54.400000000000006</c:v>
                </c:pt>
                <c:pt idx="137">
                  <c:v>54.800000000000004</c:v>
                </c:pt>
                <c:pt idx="138">
                  <c:v>55.2</c:v>
                </c:pt>
                <c:pt idx="139">
                  <c:v>55.6</c:v>
                </c:pt>
                <c:pt idx="140">
                  <c:v>56</c:v>
                </c:pt>
                <c:pt idx="141">
                  <c:v>56.400000000000006</c:v>
                </c:pt>
                <c:pt idx="142">
                  <c:v>56.800000000000004</c:v>
                </c:pt>
                <c:pt idx="143">
                  <c:v>57.2</c:v>
                </c:pt>
                <c:pt idx="144">
                  <c:v>57.6</c:v>
                </c:pt>
                <c:pt idx="145">
                  <c:v>58</c:v>
                </c:pt>
                <c:pt idx="146">
                  <c:v>58.400000000000006</c:v>
                </c:pt>
                <c:pt idx="147">
                  <c:v>58.800000000000004</c:v>
                </c:pt>
                <c:pt idx="148">
                  <c:v>59.2</c:v>
                </c:pt>
                <c:pt idx="149">
                  <c:v>59.6</c:v>
                </c:pt>
                <c:pt idx="150">
                  <c:v>60</c:v>
                </c:pt>
                <c:pt idx="151">
                  <c:v>60.400000000000006</c:v>
                </c:pt>
                <c:pt idx="152">
                  <c:v>60.800000000000004</c:v>
                </c:pt>
                <c:pt idx="153">
                  <c:v>61.2</c:v>
                </c:pt>
                <c:pt idx="154">
                  <c:v>61.6</c:v>
                </c:pt>
                <c:pt idx="155">
                  <c:v>62</c:v>
                </c:pt>
                <c:pt idx="156">
                  <c:v>62.400000000000006</c:v>
                </c:pt>
                <c:pt idx="157">
                  <c:v>62.800000000000004</c:v>
                </c:pt>
                <c:pt idx="158">
                  <c:v>63.2</c:v>
                </c:pt>
                <c:pt idx="159">
                  <c:v>63.6</c:v>
                </c:pt>
                <c:pt idx="160">
                  <c:v>64</c:v>
                </c:pt>
                <c:pt idx="161">
                  <c:v>64.400000000000006</c:v>
                </c:pt>
                <c:pt idx="162">
                  <c:v>64.8</c:v>
                </c:pt>
                <c:pt idx="163">
                  <c:v>65.2</c:v>
                </c:pt>
                <c:pt idx="164">
                  <c:v>65.600000000000009</c:v>
                </c:pt>
                <c:pt idx="165">
                  <c:v>66</c:v>
                </c:pt>
                <c:pt idx="166">
                  <c:v>66.400000000000006</c:v>
                </c:pt>
                <c:pt idx="167">
                  <c:v>66.8</c:v>
                </c:pt>
                <c:pt idx="168">
                  <c:v>67.2</c:v>
                </c:pt>
                <c:pt idx="169">
                  <c:v>67.600000000000009</c:v>
                </c:pt>
                <c:pt idx="170">
                  <c:v>68</c:v>
                </c:pt>
                <c:pt idx="171">
                  <c:v>68.400000000000006</c:v>
                </c:pt>
                <c:pt idx="172">
                  <c:v>68.8</c:v>
                </c:pt>
                <c:pt idx="173">
                  <c:v>69.2</c:v>
                </c:pt>
                <c:pt idx="174">
                  <c:v>69.600000000000009</c:v>
                </c:pt>
                <c:pt idx="175">
                  <c:v>70</c:v>
                </c:pt>
                <c:pt idx="176">
                  <c:v>70.400000000000006</c:v>
                </c:pt>
                <c:pt idx="177">
                  <c:v>70.8</c:v>
                </c:pt>
                <c:pt idx="178">
                  <c:v>71.2</c:v>
                </c:pt>
                <c:pt idx="179">
                  <c:v>71.600000000000009</c:v>
                </c:pt>
                <c:pt idx="180">
                  <c:v>72</c:v>
                </c:pt>
                <c:pt idx="181">
                  <c:v>72.400000000000006</c:v>
                </c:pt>
                <c:pt idx="182">
                  <c:v>72.8</c:v>
                </c:pt>
                <c:pt idx="183">
                  <c:v>73.2</c:v>
                </c:pt>
                <c:pt idx="184">
                  <c:v>73.600000000000009</c:v>
                </c:pt>
                <c:pt idx="185">
                  <c:v>74</c:v>
                </c:pt>
                <c:pt idx="186">
                  <c:v>74.400000000000006</c:v>
                </c:pt>
                <c:pt idx="187">
                  <c:v>74.8</c:v>
                </c:pt>
                <c:pt idx="188">
                  <c:v>75.2</c:v>
                </c:pt>
                <c:pt idx="189">
                  <c:v>75.600000000000009</c:v>
                </c:pt>
                <c:pt idx="190">
                  <c:v>76</c:v>
                </c:pt>
                <c:pt idx="191">
                  <c:v>76.400000000000006</c:v>
                </c:pt>
                <c:pt idx="192">
                  <c:v>76.800000000000011</c:v>
                </c:pt>
                <c:pt idx="193">
                  <c:v>77.2</c:v>
                </c:pt>
                <c:pt idx="194">
                  <c:v>77.600000000000009</c:v>
                </c:pt>
                <c:pt idx="195">
                  <c:v>78</c:v>
                </c:pt>
                <c:pt idx="196">
                  <c:v>78.400000000000006</c:v>
                </c:pt>
                <c:pt idx="197">
                  <c:v>78.800000000000011</c:v>
                </c:pt>
                <c:pt idx="198">
                  <c:v>79.2</c:v>
                </c:pt>
                <c:pt idx="199">
                  <c:v>79.600000000000009</c:v>
                </c:pt>
                <c:pt idx="200">
                  <c:v>80</c:v>
                </c:pt>
                <c:pt idx="201">
                  <c:v>80.400000000000006</c:v>
                </c:pt>
                <c:pt idx="202">
                  <c:v>80.800000000000011</c:v>
                </c:pt>
                <c:pt idx="203">
                  <c:v>81.2</c:v>
                </c:pt>
                <c:pt idx="204">
                  <c:v>81.600000000000009</c:v>
                </c:pt>
                <c:pt idx="205">
                  <c:v>82</c:v>
                </c:pt>
                <c:pt idx="206">
                  <c:v>82.4</c:v>
                </c:pt>
                <c:pt idx="207">
                  <c:v>82.800000000000011</c:v>
                </c:pt>
                <c:pt idx="208">
                  <c:v>83.2</c:v>
                </c:pt>
                <c:pt idx="209">
                  <c:v>83.600000000000009</c:v>
                </c:pt>
                <c:pt idx="210">
                  <c:v>84</c:v>
                </c:pt>
                <c:pt idx="211">
                  <c:v>84.4</c:v>
                </c:pt>
                <c:pt idx="212">
                  <c:v>84.800000000000011</c:v>
                </c:pt>
                <c:pt idx="213">
                  <c:v>85.2</c:v>
                </c:pt>
                <c:pt idx="214">
                  <c:v>85.600000000000009</c:v>
                </c:pt>
                <c:pt idx="215">
                  <c:v>86</c:v>
                </c:pt>
                <c:pt idx="216">
                  <c:v>86.4</c:v>
                </c:pt>
                <c:pt idx="217">
                  <c:v>86.800000000000011</c:v>
                </c:pt>
                <c:pt idx="218">
                  <c:v>87.2</c:v>
                </c:pt>
                <c:pt idx="219">
                  <c:v>87.600000000000009</c:v>
                </c:pt>
                <c:pt idx="220">
                  <c:v>88</c:v>
                </c:pt>
                <c:pt idx="221">
                  <c:v>88.4</c:v>
                </c:pt>
                <c:pt idx="222">
                  <c:v>88.800000000000011</c:v>
                </c:pt>
                <c:pt idx="223">
                  <c:v>89.2</c:v>
                </c:pt>
                <c:pt idx="224">
                  <c:v>89.600000000000009</c:v>
                </c:pt>
                <c:pt idx="225">
                  <c:v>90</c:v>
                </c:pt>
                <c:pt idx="226">
                  <c:v>90.4</c:v>
                </c:pt>
                <c:pt idx="227">
                  <c:v>90.800000000000011</c:v>
                </c:pt>
                <c:pt idx="228">
                  <c:v>91.2</c:v>
                </c:pt>
                <c:pt idx="229">
                  <c:v>91.600000000000009</c:v>
                </c:pt>
                <c:pt idx="230">
                  <c:v>92</c:v>
                </c:pt>
                <c:pt idx="231">
                  <c:v>92.4</c:v>
                </c:pt>
                <c:pt idx="232">
                  <c:v>92.800000000000011</c:v>
                </c:pt>
                <c:pt idx="233">
                  <c:v>93.2</c:v>
                </c:pt>
                <c:pt idx="234">
                  <c:v>93.600000000000009</c:v>
                </c:pt>
                <c:pt idx="235">
                  <c:v>94</c:v>
                </c:pt>
                <c:pt idx="236">
                  <c:v>94.4</c:v>
                </c:pt>
                <c:pt idx="237">
                  <c:v>94.800000000000011</c:v>
                </c:pt>
                <c:pt idx="238">
                  <c:v>95.2</c:v>
                </c:pt>
                <c:pt idx="239">
                  <c:v>95.600000000000009</c:v>
                </c:pt>
                <c:pt idx="240">
                  <c:v>96</c:v>
                </c:pt>
                <c:pt idx="241">
                  <c:v>96.4</c:v>
                </c:pt>
                <c:pt idx="242">
                  <c:v>96.800000000000011</c:v>
                </c:pt>
                <c:pt idx="243">
                  <c:v>97.2</c:v>
                </c:pt>
                <c:pt idx="244">
                  <c:v>97.600000000000009</c:v>
                </c:pt>
                <c:pt idx="245">
                  <c:v>98</c:v>
                </c:pt>
                <c:pt idx="246">
                  <c:v>98.4</c:v>
                </c:pt>
                <c:pt idx="247">
                  <c:v>98.800000000000011</c:v>
                </c:pt>
                <c:pt idx="248">
                  <c:v>99.2</c:v>
                </c:pt>
                <c:pt idx="249">
                  <c:v>99.600000000000009</c:v>
                </c:pt>
                <c:pt idx="250">
                  <c:v>100</c:v>
                </c:pt>
                <c:pt idx="251">
                  <c:v>100.4</c:v>
                </c:pt>
                <c:pt idx="252">
                  <c:v>100.80000000000001</c:v>
                </c:pt>
                <c:pt idx="253">
                  <c:v>101.2</c:v>
                </c:pt>
                <c:pt idx="254">
                  <c:v>101.60000000000001</c:v>
                </c:pt>
                <c:pt idx="255">
                  <c:v>102</c:v>
                </c:pt>
                <c:pt idx="256">
                  <c:v>102.4</c:v>
                </c:pt>
                <c:pt idx="257">
                  <c:v>102.80000000000001</c:v>
                </c:pt>
                <c:pt idx="258">
                  <c:v>103.2</c:v>
                </c:pt>
                <c:pt idx="259">
                  <c:v>103.60000000000001</c:v>
                </c:pt>
                <c:pt idx="260">
                  <c:v>104</c:v>
                </c:pt>
                <c:pt idx="261">
                  <c:v>104.4</c:v>
                </c:pt>
                <c:pt idx="262">
                  <c:v>104.80000000000001</c:v>
                </c:pt>
                <c:pt idx="263">
                  <c:v>105.2</c:v>
                </c:pt>
                <c:pt idx="264">
                  <c:v>105.60000000000001</c:v>
                </c:pt>
                <c:pt idx="265">
                  <c:v>106</c:v>
                </c:pt>
                <c:pt idx="266">
                  <c:v>106.4</c:v>
                </c:pt>
                <c:pt idx="267">
                  <c:v>106.80000000000001</c:v>
                </c:pt>
                <c:pt idx="268">
                  <c:v>107.2</c:v>
                </c:pt>
                <c:pt idx="269">
                  <c:v>107.60000000000001</c:v>
                </c:pt>
                <c:pt idx="270">
                  <c:v>108</c:v>
                </c:pt>
                <c:pt idx="271">
                  <c:v>108.4</c:v>
                </c:pt>
                <c:pt idx="272">
                  <c:v>108.80000000000001</c:v>
                </c:pt>
                <c:pt idx="273">
                  <c:v>109.2</c:v>
                </c:pt>
                <c:pt idx="274">
                  <c:v>109.60000000000001</c:v>
                </c:pt>
                <c:pt idx="275">
                  <c:v>110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3DB-4398-B76E-79826522C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1629808"/>
        <c:axId val="371589584"/>
      </c:scatterChart>
      <c:valAx>
        <c:axId val="37162980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</a:t>
                </a:r>
                <a:r>
                  <a:rPr lang="it-IT" baseline="0"/>
                  <a:t> di tempo libero/ divertimento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32929046369203852"/>
              <c:y val="0.911087780694079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589584"/>
        <c:crosses val="autoZero"/>
        <c:crossBetween val="midCat"/>
        <c:majorUnit val="25"/>
      </c:valAx>
      <c:valAx>
        <c:axId val="3715895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Voto di laurea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336693642461359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629808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Utilità parziale di 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977916948756656"/>
          <c:y val="0.19781333333333342"/>
          <c:w val="0.81155195534303148"/>
          <c:h val="0.5980350656167978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Foglio1!$E$1</c:f>
              <c:strCache>
                <c:ptCount val="1"/>
                <c:pt idx="0">
                  <c:v>U (V=64)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Foglio1!$D$2:$D$277</c:f>
              <c:numCache>
                <c:formatCode>General</c:formatCode>
                <c:ptCount val="27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</c:numCache>
            </c:numRef>
          </c:xVal>
          <c:yVal>
            <c:numRef>
              <c:f>Foglio1!$E$2:$E$277</c:f>
              <c:numCache>
                <c:formatCode>General</c:formatCode>
                <c:ptCount val="276"/>
                <c:pt idx="0">
                  <c:v>0</c:v>
                </c:pt>
                <c:pt idx="1">
                  <c:v>8</c:v>
                </c:pt>
                <c:pt idx="2">
                  <c:v>11.313708498984765</c:v>
                </c:pt>
                <c:pt idx="3">
                  <c:v>13.856406460551023</c:v>
                </c:pt>
                <c:pt idx="4">
                  <c:v>16</c:v>
                </c:pt>
                <c:pt idx="5">
                  <c:v>17.888543819998304</c:v>
                </c:pt>
                <c:pt idx="6">
                  <c:v>19.595917942265423</c:v>
                </c:pt>
                <c:pt idx="7">
                  <c:v>21.166010488516733</c:v>
                </c:pt>
                <c:pt idx="8">
                  <c:v>22.627416997969522</c:v>
                </c:pt>
                <c:pt idx="9">
                  <c:v>24</c:v>
                </c:pt>
                <c:pt idx="10">
                  <c:v>25.298221281347026</c:v>
                </c:pt>
                <c:pt idx="11">
                  <c:v>26.532998322843198</c:v>
                </c:pt>
                <c:pt idx="12">
                  <c:v>27.712812921102032</c:v>
                </c:pt>
                <c:pt idx="13">
                  <c:v>28.844410203711906</c:v>
                </c:pt>
                <c:pt idx="14">
                  <c:v>29.933259094191527</c:v>
                </c:pt>
                <c:pt idx="15">
                  <c:v>30.983866769659336</c:v>
                </c:pt>
                <c:pt idx="16">
                  <c:v>32</c:v>
                </c:pt>
                <c:pt idx="17">
                  <c:v>32.98484500494127</c:v>
                </c:pt>
                <c:pt idx="18">
                  <c:v>33.941125496954278</c:v>
                </c:pt>
                <c:pt idx="19">
                  <c:v>34.871191548325392</c:v>
                </c:pt>
                <c:pt idx="20">
                  <c:v>35.777087639996608</c:v>
                </c:pt>
                <c:pt idx="21">
                  <c:v>36.660605559646697</c:v>
                </c:pt>
                <c:pt idx="22">
                  <c:v>37.523326078587438</c:v>
                </c:pt>
                <c:pt idx="23">
                  <c:v>38.366652186501767</c:v>
                </c:pt>
                <c:pt idx="24">
                  <c:v>39.191835884530867</c:v>
                </c:pt>
                <c:pt idx="25">
                  <c:v>40</c:v>
                </c:pt>
                <c:pt idx="26">
                  <c:v>40.792156108742283</c:v>
                </c:pt>
                <c:pt idx="27">
                  <c:v>41.569219381653056</c:v>
                </c:pt>
                <c:pt idx="28">
                  <c:v>42.332020977033444</c:v>
                </c:pt>
                <c:pt idx="29">
                  <c:v>43.081318457076016</c:v>
                </c:pt>
                <c:pt idx="30">
                  <c:v>43.817804600413261</c:v>
                </c:pt>
                <c:pt idx="31">
                  <c:v>44.542114902640172</c:v>
                </c:pt>
                <c:pt idx="32">
                  <c:v>45.254833995939052</c:v>
                </c:pt>
                <c:pt idx="33">
                  <c:v>45.956501172304215</c:v>
                </c:pt>
                <c:pt idx="34">
                  <c:v>46.647615158762392</c:v>
                </c:pt>
                <c:pt idx="35">
                  <c:v>47.328638264796929</c:v>
                </c:pt>
                <c:pt idx="36">
                  <c:v>48</c:v>
                </c:pt>
                <c:pt idx="37">
                  <c:v>48.662100242385797</c:v>
                </c:pt>
                <c:pt idx="38">
                  <c:v>49.315312023751822</c:v>
                </c:pt>
                <c:pt idx="39">
                  <c:v>49.959983987187172</c:v>
                </c:pt>
                <c:pt idx="40">
                  <c:v>50.596442562694058</c:v>
                </c:pt>
                <c:pt idx="41">
                  <c:v>51.224993899462788</c:v>
                </c:pt>
                <c:pt idx="42">
                  <c:v>51.845925587262855</c:v>
                </c:pt>
                <c:pt idx="43">
                  <c:v>52.459508194416003</c:v>
                </c:pt>
                <c:pt idx="44">
                  <c:v>53.065996645686397</c:v>
                </c:pt>
                <c:pt idx="45">
                  <c:v>53.665631459994955</c:v>
                </c:pt>
                <c:pt idx="46">
                  <c:v>54.258639865002145</c:v>
                </c:pt>
                <c:pt idx="47">
                  <c:v>54.845236803208344</c:v>
                </c:pt>
                <c:pt idx="48">
                  <c:v>55.425625842204084</c:v>
                </c:pt>
                <c:pt idx="49">
                  <c:v>56</c:v>
                </c:pt>
                <c:pt idx="50">
                  <c:v>56.568542494923825</c:v>
                </c:pt>
                <c:pt idx="51">
                  <c:v>57.131427428342775</c:v>
                </c:pt>
                <c:pt idx="52">
                  <c:v>57.688820407423826</c:v>
                </c:pt>
                <c:pt idx="53">
                  <c:v>58.240879114244144</c:v>
                </c:pt>
                <c:pt idx="54">
                  <c:v>58.787753826796276</c:v>
                </c:pt>
                <c:pt idx="55">
                  <c:v>59.329587896765304</c:v>
                </c:pt>
                <c:pt idx="56">
                  <c:v>59.866518188383061</c:v>
                </c:pt>
                <c:pt idx="57">
                  <c:v>60.398675482166006</c:v>
                </c:pt>
                <c:pt idx="58">
                  <c:v>60.926184846911269</c:v>
                </c:pt>
                <c:pt idx="59">
                  <c:v>61.449165982948863</c:v>
                </c:pt>
                <c:pt idx="60">
                  <c:v>61.967733539318658</c:v>
                </c:pt>
                <c:pt idx="61">
                  <c:v>62.481997407253189</c:v>
                </c:pt>
                <c:pt idx="62">
                  <c:v>62.992062992094489</c:v>
                </c:pt>
                <c:pt idx="63">
                  <c:v>63.498031465550177</c:v>
                </c:pt>
                <c:pt idx="64">
                  <c:v>64</c:v>
                </c:pt>
                <c:pt idx="65">
                  <c:v>64.498061986388393</c:v>
                </c:pt>
                <c:pt idx="66">
                  <c:v>64.992307237087658</c:v>
                </c:pt>
                <c:pt idx="67">
                  <c:v>65.482822174979589</c:v>
                </c:pt>
                <c:pt idx="68">
                  <c:v>65.969690009882598</c:v>
                </c:pt>
                <c:pt idx="69">
                  <c:v>66.452990903344599</c:v>
                </c:pt>
                <c:pt idx="70">
                  <c:v>66.932802122725988</c:v>
                </c:pt>
                <c:pt idx="71">
                  <c:v>67.409198185410872</c:v>
                </c:pt>
                <c:pt idx="72">
                  <c:v>67.882250993908556</c:v>
                </c:pt>
                <c:pt idx="73">
                  <c:v>68.352029962540243</c:v>
                </c:pt>
                <c:pt idx="74">
                  <c:v>68.818602136340985</c:v>
                </c:pt>
                <c:pt idx="75">
                  <c:v>69.282032302755042</c:v>
                </c:pt>
                <c:pt idx="76">
                  <c:v>69.742383096650755</c:v>
                </c:pt>
                <c:pt idx="77">
                  <c:v>70.199715099136981</c:v>
                </c:pt>
                <c:pt idx="78">
                  <c:v>70.654086930622753</c:v>
                </c:pt>
                <c:pt idx="79">
                  <c:v>71.105555338524653</c:v>
                </c:pt>
                <c:pt idx="80">
                  <c:v>71.554175279993274</c:v>
                </c:pt>
                <c:pt idx="81">
                  <c:v>72</c:v>
                </c:pt>
                <c:pt idx="82">
                  <c:v>72.443081105099338</c:v>
                </c:pt>
                <c:pt idx="83">
                  <c:v>72.883468633154337</c:v>
                </c:pt>
                <c:pt idx="84">
                  <c:v>73.321211119293409</c:v>
                </c:pt>
                <c:pt idx="85">
                  <c:v>73.756355658343097</c:v>
                </c:pt>
                <c:pt idx="86">
                  <c:v>74.188947963965603</c:v>
                </c:pt>
                <c:pt idx="87">
                  <c:v>74.619032424710511</c:v>
                </c:pt>
                <c:pt idx="88">
                  <c:v>75.046652157174847</c:v>
                </c:pt>
                <c:pt idx="89">
                  <c:v>75.471849056452768</c:v>
                </c:pt>
                <c:pt idx="90">
                  <c:v>75.894663844041148</c:v>
                </c:pt>
                <c:pt idx="91">
                  <c:v>76.315136113355607</c:v>
                </c:pt>
                <c:pt idx="92">
                  <c:v>76.733304373003477</c:v>
                </c:pt>
                <c:pt idx="93">
                  <c:v>77.149206087943668</c:v>
                </c:pt>
                <c:pt idx="94">
                  <c:v>77.562877718661213</c:v>
                </c:pt>
                <c:pt idx="95">
                  <c:v>77.974354758471677</c:v>
                </c:pt>
                <c:pt idx="96">
                  <c:v>78.383671769061678</c:v>
                </c:pt>
                <c:pt idx="97">
                  <c:v>78.790862414368831</c:v>
                </c:pt>
                <c:pt idx="98">
                  <c:v>79.195959492893309</c:v>
                </c:pt>
                <c:pt idx="99">
                  <c:v>79.598994968529581</c:v>
                </c:pt>
                <c:pt idx="100">
                  <c:v>80</c:v>
                </c:pt>
                <c:pt idx="101">
                  <c:v>80.399004968967148</c:v>
                </c:pt>
                <c:pt idx="102">
                  <c:v>80.796039506896619</c:v>
                </c:pt>
                <c:pt idx="103">
                  <c:v>81.191132520737753</c:v>
                </c:pt>
                <c:pt idx="104">
                  <c:v>81.584312217484481</c:v>
                </c:pt>
                <c:pt idx="105">
                  <c:v>81.975606127676755</c:v>
                </c:pt>
                <c:pt idx="106">
                  <c:v>82.365041127895964</c:v>
                </c:pt>
                <c:pt idx="107">
                  <c:v>82.752643462308825</c:v>
                </c:pt>
                <c:pt idx="108">
                  <c:v>83.138438763306084</c:v>
                </c:pt>
                <c:pt idx="109">
                  <c:v>83.522452071284349</c:v>
                </c:pt>
                <c:pt idx="110">
                  <c:v>83.904707853612109</c:v>
                </c:pt>
                <c:pt idx="111">
                  <c:v>84.285230022821864</c:v>
                </c:pt>
                <c:pt idx="112">
                  <c:v>84.664041954066889</c:v>
                </c:pt>
                <c:pt idx="113">
                  <c:v>85.041166501877257</c:v>
                </c:pt>
                <c:pt idx="114">
                  <c:v>85.41662601625049</c:v>
                </c:pt>
                <c:pt idx="115">
                  <c:v>85.790442358108848</c:v>
                </c:pt>
                <c:pt idx="116">
                  <c:v>86.162636914152031</c:v>
                </c:pt>
                <c:pt idx="117">
                  <c:v>86.533230611135764</c:v>
                </c:pt>
                <c:pt idx="118">
                  <c:v>86.902243929601724</c:v>
                </c:pt>
                <c:pt idx="119">
                  <c:v>87.26969691708571</c:v>
                </c:pt>
                <c:pt idx="120">
                  <c:v>87.635609200826579</c:v>
                </c:pt>
                <c:pt idx="121">
                  <c:v>88</c:v>
                </c:pt>
                <c:pt idx="122">
                  <c:v>88.362888137498018</c:v>
                </c:pt>
                <c:pt idx="123">
                  <c:v>88.72429205127537</c:v>
                </c:pt>
                <c:pt idx="124">
                  <c:v>89.084229805280387</c:v>
                </c:pt>
                <c:pt idx="125">
                  <c:v>89.442719099991592</c:v>
                </c:pt>
                <c:pt idx="126">
                  <c:v>89.799777282574539</c:v>
                </c:pt>
                <c:pt idx="127">
                  <c:v>90.155421356677124</c:v>
                </c:pt>
                <c:pt idx="128">
                  <c:v>90.509667991878146</c:v>
                </c:pt>
                <c:pt idx="129">
                  <c:v>90.862533532804335</c:v>
                </c:pt>
                <c:pt idx="130">
                  <c:v>91.214034007931033</c:v>
                </c:pt>
                <c:pt idx="131">
                  <c:v>91.56418513807678</c:v>
                </c:pt>
                <c:pt idx="132">
                  <c:v>91.913002344608472</c:v>
                </c:pt>
                <c:pt idx="133">
                  <c:v>92.260500757366373</c:v>
                </c:pt>
                <c:pt idx="134">
                  <c:v>92.606695222321775</c:v>
                </c:pt>
                <c:pt idx="135">
                  <c:v>92.95160030897803</c:v>
                </c:pt>
                <c:pt idx="136">
                  <c:v>93.295230317524755</c:v>
                </c:pt>
                <c:pt idx="137">
                  <c:v>93.637599285757034</c:v>
                </c:pt>
                <c:pt idx="138">
                  <c:v>93.97872099576584</c:v>
                </c:pt>
                <c:pt idx="139">
                  <c:v>94.318608980412762</c:v>
                </c:pt>
                <c:pt idx="140">
                  <c:v>94.657276529593858</c:v>
                </c:pt>
                <c:pt idx="141">
                  <c:v>94.994736696303335</c:v>
                </c:pt>
                <c:pt idx="142">
                  <c:v>95.331002302503833</c:v>
                </c:pt>
                <c:pt idx="143">
                  <c:v>95.666085944811186</c:v>
                </c:pt>
                <c:pt idx="144">
                  <c:v>96</c:v>
                </c:pt>
                <c:pt idx="145">
                  <c:v>96.332756630338352</c:v>
                </c:pt>
                <c:pt idx="146">
                  <c:v>96.664367788756579</c:v>
                </c:pt>
                <c:pt idx="147">
                  <c:v>96.994845223857126</c:v>
                </c:pt>
                <c:pt idx="148">
                  <c:v>97.324200484771524</c:v>
                </c:pt>
                <c:pt idx="149">
                  <c:v>97.652444925869588</c:v>
                </c:pt>
                <c:pt idx="150">
                  <c:v>97.979589711327122</c:v>
                </c:pt>
                <c:pt idx="151">
                  <c:v>98.305645819556005</c:v>
                </c:pt>
                <c:pt idx="152">
                  <c:v>98.630624047503616</c:v>
                </c:pt>
                <c:pt idx="153">
                  <c:v>98.954535014823819</c:v>
                </c:pt>
                <c:pt idx="154">
                  <c:v>99.277389167926827</c:v>
                </c:pt>
                <c:pt idx="155">
                  <c:v>99.599196783909861</c:v>
                </c:pt>
                <c:pt idx="156">
                  <c:v>99.919967974374401</c:v>
                </c:pt>
                <c:pt idx="157">
                  <c:v>100.23971268913337</c:v>
                </c:pt>
                <c:pt idx="158">
                  <c:v>100.55844071981228</c:v>
                </c:pt>
                <c:pt idx="159">
                  <c:v>100.87616170334793</c:v>
                </c:pt>
                <c:pt idx="160">
                  <c:v>101.19288512538812</c:v>
                </c:pt>
                <c:pt idx="161">
                  <c:v>101.50862032359615</c:v>
                </c:pt>
                <c:pt idx="162">
                  <c:v>101.82337649086281</c:v>
                </c:pt>
                <c:pt idx="163">
                  <c:v>102.1371626784296</c:v>
                </c:pt>
                <c:pt idx="164">
                  <c:v>102.44998779892559</c:v>
                </c:pt>
                <c:pt idx="165">
                  <c:v>102.76186062932108</c:v>
                </c:pt>
                <c:pt idx="166">
                  <c:v>103.07278981380095</c:v>
                </c:pt>
                <c:pt idx="167">
                  <c:v>103.38278386656063</c:v>
                </c:pt>
                <c:pt idx="168">
                  <c:v>103.69185117452574</c:v>
                </c:pt>
                <c:pt idx="169">
                  <c:v>104</c:v>
                </c:pt>
                <c:pt idx="170">
                  <c:v>104.30723848324241</c:v>
                </c:pt>
                <c:pt idx="171">
                  <c:v>104.6135746449762</c:v>
                </c:pt>
                <c:pt idx="172">
                  <c:v>104.91901638883205</c:v>
                </c:pt>
                <c:pt idx="173">
                  <c:v>105.22357150372721</c:v>
                </c:pt>
                <c:pt idx="174">
                  <c:v>105.52724766618336</c:v>
                </c:pt>
                <c:pt idx="175">
                  <c:v>105.83005244258356</c:v>
                </c:pt>
                <c:pt idx="176">
                  <c:v>106.13199329137284</c:v>
                </c:pt>
                <c:pt idx="177">
                  <c:v>106.43307756520056</c:v>
                </c:pt>
                <c:pt idx="178">
                  <c:v>106.73331251301065</c:v>
                </c:pt>
                <c:pt idx="179">
                  <c:v>107.03270528207722</c:v>
                </c:pt>
                <c:pt idx="180">
                  <c:v>107.33126291998991</c:v>
                </c:pt>
                <c:pt idx="181">
                  <c:v>107.62899237658959</c:v>
                </c:pt>
                <c:pt idx="182">
                  <c:v>107.9259005058563</c:v>
                </c:pt>
                <c:pt idx="183">
                  <c:v>108.22199406774946</c:v>
                </c:pt>
                <c:pt idx="184">
                  <c:v>108.51727973000429</c:v>
                </c:pt>
                <c:pt idx="185">
                  <c:v>108.81176406988358</c:v>
                </c:pt>
                <c:pt idx="186">
                  <c:v>109.10545357588681</c:v>
                </c:pt>
                <c:pt idx="187">
                  <c:v>109.39835464941876</c:v>
                </c:pt>
                <c:pt idx="188">
                  <c:v>109.69047360641667</c:v>
                </c:pt>
                <c:pt idx="189">
                  <c:v>109.98181667894021</c:v>
                </c:pt>
                <c:pt idx="190">
                  <c:v>110.27239001672169</c:v>
                </c:pt>
                <c:pt idx="191">
                  <c:v>110.56219968868206</c:v>
                </c:pt>
                <c:pt idx="192">
                  <c:v>110.85125168440817</c:v>
                </c:pt>
                <c:pt idx="193">
                  <c:v>111.1395519155984</c:v>
                </c:pt>
                <c:pt idx="194">
                  <c:v>111.42710621747295</c:v>
                </c:pt>
                <c:pt idx="195">
                  <c:v>111.71392035015153</c:v>
                </c:pt>
                <c:pt idx="196">
                  <c:v>112</c:v>
                </c:pt>
                <c:pt idx="197">
                  <c:v>112.28535078094559</c:v>
                </c:pt>
                <c:pt idx="198">
                  <c:v>112.56997823576231</c:v>
                </c:pt>
                <c:pt idx="199">
                  <c:v>112.85388783732704</c:v>
                </c:pt>
                <c:pt idx="200">
                  <c:v>113.13708498984766</c:v>
                </c:pt>
                <c:pt idx="201">
                  <c:v>113.4195750300626</c:v>
                </c:pt>
                <c:pt idx="202">
                  <c:v>113.7013632284152</c:v>
                </c:pt>
                <c:pt idx="203">
                  <c:v>113.98245479020008</c:v>
                </c:pt>
                <c:pt idx="204">
                  <c:v>114.26285485668556</c:v>
                </c:pt>
                <c:pt idx="205">
                  <c:v>114.54256850621083</c:v>
                </c:pt>
                <c:pt idx="206">
                  <c:v>114.82160075525859</c:v>
                </c:pt>
                <c:pt idx="207">
                  <c:v>115.09995655950527</c:v>
                </c:pt>
                <c:pt idx="208">
                  <c:v>115.37764081484765</c:v>
                </c:pt>
                <c:pt idx="209">
                  <c:v>115.65465835840766</c:v>
                </c:pt>
                <c:pt idx="210">
                  <c:v>115.93101396951556</c:v>
                </c:pt>
                <c:pt idx="211">
                  <c:v>116.20671237067157</c:v>
                </c:pt>
                <c:pt idx="212">
                  <c:v>116.48175822848826</c:v>
                </c:pt>
                <c:pt idx="213">
                  <c:v>116.75615615461138</c:v>
                </c:pt>
                <c:pt idx="214">
                  <c:v>117.02991070662235</c:v>
                </c:pt>
                <c:pt idx="215">
                  <c:v>117.30302638892144</c:v>
                </c:pt>
                <c:pt idx="216">
                  <c:v>117.57550765359252</c:v>
                </c:pt>
                <c:pt idx="217">
                  <c:v>117.84735890124989</c:v>
                </c:pt>
                <c:pt idx="218">
                  <c:v>118.11858448186723</c:v>
                </c:pt>
                <c:pt idx="219">
                  <c:v>118.38918869558989</c:v>
                </c:pt>
                <c:pt idx="220">
                  <c:v>118.65917579353057</c:v>
                </c:pt>
                <c:pt idx="221">
                  <c:v>118.92854997854806</c:v>
                </c:pt>
                <c:pt idx="222">
                  <c:v>119.19731540601072</c:v>
                </c:pt>
                <c:pt idx="223">
                  <c:v>119.4654761845446</c:v>
                </c:pt>
                <c:pt idx="224">
                  <c:v>119.73303637676607</c:v>
                </c:pt>
                <c:pt idx="225">
                  <c:v>120</c:v>
                </c:pt>
                <c:pt idx="226">
                  <c:v>120.26637102698322</c:v>
                </c:pt>
                <c:pt idx="227">
                  <c:v>120.53215338655488</c:v>
                </c:pt>
                <c:pt idx="228">
                  <c:v>120.79735096433205</c:v>
                </c:pt>
                <c:pt idx="229">
                  <c:v>121.06196760337251</c:v>
                </c:pt>
                <c:pt idx="230">
                  <c:v>121.32600710482475</c:v>
                </c:pt>
                <c:pt idx="231">
                  <c:v>121.58947322856531</c:v>
                </c:pt>
                <c:pt idx="232">
                  <c:v>121.85236969382254</c:v>
                </c:pt>
                <c:pt idx="233">
                  <c:v>122.11470017978993</c:v>
                </c:pt>
                <c:pt idx="234">
                  <c:v>122.37646832622679</c:v>
                </c:pt>
                <c:pt idx="235">
                  <c:v>122.63767773404713</c:v>
                </c:pt>
                <c:pt idx="236">
                  <c:v>122.89833196589773</c:v>
                </c:pt>
                <c:pt idx="237">
                  <c:v>123.15843454672516</c:v>
                </c:pt>
                <c:pt idx="238">
                  <c:v>123.41798896433214</c:v>
                </c:pt>
                <c:pt idx="239">
                  <c:v>123.67699866992245</c:v>
                </c:pt>
                <c:pt idx="240">
                  <c:v>123.93546707863734</c:v>
                </c:pt>
                <c:pt idx="241">
                  <c:v>124.19339757008015</c:v>
                </c:pt>
                <c:pt idx="242">
                  <c:v>124.45079348883239</c:v>
                </c:pt>
                <c:pt idx="243">
                  <c:v>124.70765814495917</c:v>
                </c:pt>
                <c:pt idx="244">
                  <c:v>124.96399481450645</c:v>
                </c:pt>
                <c:pt idx="245">
                  <c:v>125.21980673998823</c:v>
                </c:pt>
                <c:pt idx="246">
                  <c:v>125.47509713086492</c:v>
                </c:pt>
                <c:pt idx="247">
                  <c:v>125.72986916401369</c:v>
                </c:pt>
                <c:pt idx="248">
                  <c:v>125.98412598418903</c:v>
                </c:pt>
                <c:pt idx="249">
                  <c:v>126.23787070447598</c:v>
                </c:pt>
                <c:pt idx="250">
                  <c:v>126.4911064067352</c:v>
                </c:pt>
                <c:pt idx="251">
                  <c:v>126.74383614203884</c:v>
                </c:pt>
                <c:pt idx="252">
                  <c:v>126.99606293110038</c:v>
                </c:pt>
                <c:pt idx="253">
                  <c:v>127.24778976469493</c:v>
                </c:pt>
                <c:pt idx="254">
                  <c:v>127.49901960407387</c:v>
                </c:pt>
                <c:pt idx="255">
                  <c:v>127.74975538137053</c:v>
                </c:pt>
                <c:pt idx="256">
                  <c:v>128</c:v>
                </c:pt>
                <c:pt idx="257">
                  <c:v>128.24975633505113</c:v>
                </c:pt>
                <c:pt idx="258">
                  <c:v>128.49902723367208</c:v>
                </c:pt>
                <c:pt idx="259">
                  <c:v>128.74781551544859</c:v>
                </c:pt>
                <c:pt idx="260">
                  <c:v>128.99612397277681</c:v>
                </c:pt>
                <c:pt idx="261">
                  <c:v>129.24395537122797</c:v>
                </c:pt>
                <c:pt idx="262">
                  <c:v>129.49131244990923</c:v>
                </c:pt>
                <c:pt idx="263">
                  <c:v>129.73819792181482</c:v>
                </c:pt>
                <c:pt idx="264">
                  <c:v>129.98461447417532</c:v>
                </c:pt>
                <c:pt idx="265">
                  <c:v>130.23056476879754</c:v>
                </c:pt>
                <c:pt idx="266">
                  <c:v>130.47605144240077</c:v>
                </c:pt>
                <c:pt idx="267">
                  <c:v>130.72107710694553</c:v>
                </c:pt>
                <c:pt idx="268">
                  <c:v>130.96564434995921</c:v>
                </c:pt>
                <c:pt idx="269">
                  <c:v>131.20975573485362</c:v>
                </c:pt>
                <c:pt idx="270">
                  <c:v>131.45341380123992</c:v>
                </c:pt>
                <c:pt idx="271">
                  <c:v>131.69662106523464</c:v>
                </c:pt>
                <c:pt idx="272">
                  <c:v>131.93938001976514</c:v>
                </c:pt>
                <c:pt idx="273">
                  <c:v>132.18169313486635</c:v>
                </c:pt>
                <c:pt idx="274">
                  <c:v>132.42356285797484</c:v>
                </c:pt>
                <c:pt idx="275">
                  <c:v>132.66499161421598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922-49BB-BD60-3C914F5F85A2}"/>
            </c:ext>
          </c:extLst>
        </c:ser>
        <c:ser>
          <c:idx val="1"/>
          <c:order val="1"/>
          <c:tx>
            <c:strRef>
              <c:f>Foglio1!$F$1</c:f>
              <c:strCache>
                <c:ptCount val="1"/>
                <c:pt idx="0">
                  <c:v>U(V=100)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Foglio1!$D$2:$D$277</c:f>
              <c:numCache>
                <c:formatCode>General</c:formatCode>
                <c:ptCount val="27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</c:numCache>
            </c:numRef>
          </c:xVal>
          <c:yVal>
            <c:numRef>
              <c:f>Foglio1!$F$2:$F$277</c:f>
              <c:numCache>
                <c:formatCode>General</c:formatCode>
                <c:ptCount val="276"/>
                <c:pt idx="0">
                  <c:v>0</c:v>
                </c:pt>
                <c:pt idx="1">
                  <c:v>10</c:v>
                </c:pt>
                <c:pt idx="2">
                  <c:v>14.142135623730951</c:v>
                </c:pt>
                <c:pt idx="3">
                  <c:v>17.320508075688771</c:v>
                </c:pt>
                <c:pt idx="4">
                  <c:v>20</c:v>
                </c:pt>
                <c:pt idx="5">
                  <c:v>22.360679774997884</c:v>
                </c:pt>
                <c:pt idx="6">
                  <c:v>24.494897427831788</c:v>
                </c:pt>
                <c:pt idx="7">
                  <c:v>26.457513110645902</c:v>
                </c:pt>
                <c:pt idx="8">
                  <c:v>28.284271247461891</c:v>
                </c:pt>
                <c:pt idx="9">
                  <c:v>30</c:v>
                </c:pt>
                <c:pt idx="10">
                  <c:v>31.622776601683789</c:v>
                </c:pt>
                <c:pt idx="11">
                  <c:v>33.166247903554002</c:v>
                </c:pt>
                <c:pt idx="12">
                  <c:v>34.641016151377528</c:v>
                </c:pt>
                <c:pt idx="13">
                  <c:v>36.055512754639906</c:v>
                </c:pt>
                <c:pt idx="14">
                  <c:v>37.416573867739402</c:v>
                </c:pt>
                <c:pt idx="15">
                  <c:v>38.729833462074168</c:v>
                </c:pt>
                <c:pt idx="16">
                  <c:v>40</c:v>
                </c:pt>
                <c:pt idx="17">
                  <c:v>41.231056256176608</c:v>
                </c:pt>
                <c:pt idx="18">
                  <c:v>42.426406871192846</c:v>
                </c:pt>
                <c:pt idx="19">
                  <c:v>43.588989435406724</c:v>
                </c:pt>
                <c:pt idx="20">
                  <c:v>44.721359549995817</c:v>
                </c:pt>
                <c:pt idx="21">
                  <c:v>45.825756949558418</c:v>
                </c:pt>
                <c:pt idx="22">
                  <c:v>46.904157598234285</c:v>
                </c:pt>
                <c:pt idx="23">
                  <c:v>47.958315233127216</c:v>
                </c:pt>
                <c:pt idx="24">
                  <c:v>48.989794855663526</c:v>
                </c:pt>
                <c:pt idx="25">
                  <c:v>50</c:v>
                </c:pt>
                <c:pt idx="26">
                  <c:v>50.99019513592787</c:v>
                </c:pt>
                <c:pt idx="27">
                  <c:v>51.961524227066299</c:v>
                </c:pt>
                <c:pt idx="28">
                  <c:v>52.915026221291804</c:v>
                </c:pt>
                <c:pt idx="29">
                  <c:v>53.851648071344997</c:v>
                </c:pt>
                <c:pt idx="30">
                  <c:v>54.772255750516614</c:v>
                </c:pt>
                <c:pt idx="31">
                  <c:v>55.677643628300203</c:v>
                </c:pt>
                <c:pt idx="32">
                  <c:v>56.568542494923825</c:v>
                </c:pt>
                <c:pt idx="33">
                  <c:v>57.445626465380258</c:v>
                </c:pt>
                <c:pt idx="34">
                  <c:v>58.309518948453025</c:v>
                </c:pt>
                <c:pt idx="35">
                  <c:v>59.16079783099616</c:v>
                </c:pt>
                <c:pt idx="36">
                  <c:v>60</c:v>
                </c:pt>
                <c:pt idx="37">
                  <c:v>60.827625302982192</c:v>
                </c:pt>
                <c:pt idx="38">
                  <c:v>61.644140029689758</c:v>
                </c:pt>
                <c:pt idx="39">
                  <c:v>62.44997998398398</c:v>
                </c:pt>
                <c:pt idx="40">
                  <c:v>63.245553203367592</c:v>
                </c:pt>
                <c:pt idx="41">
                  <c:v>64.031242374328485</c:v>
                </c:pt>
                <c:pt idx="42">
                  <c:v>64.807406984078597</c:v>
                </c:pt>
                <c:pt idx="43">
                  <c:v>65.574385243019989</c:v>
                </c:pt>
                <c:pt idx="44">
                  <c:v>66.332495807107989</c:v>
                </c:pt>
                <c:pt idx="45">
                  <c:v>67.082039324993673</c:v>
                </c:pt>
                <c:pt idx="46">
                  <c:v>67.823299831252683</c:v>
                </c:pt>
                <c:pt idx="47">
                  <c:v>68.556546004010443</c:v>
                </c:pt>
                <c:pt idx="48">
                  <c:v>69.282032302755027</c:v>
                </c:pt>
                <c:pt idx="49">
                  <c:v>70</c:v>
                </c:pt>
                <c:pt idx="50">
                  <c:v>70.710678118654684</c:v>
                </c:pt>
                <c:pt idx="51">
                  <c:v>71.41428428542855</c:v>
                </c:pt>
                <c:pt idx="52">
                  <c:v>72.111025509279813</c:v>
                </c:pt>
                <c:pt idx="53">
                  <c:v>72.801098892805157</c:v>
                </c:pt>
                <c:pt idx="54">
                  <c:v>73.484692283495363</c:v>
                </c:pt>
                <c:pt idx="55">
                  <c:v>74.161984870956601</c:v>
                </c:pt>
                <c:pt idx="56">
                  <c:v>74.833147735478818</c:v>
                </c:pt>
                <c:pt idx="57">
                  <c:v>75.498344352707477</c:v>
                </c:pt>
                <c:pt idx="58">
                  <c:v>76.157731058639044</c:v>
                </c:pt>
                <c:pt idx="59">
                  <c:v>76.81145747868608</c:v>
                </c:pt>
                <c:pt idx="60">
                  <c:v>77.45966692414838</c:v>
                </c:pt>
                <c:pt idx="61">
                  <c:v>78.102496759066497</c:v>
                </c:pt>
                <c:pt idx="62">
                  <c:v>78.740078740118122</c:v>
                </c:pt>
                <c:pt idx="63">
                  <c:v>79.372539331937688</c:v>
                </c:pt>
                <c:pt idx="64">
                  <c:v>80</c:v>
                </c:pt>
                <c:pt idx="65">
                  <c:v>80.622577482985434</c:v>
                </c:pt>
                <c:pt idx="66">
                  <c:v>81.240384046359608</c:v>
                </c:pt>
                <c:pt idx="67">
                  <c:v>81.853527718724465</c:v>
                </c:pt>
                <c:pt idx="68">
                  <c:v>82.462112512353187</c:v>
                </c:pt>
                <c:pt idx="69">
                  <c:v>83.066238629180745</c:v>
                </c:pt>
                <c:pt idx="70">
                  <c:v>83.666002653407531</c:v>
                </c:pt>
                <c:pt idx="71">
                  <c:v>84.261497731763598</c:v>
                </c:pt>
                <c:pt idx="72">
                  <c:v>84.852813742385678</c:v>
                </c:pt>
                <c:pt idx="73">
                  <c:v>85.440037453175307</c:v>
                </c:pt>
                <c:pt idx="74">
                  <c:v>86.023252670426245</c:v>
                </c:pt>
                <c:pt idx="75">
                  <c:v>86.602540378443834</c:v>
                </c:pt>
                <c:pt idx="76">
                  <c:v>87.177978870813433</c:v>
                </c:pt>
                <c:pt idx="77">
                  <c:v>87.749643873921229</c:v>
                </c:pt>
                <c:pt idx="78">
                  <c:v>88.317608663278506</c:v>
                </c:pt>
                <c:pt idx="79">
                  <c:v>88.881944173155858</c:v>
                </c:pt>
                <c:pt idx="80">
                  <c:v>89.442719099991592</c:v>
                </c:pt>
                <c:pt idx="81">
                  <c:v>90</c:v>
                </c:pt>
                <c:pt idx="82">
                  <c:v>90.553851381374173</c:v>
                </c:pt>
                <c:pt idx="83">
                  <c:v>91.104335791442978</c:v>
                </c:pt>
                <c:pt idx="84">
                  <c:v>91.651513899116793</c:v>
                </c:pt>
                <c:pt idx="85">
                  <c:v>92.195444572928807</c:v>
                </c:pt>
                <c:pt idx="86">
                  <c:v>92.736184954957068</c:v>
                </c:pt>
                <c:pt idx="87">
                  <c:v>93.273790530888107</c:v>
                </c:pt>
                <c:pt idx="88">
                  <c:v>93.808315196468541</c:v>
                </c:pt>
                <c:pt idx="89">
                  <c:v>94.339811320566</c:v>
                </c:pt>
                <c:pt idx="90">
                  <c:v>94.868329805051388</c:v>
                </c:pt>
                <c:pt idx="91">
                  <c:v>95.393920141694551</c:v>
                </c:pt>
                <c:pt idx="92">
                  <c:v>95.916630466254404</c:v>
                </c:pt>
                <c:pt idx="93">
                  <c:v>96.436507609929564</c:v>
                </c:pt>
                <c:pt idx="94">
                  <c:v>96.95359714832658</c:v>
                </c:pt>
                <c:pt idx="95">
                  <c:v>97.467943448089656</c:v>
                </c:pt>
                <c:pt idx="96">
                  <c:v>97.979589711327122</c:v>
                </c:pt>
                <c:pt idx="97">
                  <c:v>98.488578017960975</c:v>
                </c:pt>
                <c:pt idx="98">
                  <c:v>98.994949366116685</c:v>
                </c:pt>
                <c:pt idx="99">
                  <c:v>99.498743710661969</c:v>
                </c:pt>
                <c:pt idx="100">
                  <c:v>100</c:v>
                </c:pt>
                <c:pt idx="101">
                  <c:v>100.4987562112089</c:v>
                </c:pt>
                <c:pt idx="102">
                  <c:v>100.99504938362077</c:v>
                </c:pt>
                <c:pt idx="103">
                  <c:v>101.48891565092219</c:v>
                </c:pt>
                <c:pt idx="104">
                  <c:v>101.9803902718557</c:v>
                </c:pt>
                <c:pt idx="105">
                  <c:v>102.46950765959599</c:v>
                </c:pt>
                <c:pt idx="106">
                  <c:v>102.95630140987002</c:v>
                </c:pt>
                <c:pt idx="107">
                  <c:v>103.44080432788601</c:v>
                </c:pt>
                <c:pt idx="108">
                  <c:v>103.92304845413264</c:v>
                </c:pt>
                <c:pt idx="109">
                  <c:v>104.40306508910557</c:v>
                </c:pt>
                <c:pt idx="110">
                  <c:v>104.88088481701513</c:v>
                </c:pt>
                <c:pt idx="111">
                  <c:v>105.35653752852735</c:v>
                </c:pt>
                <c:pt idx="112">
                  <c:v>105.83005244258356</c:v>
                </c:pt>
                <c:pt idx="113">
                  <c:v>106.30145812734651</c:v>
                </c:pt>
                <c:pt idx="114">
                  <c:v>106.77078252031311</c:v>
                </c:pt>
                <c:pt idx="115">
                  <c:v>107.23805294763608</c:v>
                </c:pt>
                <c:pt idx="116">
                  <c:v>107.70329614269008</c:v>
                </c:pt>
                <c:pt idx="117">
                  <c:v>108.16653826391968</c:v>
                </c:pt>
                <c:pt idx="118">
                  <c:v>108.62780491200215</c:v>
                </c:pt>
                <c:pt idx="119">
                  <c:v>109.08712114635713</c:v>
                </c:pt>
                <c:pt idx="120">
                  <c:v>109.54451150103326</c:v>
                </c:pt>
                <c:pt idx="121">
                  <c:v>110</c:v>
                </c:pt>
                <c:pt idx="122">
                  <c:v>110.45361017187264</c:v>
                </c:pt>
                <c:pt idx="123">
                  <c:v>110.90536506409418</c:v>
                </c:pt>
                <c:pt idx="124">
                  <c:v>111.35528725660039</c:v>
                </c:pt>
                <c:pt idx="125">
                  <c:v>111.80339887498943</c:v>
                </c:pt>
                <c:pt idx="126">
                  <c:v>112.2497216032183</c:v>
                </c:pt>
                <c:pt idx="127">
                  <c:v>112.69427669584647</c:v>
                </c:pt>
                <c:pt idx="128">
                  <c:v>113.13708498984766</c:v>
                </c:pt>
                <c:pt idx="129">
                  <c:v>113.57816691600544</c:v>
                </c:pt>
                <c:pt idx="130">
                  <c:v>114.01754250991382</c:v>
                </c:pt>
                <c:pt idx="131">
                  <c:v>114.45523142259594</c:v>
                </c:pt>
                <c:pt idx="132">
                  <c:v>114.89125293076057</c:v>
                </c:pt>
                <c:pt idx="133">
                  <c:v>115.32562594670796</c:v>
                </c:pt>
                <c:pt idx="134">
                  <c:v>115.75836902790226</c:v>
                </c:pt>
                <c:pt idx="135">
                  <c:v>116.18950038622251</c:v>
                </c:pt>
                <c:pt idx="136">
                  <c:v>116.61903789690597</c:v>
                </c:pt>
                <c:pt idx="137">
                  <c:v>117.04699910719626</c:v>
                </c:pt>
                <c:pt idx="138">
                  <c:v>117.4734012447073</c:v>
                </c:pt>
                <c:pt idx="139">
                  <c:v>117.89826122551598</c:v>
                </c:pt>
                <c:pt idx="140">
                  <c:v>118.32159566199235</c:v>
                </c:pt>
                <c:pt idx="141">
                  <c:v>118.7434208703792</c:v>
                </c:pt>
                <c:pt idx="142">
                  <c:v>119.16375287812978</c:v>
                </c:pt>
                <c:pt idx="143">
                  <c:v>119.58260743101398</c:v>
                </c:pt>
                <c:pt idx="144">
                  <c:v>120</c:v>
                </c:pt>
                <c:pt idx="145">
                  <c:v>120.41594578792296</c:v>
                </c:pt>
                <c:pt idx="146">
                  <c:v>120.83045973594572</c:v>
                </c:pt>
                <c:pt idx="147">
                  <c:v>121.2435565298214</c:v>
                </c:pt>
                <c:pt idx="148">
                  <c:v>121.65525060596438</c:v>
                </c:pt>
                <c:pt idx="149">
                  <c:v>122.06555615733703</c:v>
                </c:pt>
                <c:pt idx="150">
                  <c:v>122.47448713915887</c:v>
                </c:pt>
                <c:pt idx="151">
                  <c:v>122.88205727444505</c:v>
                </c:pt>
                <c:pt idx="152">
                  <c:v>123.28828005937952</c:v>
                </c:pt>
                <c:pt idx="153">
                  <c:v>123.69316876852977</c:v>
                </c:pt>
                <c:pt idx="154">
                  <c:v>124.09673645990857</c:v>
                </c:pt>
                <c:pt idx="155">
                  <c:v>124.49899597988735</c:v>
                </c:pt>
                <c:pt idx="156">
                  <c:v>124.89995996796799</c:v>
                </c:pt>
                <c:pt idx="157">
                  <c:v>125.29964086141669</c:v>
                </c:pt>
                <c:pt idx="158">
                  <c:v>125.69805089976535</c:v>
                </c:pt>
                <c:pt idx="159">
                  <c:v>126.09520212918488</c:v>
                </c:pt>
                <c:pt idx="160">
                  <c:v>126.49110640673521</c:v>
                </c:pt>
                <c:pt idx="161">
                  <c:v>126.88577540449516</c:v>
                </c:pt>
                <c:pt idx="162">
                  <c:v>127.27922061357856</c:v>
                </c:pt>
                <c:pt idx="163">
                  <c:v>127.67145334803703</c:v>
                </c:pt>
                <c:pt idx="164">
                  <c:v>128.06248474865697</c:v>
                </c:pt>
                <c:pt idx="165">
                  <c:v>128.45232578665136</c:v>
                </c:pt>
                <c:pt idx="166">
                  <c:v>128.84098726725125</c:v>
                </c:pt>
                <c:pt idx="167">
                  <c:v>129.22847983320091</c:v>
                </c:pt>
                <c:pt idx="168">
                  <c:v>129.61481396815708</c:v>
                </c:pt>
                <c:pt idx="169">
                  <c:v>130</c:v>
                </c:pt>
                <c:pt idx="170">
                  <c:v>130.38404810405299</c:v>
                </c:pt>
                <c:pt idx="171">
                  <c:v>130.76696830622021</c:v>
                </c:pt>
                <c:pt idx="172">
                  <c:v>131.14877048604001</c:v>
                </c:pt>
                <c:pt idx="173">
                  <c:v>131.52946437965906</c:v>
                </c:pt>
                <c:pt idx="174">
                  <c:v>131.90905958272921</c:v>
                </c:pt>
                <c:pt idx="175">
                  <c:v>132.28756555322951</c:v>
                </c:pt>
                <c:pt idx="176">
                  <c:v>132.66499161421598</c:v>
                </c:pt>
                <c:pt idx="177">
                  <c:v>133.0413469565008</c:v>
                </c:pt>
                <c:pt idx="178">
                  <c:v>133.41664064126334</c:v>
                </c:pt>
                <c:pt idx="179">
                  <c:v>133.79088160259653</c:v>
                </c:pt>
                <c:pt idx="180">
                  <c:v>134.16407864998735</c:v>
                </c:pt>
                <c:pt idx="181">
                  <c:v>134.53624047073714</c:v>
                </c:pt>
                <c:pt idx="182">
                  <c:v>134.90737563232042</c:v>
                </c:pt>
                <c:pt idx="183">
                  <c:v>135.27749258468683</c:v>
                </c:pt>
                <c:pt idx="184">
                  <c:v>135.64659966250531</c:v>
                </c:pt>
                <c:pt idx="185">
                  <c:v>136.01470508735437</c:v>
                </c:pt>
                <c:pt idx="186">
                  <c:v>136.38181696985856</c:v>
                </c:pt>
                <c:pt idx="187">
                  <c:v>136.74794331177344</c:v>
                </c:pt>
                <c:pt idx="188">
                  <c:v>137.11309200802083</c:v>
                </c:pt>
                <c:pt idx="189">
                  <c:v>137.47727084867526</c:v>
                </c:pt>
                <c:pt idx="190">
                  <c:v>137.84048752090223</c:v>
                </c:pt>
                <c:pt idx="191">
                  <c:v>138.20274961085255</c:v>
                </c:pt>
                <c:pt idx="192">
                  <c:v>138.56406460551011</c:v>
                </c:pt>
                <c:pt idx="193">
                  <c:v>138.92443989449811</c:v>
                </c:pt>
                <c:pt idx="194">
                  <c:v>139.28388277184106</c:v>
                </c:pt>
                <c:pt idx="195">
                  <c:v>139.6424004376895</c:v>
                </c:pt>
                <c:pt idx="196">
                  <c:v>140</c:v>
                </c:pt>
                <c:pt idx="197">
                  <c:v>140.356688476182</c:v>
                </c:pt>
                <c:pt idx="198">
                  <c:v>140.71247279470276</c:v>
                </c:pt>
                <c:pt idx="199">
                  <c:v>141.06735979665879</c:v>
                </c:pt>
                <c:pt idx="200">
                  <c:v>141.42135623730957</c:v>
                </c:pt>
                <c:pt idx="201">
                  <c:v>141.7744687875782</c:v>
                </c:pt>
                <c:pt idx="202">
                  <c:v>142.12670403551888</c:v>
                </c:pt>
                <c:pt idx="203">
                  <c:v>142.47806848775014</c:v>
                </c:pt>
                <c:pt idx="204">
                  <c:v>142.82856857085702</c:v>
                </c:pt>
                <c:pt idx="205">
                  <c:v>143.17821063276358</c:v>
                </c:pt>
                <c:pt idx="206">
                  <c:v>143.52700094407328</c:v>
                </c:pt>
                <c:pt idx="207">
                  <c:v>143.87494569938153</c:v>
                </c:pt>
                <c:pt idx="208">
                  <c:v>144.22205101855957</c:v>
                </c:pt>
                <c:pt idx="209">
                  <c:v>144.56832294800967</c:v>
                </c:pt>
                <c:pt idx="210">
                  <c:v>144.91376746189434</c:v>
                </c:pt>
                <c:pt idx="211">
                  <c:v>145.25839046333954</c:v>
                </c:pt>
                <c:pt idx="212">
                  <c:v>145.60219778561043</c:v>
                </c:pt>
                <c:pt idx="213">
                  <c:v>145.94519519326417</c:v>
                </c:pt>
                <c:pt idx="214">
                  <c:v>146.287388383278</c:v>
                </c:pt>
                <c:pt idx="215">
                  <c:v>146.62878298615178</c:v>
                </c:pt>
                <c:pt idx="216">
                  <c:v>146.9693845669907</c:v>
                </c:pt>
                <c:pt idx="217">
                  <c:v>147.30919862656228</c:v>
                </c:pt>
                <c:pt idx="218">
                  <c:v>147.64823060233405</c:v>
                </c:pt>
                <c:pt idx="219">
                  <c:v>147.98648586948741</c:v>
                </c:pt>
                <c:pt idx="220">
                  <c:v>148.32396974191326</c:v>
                </c:pt>
                <c:pt idx="221">
                  <c:v>148.66068747318505</c:v>
                </c:pt>
                <c:pt idx="222">
                  <c:v>148.99664425751345</c:v>
                </c:pt>
                <c:pt idx="223">
                  <c:v>149.33184523068081</c:v>
                </c:pt>
                <c:pt idx="224">
                  <c:v>149.66629547095761</c:v>
                </c:pt>
                <c:pt idx="225">
                  <c:v>150</c:v>
                </c:pt>
                <c:pt idx="226">
                  <c:v>150.33296378372907</c:v>
                </c:pt>
                <c:pt idx="227">
                  <c:v>150.66519173319358</c:v>
                </c:pt>
                <c:pt idx="228">
                  <c:v>150.99668870541501</c:v>
                </c:pt>
                <c:pt idx="229">
                  <c:v>151.32745950421562</c:v>
                </c:pt>
                <c:pt idx="230">
                  <c:v>151.65750888103108</c:v>
                </c:pt>
                <c:pt idx="231">
                  <c:v>151.98684153570667</c:v>
                </c:pt>
                <c:pt idx="232">
                  <c:v>152.31546211727817</c:v>
                </c:pt>
                <c:pt idx="233">
                  <c:v>152.64337522473733</c:v>
                </c:pt>
                <c:pt idx="234">
                  <c:v>152.97058540778357</c:v>
                </c:pt>
                <c:pt idx="235">
                  <c:v>153.29709716755892</c:v>
                </c:pt>
                <c:pt idx="236">
                  <c:v>153.62291495737222</c:v>
                </c:pt>
                <c:pt idx="237">
                  <c:v>153.94804318340658</c:v>
                </c:pt>
                <c:pt idx="238">
                  <c:v>154.27248620541519</c:v>
                </c:pt>
                <c:pt idx="239">
                  <c:v>154.59624833740321</c:v>
                </c:pt>
                <c:pt idx="240">
                  <c:v>154.91933384829667</c:v>
                </c:pt>
                <c:pt idx="241">
                  <c:v>155.24174696260027</c:v>
                </c:pt>
                <c:pt idx="242">
                  <c:v>155.5634918610404</c:v>
                </c:pt>
                <c:pt idx="243">
                  <c:v>155.8845726811989</c:v>
                </c:pt>
                <c:pt idx="244">
                  <c:v>156.20499351813308</c:v>
                </c:pt>
                <c:pt idx="245">
                  <c:v>156.52475842498524</c:v>
                </c:pt>
                <c:pt idx="246">
                  <c:v>156.84387141358118</c:v>
                </c:pt>
                <c:pt idx="247">
                  <c:v>157.16233645501723</c:v>
                </c:pt>
                <c:pt idx="248">
                  <c:v>157.4801574802363</c:v>
                </c:pt>
                <c:pt idx="249">
                  <c:v>157.79733838059511</c:v>
                </c:pt>
                <c:pt idx="250">
                  <c:v>158.1138830084189</c:v>
                </c:pt>
                <c:pt idx="251">
                  <c:v>158.42979517754853</c:v>
                </c:pt>
                <c:pt idx="252">
                  <c:v>158.74507866387535</c:v>
                </c:pt>
                <c:pt idx="253">
                  <c:v>159.0597372058686</c:v>
                </c:pt>
                <c:pt idx="254">
                  <c:v>159.37377450509223</c:v>
                </c:pt>
                <c:pt idx="255">
                  <c:v>159.6871942267131</c:v>
                </c:pt>
                <c:pt idx="256">
                  <c:v>160</c:v>
                </c:pt>
                <c:pt idx="257">
                  <c:v>160.31219541881401</c:v>
                </c:pt>
                <c:pt idx="258">
                  <c:v>160.62378404209011</c:v>
                </c:pt>
                <c:pt idx="259">
                  <c:v>160.93476939431076</c:v>
                </c:pt>
                <c:pt idx="260">
                  <c:v>161.24515496597093</c:v>
                </c:pt>
                <c:pt idx="261">
                  <c:v>161.55494421403517</c:v>
                </c:pt>
                <c:pt idx="262">
                  <c:v>161.86414056238647</c:v>
                </c:pt>
                <c:pt idx="263">
                  <c:v>162.17274740226861</c:v>
                </c:pt>
                <c:pt idx="264">
                  <c:v>162.48076809271927</c:v>
                </c:pt>
                <c:pt idx="265">
                  <c:v>162.78820596099706</c:v>
                </c:pt>
                <c:pt idx="266">
                  <c:v>163.0950643030009</c:v>
                </c:pt>
                <c:pt idx="267">
                  <c:v>163.40134638368207</c:v>
                </c:pt>
                <c:pt idx="268">
                  <c:v>163.70705543744896</c:v>
                </c:pt>
                <c:pt idx="269">
                  <c:v>164.01219466856722</c:v>
                </c:pt>
                <c:pt idx="270">
                  <c:v>164.31676725154978</c:v>
                </c:pt>
                <c:pt idx="271">
                  <c:v>164.62077633154331</c:v>
                </c:pt>
                <c:pt idx="272">
                  <c:v>164.92422502470637</c:v>
                </c:pt>
                <c:pt idx="273">
                  <c:v>165.22711641858317</c:v>
                </c:pt>
                <c:pt idx="274">
                  <c:v>165.52945357246841</c:v>
                </c:pt>
                <c:pt idx="275">
                  <c:v>165.83123951777011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922-49BB-BD60-3C914F5F8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1592384"/>
        <c:axId val="371592944"/>
      </c:scatterChart>
      <c:valAx>
        <c:axId val="37159238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</a:t>
                </a:r>
              </a:p>
            </c:rich>
          </c:tx>
          <c:layout>
            <c:manualLayout>
              <c:xMode val="edge"/>
              <c:yMode val="edge"/>
              <c:x val="0.87606410665313472"/>
              <c:y val="0.82357249343832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592944"/>
        <c:crosses val="autoZero"/>
        <c:crossBetween val="midCat"/>
      </c:valAx>
      <c:valAx>
        <c:axId val="3715929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Utilità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71592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384382629027266"/>
          <c:y val="0.57399937007874036"/>
          <c:w val="0.41370346700940364"/>
          <c:h val="9.0000629921259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Utilità marginale di D (V=64)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18887271048031"/>
          <c:y val="0.19282557837275788"/>
          <c:w val="0.804730064038225"/>
          <c:h val="0.66470856726480854"/>
        </c:manualLayout>
      </c:layout>
      <c:scatterChart>
        <c:scatterStyle val="smoothMarker"/>
        <c:varyColors val="0"/>
        <c:ser>
          <c:idx val="2"/>
          <c:order val="0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Foglio1!$D$3:$D$277</c:f>
              <c:numCache>
                <c:formatCode>General</c:formatCode>
                <c:ptCount val="27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</c:numCache>
            </c:numRef>
          </c:xVal>
          <c:yVal>
            <c:numRef>
              <c:f>Foglio1!$G$3:$G$277</c:f>
              <c:numCache>
                <c:formatCode>General</c:formatCode>
                <c:ptCount val="275"/>
                <c:pt idx="0">
                  <c:v>4</c:v>
                </c:pt>
                <c:pt idx="1">
                  <c:v>2.828427124746189</c:v>
                </c:pt>
                <c:pt idx="2">
                  <c:v>2.3094010767585034</c:v>
                </c:pt>
                <c:pt idx="3">
                  <c:v>2</c:v>
                </c:pt>
                <c:pt idx="4">
                  <c:v>1.7888543819998317</c:v>
                </c:pt>
                <c:pt idx="5">
                  <c:v>1.6329931618554523</c:v>
                </c:pt>
                <c:pt idx="6">
                  <c:v>1.5118578920369088</c:v>
                </c:pt>
                <c:pt idx="7">
                  <c:v>1.4142135623730949</c:v>
                </c:pt>
                <c:pt idx="8">
                  <c:v>1.3333333333333333</c:v>
                </c:pt>
                <c:pt idx="9">
                  <c:v>1.264911064067352</c:v>
                </c:pt>
                <c:pt idx="10">
                  <c:v>1.2060453783110545</c:v>
                </c:pt>
                <c:pt idx="11">
                  <c:v>1.1547005383792521</c:v>
                </c:pt>
                <c:pt idx="12">
                  <c:v>1.1094003924504576</c:v>
                </c:pt>
                <c:pt idx="13">
                  <c:v>1.0690449676496976</c:v>
                </c:pt>
                <c:pt idx="14">
                  <c:v>1.0327955589886444</c:v>
                </c:pt>
                <c:pt idx="15">
                  <c:v>1</c:v>
                </c:pt>
                <c:pt idx="16">
                  <c:v>0.97014250014533188</c:v>
                </c:pt>
                <c:pt idx="17">
                  <c:v>0.94280904158206369</c:v>
                </c:pt>
                <c:pt idx="18">
                  <c:v>0.91766293548224676</c:v>
                </c:pt>
                <c:pt idx="19">
                  <c:v>0.89442719099991552</c:v>
                </c:pt>
                <c:pt idx="20">
                  <c:v>0.87287156094396967</c:v>
                </c:pt>
                <c:pt idx="21">
                  <c:v>0.85280286542244166</c:v>
                </c:pt>
                <c:pt idx="22">
                  <c:v>0.83405765622829953</c:v>
                </c:pt>
                <c:pt idx="23">
                  <c:v>0.8164965809277257</c:v>
                </c:pt>
                <c:pt idx="24">
                  <c:v>0.8</c:v>
                </c:pt>
                <c:pt idx="25">
                  <c:v>0.78446454055273596</c:v>
                </c:pt>
                <c:pt idx="26">
                  <c:v>0.76980035891950138</c:v>
                </c:pt>
                <c:pt idx="27">
                  <c:v>0.75592894601845473</c:v>
                </c:pt>
                <c:pt idx="28">
                  <c:v>0.74278135270820767</c:v>
                </c:pt>
                <c:pt idx="29">
                  <c:v>0.73029674334022143</c:v>
                </c:pt>
                <c:pt idx="30">
                  <c:v>0.71842120810709964</c:v>
                </c:pt>
                <c:pt idx="31">
                  <c:v>0.70710678118654746</c:v>
                </c:pt>
                <c:pt idx="32">
                  <c:v>0.69631062382279141</c:v>
                </c:pt>
                <c:pt idx="33">
                  <c:v>0.6859943405700355</c:v>
                </c:pt>
                <c:pt idx="34">
                  <c:v>0.67612340378281344</c:v>
                </c:pt>
                <c:pt idx="35">
                  <c:v>0.66666666666666663</c:v>
                </c:pt>
                <c:pt idx="36">
                  <c:v>0.65759594922142939</c:v>
                </c:pt>
                <c:pt idx="37">
                  <c:v>0.64888568452305062</c:v>
                </c:pt>
                <c:pt idx="38">
                  <c:v>0.64051261522034852</c:v>
                </c:pt>
                <c:pt idx="39">
                  <c:v>0.63245553203367633</c:v>
                </c:pt>
                <c:pt idx="40">
                  <c:v>0.62469504755442484</c:v>
                </c:pt>
                <c:pt idx="41">
                  <c:v>0.61721339984836732</c:v>
                </c:pt>
                <c:pt idx="42">
                  <c:v>0.60999428133041889</c:v>
                </c:pt>
                <c:pt idx="43">
                  <c:v>0.60302268915552748</c:v>
                </c:pt>
                <c:pt idx="44">
                  <c:v>0.5962847939999435</c:v>
                </c:pt>
                <c:pt idx="45">
                  <c:v>0.58976782461958865</c:v>
                </c:pt>
                <c:pt idx="46">
                  <c:v>0.58345996599157801</c:v>
                </c:pt>
                <c:pt idx="47">
                  <c:v>0.57735026918962562</c:v>
                </c:pt>
                <c:pt idx="48">
                  <c:v>0.57142857142857173</c:v>
                </c:pt>
                <c:pt idx="49">
                  <c:v>0.56568542494923801</c:v>
                </c:pt>
                <c:pt idx="50">
                  <c:v>0.56011203361120387</c:v>
                </c:pt>
                <c:pt idx="51">
                  <c:v>0.55470019622522915</c:v>
                </c:pt>
                <c:pt idx="52">
                  <c:v>0.54944225579475592</c:v>
                </c:pt>
                <c:pt idx="53">
                  <c:v>0.54433105395181758</c:v>
                </c:pt>
                <c:pt idx="54">
                  <c:v>0.5393598899705937</c:v>
                </c:pt>
                <c:pt idx="55">
                  <c:v>0.53452248382484857</c:v>
                </c:pt>
                <c:pt idx="56">
                  <c:v>0.52981294282601732</c:v>
                </c:pt>
                <c:pt idx="57">
                  <c:v>0.52522573143889062</c:v>
                </c:pt>
                <c:pt idx="58">
                  <c:v>0.52075564392329565</c:v>
                </c:pt>
                <c:pt idx="59">
                  <c:v>0.5163977794943222</c:v>
                </c:pt>
                <c:pt idx="60">
                  <c:v>0.5121475197315839</c:v>
                </c:pt>
                <c:pt idx="61">
                  <c:v>0.5080005080007618</c:v>
                </c:pt>
                <c:pt idx="62">
                  <c:v>0.50395263067896967</c:v>
                </c:pt>
                <c:pt idx="63">
                  <c:v>0.5</c:v>
                </c:pt>
                <c:pt idx="64">
                  <c:v>0.49613893835683387</c:v>
                </c:pt>
                <c:pt idx="65">
                  <c:v>0.49236596391733112</c:v>
                </c:pt>
                <c:pt idx="66">
                  <c:v>0.488677777425221</c:v>
                </c:pt>
                <c:pt idx="67">
                  <c:v>0.48507125007266605</c:v>
                </c:pt>
                <c:pt idx="68">
                  <c:v>0.48154341234307685</c:v>
                </c:pt>
                <c:pt idx="69">
                  <c:v>0.47809144373375745</c:v>
                </c:pt>
                <c:pt idx="70">
                  <c:v>0.47471266327754152</c:v>
                </c:pt>
                <c:pt idx="71">
                  <c:v>0.47140452079103184</c:v>
                </c:pt>
                <c:pt idx="72">
                  <c:v>0.46816458878452238</c:v>
                </c:pt>
                <c:pt idx="73">
                  <c:v>0.46499055497527725</c:v>
                </c:pt>
                <c:pt idx="74">
                  <c:v>0.46188021535170076</c:v>
                </c:pt>
                <c:pt idx="75">
                  <c:v>0.45883146774112349</c:v>
                </c:pt>
                <c:pt idx="76">
                  <c:v>0.45584230583855195</c:v>
                </c:pt>
                <c:pt idx="77">
                  <c:v>0.45291081365783842</c:v>
                </c:pt>
                <c:pt idx="78">
                  <c:v>0.45003516037040958</c:v>
                </c:pt>
                <c:pt idx="79">
                  <c:v>0.44721359549995798</c:v>
                </c:pt>
                <c:pt idx="80">
                  <c:v>0.44444444444444442</c:v>
                </c:pt>
                <c:pt idx="81">
                  <c:v>0.44172610429938625</c:v>
                </c:pt>
                <c:pt idx="82">
                  <c:v>0.4390570399587615</c:v>
                </c:pt>
                <c:pt idx="83">
                  <c:v>0.43643578047198478</c:v>
                </c:pt>
                <c:pt idx="84">
                  <c:v>0.43386091563731255</c:v>
                </c:pt>
                <c:pt idx="85">
                  <c:v>0.43133109281375376</c:v>
                </c:pt>
                <c:pt idx="86">
                  <c:v>0.42884501393511792</c:v>
                </c:pt>
                <c:pt idx="87">
                  <c:v>0.42640143271122083</c:v>
                </c:pt>
                <c:pt idx="88">
                  <c:v>0.42399915200254401</c:v>
                </c:pt>
                <c:pt idx="89">
                  <c:v>0.4216370213557839</c:v>
                </c:pt>
                <c:pt idx="90">
                  <c:v>0.41931393468876732</c:v>
                </c:pt>
                <c:pt idx="91">
                  <c:v>0.41702882811414976</c:v>
                </c:pt>
                <c:pt idx="92">
                  <c:v>0.41478067789217032</c:v>
                </c:pt>
                <c:pt idx="93">
                  <c:v>0.41256849850351734</c:v>
                </c:pt>
                <c:pt idx="94">
                  <c:v>0.41039134083406176</c:v>
                </c:pt>
                <c:pt idx="95">
                  <c:v>0.40824829046386307</c:v>
                </c:pt>
                <c:pt idx="96">
                  <c:v>0.40613846605344778</c:v>
                </c:pt>
                <c:pt idx="97">
                  <c:v>0.40406101782088438</c:v>
                </c:pt>
                <c:pt idx="98">
                  <c:v>0.40201512610368484</c:v>
                </c:pt>
                <c:pt idx="99">
                  <c:v>0.4</c:v>
                </c:pt>
                <c:pt idx="100">
                  <c:v>0.39801487608399588</c:v>
                </c:pt>
                <c:pt idx="101">
                  <c:v>0.39605901719066994</c:v>
                </c:pt>
                <c:pt idx="102">
                  <c:v>0.39413171126571739</c:v>
                </c:pt>
                <c:pt idx="103">
                  <c:v>0.3922322702763682</c:v>
                </c:pt>
                <c:pt idx="104">
                  <c:v>0.39036002917941359</c:v>
                </c:pt>
                <c:pt idx="105">
                  <c:v>0.38851434494290588</c:v>
                </c:pt>
                <c:pt idx="106">
                  <c:v>0.38669459561826552</c:v>
                </c:pt>
                <c:pt idx="107">
                  <c:v>0.3849001794597508</c:v>
                </c:pt>
                <c:pt idx="108">
                  <c:v>0.38313051408846066</c:v>
                </c:pt>
                <c:pt idx="109">
                  <c:v>0.38138503569823706</c:v>
                </c:pt>
                <c:pt idx="110">
                  <c:v>0.3796631983009997</c:v>
                </c:pt>
                <c:pt idx="111">
                  <c:v>0.37796447300922748</c:v>
                </c:pt>
                <c:pt idx="112">
                  <c:v>0.37628834735343902</c:v>
                </c:pt>
                <c:pt idx="113">
                  <c:v>0.37463432463267771</c:v>
                </c:pt>
                <c:pt idx="114">
                  <c:v>0.37300192329612558</c:v>
                </c:pt>
                <c:pt idx="115">
                  <c:v>0.37139067635410394</c:v>
                </c:pt>
                <c:pt idx="116">
                  <c:v>0.36980013081681951</c:v>
                </c:pt>
                <c:pt idx="117">
                  <c:v>0.36822984715932938</c:v>
                </c:pt>
                <c:pt idx="118">
                  <c:v>0.36667939881128458</c:v>
                </c:pt>
                <c:pt idx="119">
                  <c:v>0.36514837167011083</c:v>
                </c:pt>
                <c:pt idx="120">
                  <c:v>0.36363636363636376</c:v>
                </c:pt>
                <c:pt idx="121">
                  <c:v>0.36214298417007423</c:v>
                </c:pt>
                <c:pt idx="122">
                  <c:v>0.36066785386697292</c:v>
                </c:pt>
                <c:pt idx="123">
                  <c:v>0.35921060405354982</c:v>
                </c:pt>
                <c:pt idx="124">
                  <c:v>0.35777087639996658</c:v>
                </c:pt>
                <c:pt idx="125">
                  <c:v>0.35634832254989934</c:v>
                </c:pt>
                <c:pt idx="126">
                  <c:v>0.35494260376644576</c:v>
                </c:pt>
                <c:pt idx="127">
                  <c:v>0.35355339059327384</c:v>
                </c:pt>
                <c:pt idx="128">
                  <c:v>0.35218036253024976</c:v>
                </c:pt>
                <c:pt idx="129">
                  <c:v>0.350823207722812</c:v>
                </c:pt>
                <c:pt idx="130">
                  <c:v>0.34948162266441535</c:v>
                </c:pt>
                <c:pt idx="131">
                  <c:v>0.3481553119113957</c:v>
                </c:pt>
                <c:pt idx="132">
                  <c:v>0.34684398780964826</c:v>
                </c:pt>
                <c:pt idx="133">
                  <c:v>0.34554737023254417</c:v>
                </c:pt>
                <c:pt idx="134">
                  <c:v>0.34426518632954828</c:v>
                </c:pt>
                <c:pt idx="135">
                  <c:v>0.34299717028501775</c:v>
                </c:pt>
                <c:pt idx="136">
                  <c:v>0.34174306308670427</c:v>
                </c:pt>
                <c:pt idx="137">
                  <c:v>0.34050261230349954</c:v>
                </c:pt>
                <c:pt idx="138">
                  <c:v>0.33927557187198848</c:v>
                </c:pt>
                <c:pt idx="139">
                  <c:v>0.33806170189140683</c:v>
                </c:pt>
                <c:pt idx="140">
                  <c:v>0.33686076842660789</c:v>
                </c:pt>
                <c:pt idx="141">
                  <c:v>0.33567254331867591</c:v>
                </c:pt>
                <c:pt idx="142">
                  <c:v>0.33449680400283643</c:v>
                </c:pt>
                <c:pt idx="143">
                  <c:v>0.33333333333333331</c:v>
                </c:pt>
                <c:pt idx="144">
                  <c:v>0.33218191941496011</c:v>
                </c:pt>
                <c:pt idx="145">
                  <c:v>0.33104235544094734</c:v>
                </c:pt>
                <c:pt idx="146">
                  <c:v>0.32991443953692912</c:v>
                </c:pt>
                <c:pt idx="147">
                  <c:v>0.32879797461071458</c:v>
                </c:pt>
                <c:pt idx="148">
                  <c:v>0.3276927682076165</c:v>
                </c:pt>
                <c:pt idx="149">
                  <c:v>0.32659863237109055</c:v>
                </c:pt>
                <c:pt idx="150">
                  <c:v>0.32551538350846393</c:v>
                </c:pt>
                <c:pt idx="151">
                  <c:v>0.3244428422615252</c:v>
                </c:pt>
                <c:pt idx="152">
                  <c:v>0.32338083338177753</c:v>
                </c:pt>
                <c:pt idx="153">
                  <c:v>0.32232918561015234</c:v>
                </c:pt>
                <c:pt idx="154">
                  <c:v>0.32128773156099966</c:v>
                </c:pt>
                <c:pt idx="155">
                  <c:v>0.32025630761017432</c:v>
                </c:pt>
                <c:pt idx="156">
                  <c:v>0.31923475378704896</c:v>
                </c:pt>
                <c:pt idx="157">
                  <c:v>0.31822291367029215</c:v>
                </c:pt>
                <c:pt idx="158">
                  <c:v>0.31722063428725789</c:v>
                </c:pt>
                <c:pt idx="159">
                  <c:v>0.31622776601683805</c:v>
                </c:pt>
                <c:pt idx="160">
                  <c:v>0.31524416249564041</c:v>
                </c:pt>
                <c:pt idx="161">
                  <c:v>0.31426968052735454</c:v>
                </c:pt>
                <c:pt idx="162">
                  <c:v>0.31330417999518317</c:v>
                </c:pt>
                <c:pt idx="163">
                  <c:v>0.31234752377721237</c:v>
                </c:pt>
                <c:pt idx="164">
                  <c:v>0.31139957766460941</c:v>
                </c:pt>
                <c:pt idx="165">
                  <c:v>0.31046021028253323</c:v>
                </c:pt>
                <c:pt idx="166">
                  <c:v>0.309529293013655</c:v>
                </c:pt>
                <c:pt idx="167">
                  <c:v>0.30860669992418394</c:v>
                </c:pt>
                <c:pt idx="168">
                  <c:v>0.30769230769230782</c:v>
                </c:pt>
                <c:pt idx="169">
                  <c:v>0.30678599553894836</c:v>
                </c:pt>
                <c:pt idx="170">
                  <c:v>0.30588764516074923</c:v>
                </c:pt>
                <c:pt idx="171">
                  <c:v>0.30499714066520933</c:v>
                </c:pt>
                <c:pt idx="172">
                  <c:v>0.30411436850788237</c:v>
                </c:pt>
                <c:pt idx="173">
                  <c:v>0.30323921743156129</c:v>
                </c:pt>
                <c:pt idx="174">
                  <c:v>0.30237157840738182</c:v>
                </c:pt>
                <c:pt idx="175">
                  <c:v>0.30151134457776368</c:v>
                </c:pt>
                <c:pt idx="176">
                  <c:v>0.30065841120113157</c:v>
                </c:pt>
                <c:pt idx="177">
                  <c:v>0.29981267559834479</c:v>
                </c:pt>
                <c:pt idx="178">
                  <c:v>0.29897403710077447</c:v>
                </c:pt>
                <c:pt idx="179">
                  <c:v>0.29814239699997214</c:v>
                </c:pt>
                <c:pt idx="180">
                  <c:v>0.29731765849886665</c:v>
                </c:pt>
                <c:pt idx="181">
                  <c:v>0.29649972666444058</c:v>
                </c:pt>
                <c:pt idx="182">
                  <c:v>0.29568850838182936</c:v>
                </c:pt>
                <c:pt idx="183">
                  <c:v>0.29488391230979444</c:v>
                </c:pt>
                <c:pt idx="184">
                  <c:v>0.2940858488375232</c:v>
                </c:pt>
                <c:pt idx="185">
                  <c:v>0.29329423004270661</c:v>
                </c:pt>
                <c:pt idx="186">
                  <c:v>0.2925089696508526</c:v>
                </c:pt>
                <c:pt idx="187">
                  <c:v>0.29172998299578923</c:v>
                </c:pt>
                <c:pt idx="188">
                  <c:v>0.29095718698132317</c:v>
                </c:pt>
                <c:pt idx="189">
                  <c:v>0.29019050004400476</c:v>
                </c:pt>
                <c:pt idx="190">
                  <c:v>0.28942984211696876</c:v>
                </c:pt>
                <c:pt idx="191">
                  <c:v>0.28867513459481292</c:v>
                </c:pt>
                <c:pt idx="192">
                  <c:v>0.28792630029947802</c:v>
                </c:pt>
                <c:pt idx="193">
                  <c:v>0.28718326344709538</c:v>
                </c:pt>
                <c:pt idx="194">
                  <c:v>0.2864459496157733</c:v>
                </c:pt>
                <c:pt idx="195">
                  <c:v>0.28571428571428586</c:v>
                </c:pt>
                <c:pt idx="196">
                  <c:v>0.28498819995163882</c:v>
                </c:pt>
                <c:pt idx="197">
                  <c:v>0.28426762180748072</c:v>
                </c:pt>
                <c:pt idx="198">
                  <c:v>0.28355248200333433</c:v>
                </c:pt>
                <c:pt idx="199">
                  <c:v>0.28284271247461912</c:v>
                </c:pt>
                <c:pt idx="200">
                  <c:v>0.28213824634343926</c:v>
                </c:pt>
                <c:pt idx="201">
                  <c:v>0.28143901789211678</c:v>
                </c:pt>
                <c:pt idx="202">
                  <c:v>0.28074496253743858</c:v>
                </c:pt>
                <c:pt idx="203">
                  <c:v>0.28005601680560205</c:v>
                </c:pt>
                <c:pt idx="204">
                  <c:v>0.27937211830783143</c:v>
                </c:pt>
                <c:pt idx="205">
                  <c:v>0.27869320571664707</c:v>
                </c:pt>
                <c:pt idx="206">
                  <c:v>0.27801921874276636</c:v>
                </c:pt>
                <c:pt idx="207">
                  <c:v>0.27735009811261474</c:v>
                </c:pt>
                <c:pt idx="208">
                  <c:v>0.27668578554642986</c:v>
                </c:pt>
                <c:pt idx="209">
                  <c:v>0.27602622373694186</c:v>
                </c:pt>
                <c:pt idx="210">
                  <c:v>0.27537135632860582</c:v>
                </c:pt>
                <c:pt idx="211">
                  <c:v>0.27472112789737807</c:v>
                </c:pt>
                <c:pt idx="212">
                  <c:v>0.27407548393101278</c:v>
                </c:pt>
                <c:pt idx="213">
                  <c:v>0.27343437080986543</c:v>
                </c:pt>
                <c:pt idx="214">
                  <c:v>0.27279773578818928</c:v>
                </c:pt>
                <c:pt idx="215">
                  <c:v>0.27216552697590868</c:v>
                </c:pt>
                <c:pt idx="216">
                  <c:v>0.27153769332085242</c:v>
                </c:pt>
                <c:pt idx="217">
                  <c:v>0.27091418459143857</c:v>
                </c:pt>
                <c:pt idx="218">
                  <c:v>0.27029495135979437</c:v>
                </c:pt>
                <c:pt idx="219">
                  <c:v>0.26967994498529685</c:v>
                </c:pt>
                <c:pt idx="220">
                  <c:v>0.26906911759852487</c:v>
                </c:pt>
                <c:pt idx="221">
                  <c:v>0.26846242208560983</c:v>
                </c:pt>
                <c:pt idx="222">
                  <c:v>0.26785981207297016</c:v>
                </c:pt>
                <c:pt idx="223">
                  <c:v>0.2672612419124244</c:v>
                </c:pt>
                <c:pt idx="224">
                  <c:v>0.26666666666666677</c:v>
                </c:pt>
                <c:pt idx="225">
                  <c:v>0.26607604209509572</c:v>
                </c:pt>
                <c:pt idx="226">
                  <c:v>0.26548932463998881</c:v>
                </c:pt>
                <c:pt idx="227">
                  <c:v>0.26490647141300888</c:v>
                </c:pt>
                <c:pt idx="228">
                  <c:v>0.26432744018203591</c:v>
                </c:pt>
                <c:pt idx="229">
                  <c:v>0.26375218935831485</c:v>
                </c:pt>
                <c:pt idx="230">
                  <c:v>0.26318067798390782</c:v>
                </c:pt>
                <c:pt idx="231">
                  <c:v>0.26261286571944542</c:v>
                </c:pt>
                <c:pt idx="232">
                  <c:v>0.26204871283216735</c:v>
                </c:pt>
                <c:pt idx="233">
                  <c:v>0.26148818018424558</c:v>
                </c:pt>
                <c:pt idx="234">
                  <c:v>0.26093122922137679</c:v>
                </c:pt>
                <c:pt idx="235">
                  <c:v>0.26037782196164794</c:v>
                </c:pt>
                <c:pt idx="236">
                  <c:v>0.25982792098465257</c:v>
                </c:pt>
                <c:pt idx="237">
                  <c:v>0.25928148942086582</c:v>
                </c:pt>
                <c:pt idx="238">
                  <c:v>0.25873849094126034</c:v>
                </c:pt>
                <c:pt idx="239">
                  <c:v>0.25819888974716121</c:v>
                </c:pt>
                <c:pt idx="240">
                  <c:v>0.25766265056033222</c:v>
                </c:pt>
                <c:pt idx="241">
                  <c:v>0.25712973861329003</c:v>
                </c:pt>
                <c:pt idx="242">
                  <c:v>0.25660011963983376</c:v>
                </c:pt>
                <c:pt idx="243">
                  <c:v>0.25607375986579195</c:v>
                </c:pt>
                <c:pt idx="244">
                  <c:v>0.25555062599997608</c:v>
                </c:pt>
                <c:pt idx="245">
                  <c:v>0.25503068522533534</c:v>
                </c:pt>
                <c:pt idx="246">
                  <c:v>0.25451390519031108</c:v>
                </c:pt>
                <c:pt idx="247">
                  <c:v>0.2540002540003809</c:v>
                </c:pt>
                <c:pt idx="248">
                  <c:v>0.25348970020979128</c:v>
                </c:pt>
                <c:pt idx="249">
                  <c:v>0.25298221281347044</c:v>
                </c:pt>
                <c:pt idx="250">
                  <c:v>0.25247776123912141</c:v>
                </c:pt>
                <c:pt idx="251">
                  <c:v>0.251976315339485</c:v>
                </c:pt>
                <c:pt idx="252">
                  <c:v>0.25147784538477275</c:v>
                </c:pt>
                <c:pt idx="253">
                  <c:v>0.25098232205526355</c:v>
                </c:pt>
                <c:pt idx="254">
                  <c:v>0.25048971643405982</c:v>
                </c:pt>
                <c:pt idx="255">
                  <c:v>0.25</c:v>
                </c:pt>
                <c:pt idx="256">
                  <c:v>0.24951314462072224</c:v>
                </c:pt>
                <c:pt idx="257">
                  <c:v>0.24902912254587622</c:v>
                </c:pt>
                <c:pt idx="258">
                  <c:v>0.24854790640048013</c:v>
                </c:pt>
                <c:pt idx="259">
                  <c:v>0.24806946917841699</c:v>
                </c:pt>
                <c:pt idx="260">
                  <c:v>0.24759378423606926</c:v>
                </c:pt>
                <c:pt idx="261">
                  <c:v>0.24712082528608617</c:v>
                </c:pt>
                <c:pt idx="262">
                  <c:v>0.24665056639128288</c:v>
                </c:pt>
                <c:pt idx="263">
                  <c:v>0.24618298195866545</c:v>
                </c:pt>
                <c:pt idx="264">
                  <c:v>0.24571804673358053</c:v>
                </c:pt>
                <c:pt idx="265">
                  <c:v>0.24525573579398638</c:v>
                </c:pt>
                <c:pt idx="266">
                  <c:v>0.24479602454484192</c:v>
                </c:pt>
                <c:pt idx="267">
                  <c:v>0.2443388887126105</c:v>
                </c:pt>
                <c:pt idx="268">
                  <c:v>0.24388430433987693</c:v>
                </c:pt>
                <c:pt idx="269">
                  <c:v>0.24343224778007394</c:v>
                </c:pt>
                <c:pt idx="270">
                  <c:v>0.24298269569231487</c:v>
                </c:pt>
                <c:pt idx="271">
                  <c:v>0.24253562503633302</c:v>
                </c:pt>
                <c:pt idx="272">
                  <c:v>0.24209101306752104</c:v>
                </c:pt>
                <c:pt idx="273">
                  <c:v>0.24164883733207088</c:v>
                </c:pt>
                <c:pt idx="274">
                  <c:v>0.24120907566221092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37B-47BB-A7DE-CF8761DFE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430400"/>
        <c:axId val="420430960"/>
      </c:scatterChart>
      <c:valAx>
        <c:axId val="420430400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</a:t>
                </a:r>
              </a:p>
            </c:rich>
          </c:tx>
          <c:layout>
            <c:manualLayout>
              <c:xMode val="edge"/>
              <c:yMode val="edge"/>
              <c:x val="0.58592030798663597"/>
              <c:y val="0.920951186014667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430960"/>
        <c:crosses val="autoZero"/>
        <c:crossBetween val="midCat"/>
      </c:valAx>
      <c:valAx>
        <c:axId val="420430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Utilità Marginale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430400"/>
        <c:crosses val="autoZero"/>
        <c:crossBetween val="midCat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Curve</a:t>
            </a:r>
            <a:r>
              <a:rPr lang="it-IT" baseline="0"/>
              <a:t> d'indifferenza per diversi valori di U</a:t>
            </a:r>
            <a:endParaRPr lang="it-I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302421225455447"/>
          <c:y val="0.18411516505336323"/>
          <c:w val="0.82031388525219462"/>
          <c:h val="0.6407623469999980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Foglio1!$E$1</c:f>
              <c:strCache>
                <c:ptCount val="1"/>
                <c:pt idx="0">
                  <c:v>U=48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Foglio1!$D$2:$D$248</c:f>
              <c:numCache>
                <c:formatCode>General</c:formatCode>
                <c:ptCount val="247"/>
                <c:pt idx="0">
                  <c:v>275</c:v>
                </c:pt>
                <c:pt idx="1">
                  <c:v>274</c:v>
                </c:pt>
                <c:pt idx="2">
                  <c:v>273</c:v>
                </c:pt>
                <c:pt idx="3">
                  <c:v>272</c:v>
                </c:pt>
                <c:pt idx="4">
                  <c:v>271</c:v>
                </c:pt>
                <c:pt idx="5">
                  <c:v>270</c:v>
                </c:pt>
                <c:pt idx="6">
                  <c:v>269</c:v>
                </c:pt>
                <c:pt idx="7">
                  <c:v>268</c:v>
                </c:pt>
                <c:pt idx="8">
                  <c:v>267</c:v>
                </c:pt>
                <c:pt idx="9">
                  <c:v>266</c:v>
                </c:pt>
                <c:pt idx="10">
                  <c:v>265</c:v>
                </c:pt>
                <c:pt idx="11">
                  <c:v>264</c:v>
                </c:pt>
                <c:pt idx="12">
                  <c:v>263</c:v>
                </c:pt>
                <c:pt idx="13">
                  <c:v>262</c:v>
                </c:pt>
                <c:pt idx="14">
                  <c:v>261</c:v>
                </c:pt>
                <c:pt idx="15">
                  <c:v>260</c:v>
                </c:pt>
                <c:pt idx="16">
                  <c:v>259</c:v>
                </c:pt>
                <c:pt idx="17">
                  <c:v>258</c:v>
                </c:pt>
                <c:pt idx="18">
                  <c:v>257</c:v>
                </c:pt>
                <c:pt idx="19">
                  <c:v>256</c:v>
                </c:pt>
                <c:pt idx="20">
                  <c:v>255</c:v>
                </c:pt>
                <c:pt idx="21">
                  <c:v>254</c:v>
                </c:pt>
                <c:pt idx="22">
                  <c:v>253</c:v>
                </c:pt>
                <c:pt idx="23">
                  <c:v>252</c:v>
                </c:pt>
                <c:pt idx="24">
                  <c:v>251</c:v>
                </c:pt>
                <c:pt idx="25">
                  <c:v>250</c:v>
                </c:pt>
                <c:pt idx="26">
                  <c:v>249</c:v>
                </c:pt>
                <c:pt idx="27">
                  <c:v>248</c:v>
                </c:pt>
                <c:pt idx="28">
                  <c:v>247</c:v>
                </c:pt>
                <c:pt idx="29">
                  <c:v>246</c:v>
                </c:pt>
                <c:pt idx="30">
                  <c:v>245</c:v>
                </c:pt>
                <c:pt idx="31">
                  <c:v>244</c:v>
                </c:pt>
                <c:pt idx="32">
                  <c:v>243</c:v>
                </c:pt>
                <c:pt idx="33">
                  <c:v>242</c:v>
                </c:pt>
                <c:pt idx="34">
                  <c:v>241</c:v>
                </c:pt>
                <c:pt idx="35">
                  <c:v>240</c:v>
                </c:pt>
                <c:pt idx="36">
                  <c:v>239</c:v>
                </c:pt>
                <c:pt idx="37">
                  <c:v>238</c:v>
                </c:pt>
                <c:pt idx="38">
                  <c:v>237</c:v>
                </c:pt>
                <c:pt idx="39">
                  <c:v>236</c:v>
                </c:pt>
                <c:pt idx="40">
                  <c:v>235</c:v>
                </c:pt>
                <c:pt idx="41">
                  <c:v>234</c:v>
                </c:pt>
                <c:pt idx="42">
                  <c:v>233</c:v>
                </c:pt>
                <c:pt idx="43">
                  <c:v>232</c:v>
                </c:pt>
                <c:pt idx="44">
                  <c:v>231</c:v>
                </c:pt>
                <c:pt idx="45">
                  <c:v>230</c:v>
                </c:pt>
                <c:pt idx="46">
                  <c:v>229</c:v>
                </c:pt>
                <c:pt idx="47">
                  <c:v>228</c:v>
                </c:pt>
                <c:pt idx="48">
                  <c:v>227</c:v>
                </c:pt>
                <c:pt idx="49">
                  <c:v>226</c:v>
                </c:pt>
                <c:pt idx="50">
                  <c:v>225</c:v>
                </c:pt>
                <c:pt idx="51">
                  <c:v>224</c:v>
                </c:pt>
                <c:pt idx="52">
                  <c:v>223</c:v>
                </c:pt>
                <c:pt idx="53">
                  <c:v>222</c:v>
                </c:pt>
                <c:pt idx="54">
                  <c:v>221</c:v>
                </c:pt>
                <c:pt idx="55">
                  <c:v>220</c:v>
                </c:pt>
                <c:pt idx="56">
                  <c:v>219</c:v>
                </c:pt>
                <c:pt idx="57">
                  <c:v>218</c:v>
                </c:pt>
                <c:pt idx="58">
                  <c:v>217</c:v>
                </c:pt>
                <c:pt idx="59">
                  <c:v>216</c:v>
                </c:pt>
                <c:pt idx="60">
                  <c:v>215</c:v>
                </c:pt>
                <c:pt idx="61">
                  <c:v>214</c:v>
                </c:pt>
                <c:pt idx="62">
                  <c:v>213</c:v>
                </c:pt>
                <c:pt idx="63">
                  <c:v>212</c:v>
                </c:pt>
                <c:pt idx="64">
                  <c:v>211</c:v>
                </c:pt>
                <c:pt idx="65">
                  <c:v>210</c:v>
                </c:pt>
                <c:pt idx="66">
                  <c:v>209</c:v>
                </c:pt>
                <c:pt idx="67">
                  <c:v>208</c:v>
                </c:pt>
                <c:pt idx="68">
                  <c:v>207</c:v>
                </c:pt>
                <c:pt idx="69">
                  <c:v>206</c:v>
                </c:pt>
                <c:pt idx="70">
                  <c:v>205</c:v>
                </c:pt>
                <c:pt idx="71">
                  <c:v>204</c:v>
                </c:pt>
                <c:pt idx="72">
                  <c:v>203</c:v>
                </c:pt>
                <c:pt idx="73">
                  <c:v>202</c:v>
                </c:pt>
                <c:pt idx="74">
                  <c:v>201</c:v>
                </c:pt>
                <c:pt idx="75">
                  <c:v>200</c:v>
                </c:pt>
                <c:pt idx="76">
                  <c:v>199</c:v>
                </c:pt>
                <c:pt idx="77">
                  <c:v>198</c:v>
                </c:pt>
                <c:pt idx="78">
                  <c:v>197</c:v>
                </c:pt>
                <c:pt idx="79">
                  <c:v>196</c:v>
                </c:pt>
                <c:pt idx="80">
                  <c:v>195</c:v>
                </c:pt>
                <c:pt idx="81">
                  <c:v>194</c:v>
                </c:pt>
                <c:pt idx="82">
                  <c:v>193</c:v>
                </c:pt>
                <c:pt idx="83">
                  <c:v>192</c:v>
                </c:pt>
                <c:pt idx="84">
                  <c:v>191</c:v>
                </c:pt>
                <c:pt idx="85">
                  <c:v>190</c:v>
                </c:pt>
                <c:pt idx="86">
                  <c:v>189</c:v>
                </c:pt>
                <c:pt idx="87">
                  <c:v>188</c:v>
                </c:pt>
                <c:pt idx="88">
                  <c:v>187</c:v>
                </c:pt>
                <c:pt idx="89">
                  <c:v>186</c:v>
                </c:pt>
                <c:pt idx="90">
                  <c:v>185</c:v>
                </c:pt>
                <c:pt idx="91">
                  <c:v>184</c:v>
                </c:pt>
                <c:pt idx="92">
                  <c:v>183</c:v>
                </c:pt>
                <c:pt idx="93">
                  <c:v>182</c:v>
                </c:pt>
                <c:pt idx="94">
                  <c:v>181</c:v>
                </c:pt>
                <c:pt idx="95">
                  <c:v>180</c:v>
                </c:pt>
                <c:pt idx="96">
                  <c:v>179</c:v>
                </c:pt>
                <c:pt idx="97">
                  <c:v>178</c:v>
                </c:pt>
                <c:pt idx="98">
                  <c:v>177</c:v>
                </c:pt>
                <c:pt idx="99">
                  <c:v>176</c:v>
                </c:pt>
                <c:pt idx="100">
                  <c:v>175</c:v>
                </c:pt>
                <c:pt idx="101">
                  <c:v>174</c:v>
                </c:pt>
                <c:pt idx="102">
                  <c:v>173</c:v>
                </c:pt>
                <c:pt idx="103">
                  <c:v>172</c:v>
                </c:pt>
                <c:pt idx="104">
                  <c:v>171</c:v>
                </c:pt>
                <c:pt idx="105">
                  <c:v>170</c:v>
                </c:pt>
                <c:pt idx="106">
                  <c:v>169</c:v>
                </c:pt>
                <c:pt idx="107">
                  <c:v>168</c:v>
                </c:pt>
                <c:pt idx="108">
                  <c:v>167</c:v>
                </c:pt>
                <c:pt idx="109">
                  <c:v>166</c:v>
                </c:pt>
                <c:pt idx="110">
                  <c:v>165</c:v>
                </c:pt>
                <c:pt idx="111">
                  <c:v>164</c:v>
                </c:pt>
                <c:pt idx="112">
                  <c:v>163</c:v>
                </c:pt>
                <c:pt idx="113">
                  <c:v>162</c:v>
                </c:pt>
                <c:pt idx="114">
                  <c:v>161</c:v>
                </c:pt>
                <c:pt idx="115">
                  <c:v>160</c:v>
                </c:pt>
                <c:pt idx="116">
                  <c:v>159</c:v>
                </c:pt>
                <c:pt idx="117">
                  <c:v>158</c:v>
                </c:pt>
                <c:pt idx="118">
                  <c:v>157</c:v>
                </c:pt>
                <c:pt idx="119">
                  <c:v>156</c:v>
                </c:pt>
                <c:pt idx="120">
                  <c:v>155</c:v>
                </c:pt>
                <c:pt idx="121">
                  <c:v>154</c:v>
                </c:pt>
                <c:pt idx="122">
                  <c:v>153</c:v>
                </c:pt>
                <c:pt idx="123">
                  <c:v>152</c:v>
                </c:pt>
                <c:pt idx="124">
                  <c:v>151</c:v>
                </c:pt>
                <c:pt idx="125">
                  <c:v>150</c:v>
                </c:pt>
                <c:pt idx="126">
                  <c:v>149</c:v>
                </c:pt>
                <c:pt idx="127">
                  <c:v>148</c:v>
                </c:pt>
                <c:pt idx="128">
                  <c:v>147</c:v>
                </c:pt>
                <c:pt idx="129">
                  <c:v>146</c:v>
                </c:pt>
                <c:pt idx="130">
                  <c:v>145</c:v>
                </c:pt>
                <c:pt idx="131">
                  <c:v>144</c:v>
                </c:pt>
                <c:pt idx="132">
                  <c:v>143</c:v>
                </c:pt>
                <c:pt idx="133">
                  <c:v>142</c:v>
                </c:pt>
                <c:pt idx="134">
                  <c:v>141</c:v>
                </c:pt>
                <c:pt idx="135">
                  <c:v>140</c:v>
                </c:pt>
                <c:pt idx="136">
                  <c:v>139</c:v>
                </c:pt>
                <c:pt idx="137">
                  <c:v>138</c:v>
                </c:pt>
                <c:pt idx="138">
                  <c:v>137</c:v>
                </c:pt>
                <c:pt idx="139">
                  <c:v>136</c:v>
                </c:pt>
                <c:pt idx="140">
                  <c:v>135</c:v>
                </c:pt>
                <c:pt idx="141">
                  <c:v>134</c:v>
                </c:pt>
                <c:pt idx="142">
                  <c:v>133</c:v>
                </c:pt>
                <c:pt idx="143">
                  <c:v>132</c:v>
                </c:pt>
                <c:pt idx="144">
                  <c:v>131</c:v>
                </c:pt>
                <c:pt idx="145">
                  <c:v>130</c:v>
                </c:pt>
                <c:pt idx="146">
                  <c:v>129</c:v>
                </c:pt>
                <c:pt idx="147">
                  <c:v>128</c:v>
                </c:pt>
                <c:pt idx="148">
                  <c:v>127</c:v>
                </c:pt>
                <c:pt idx="149">
                  <c:v>126</c:v>
                </c:pt>
                <c:pt idx="150">
                  <c:v>125</c:v>
                </c:pt>
                <c:pt idx="151">
                  <c:v>124</c:v>
                </c:pt>
                <c:pt idx="152">
                  <c:v>123</c:v>
                </c:pt>
                <c:pt idx="153">
                  <c:v>122</c:v>
                </c:pt>
                <c:pt idx="154">
                  <c:v>121</c:v>
                </c:pt>
                <c:pt idx="155">
                  <c:v>120</c:v>
                </c:pt>
                <c:pt idx="156">
                  <c:v>119</c:v>
                </c:pt>
                <c:pt idx="157">
                  <c:v>118</c:v>
                </c:pt>
                <c:pt idx="158">
                  <c:v>117</c:v>
                </c:pt>
                <c:pt idx="159">
                  <c:v>116</c:v>
                </c:pt>
                <c:pt idx="160">
                  <c:v>115</c:v>
                </c:pt>
                <c:pt idx="161">
                  <c:v>114</c:v>
                </c:pt>
                <c:pt idx="162">
                  <c:v>113</c:v>
                </c:pt>
                <c:pt idx="163">
                  <c:v>112</c:v>
                </c:pt>
                <c:pt idx="164">
                  <c:v>111</c:v>
                </c:pt>
                <c:pt idx="165">
                  <c:v>110</c:v>
                </c:pt>
                <c:pt idx="166">
                  <c:v>109</c:v>
                </c:pt>
                <c:pt idx="167">
                  <c:v>108</c:v>
                </c:pt>
                <c:pt idx="168">
                  <c:v>107</c:v>
                </c:pt>
                <c:pt idx="169">
                  <c:v>106</c:v>
                </c:pt>
                <c:pt idx="170">
                  <c:v>105</c:v>
                </c:pt>
                <c:pt idx="171">
                  <c:v>104</c:v>
                </c:pt>
                <c:pt idx="172">
                  <c:v>103</c:v>
                </c:pt>
                <c:pt idx="173">
                  <c:v>102</c:v>
                </c:pt>
                <c:pt idx="174">
                  <c:v>101</c:v>
                </c:pt>
                <c:pt idx="175">
                  <c:v>100</c:v>
                </c:pt>
                <c:pt idx="176">
                  <c:v>99</c:v>
                </c:pt>
                <c:pt idx="177">
                  <c:v>98</c:v>
                </c:pt>
                <c:pt idx="178">
                  <c:v>97</c:v>
                </c:pt>
                <c:pt idx="179">
                  <c:v>96</c:v>
                </c:pt>
                <c:pt idx="180">
                  <c:v>95</c:v>
                </c:pt>
                <c:pt idx="181">
                  <c:v>94</c:v>
                </c:pt>
                <c:pt idx="182">
                  <c:v>93</c:v>
                </c:pt>
                <c:pt idx="183">
                  <c:v>92</c:v>
                </c:pt>
                <c:pt idx="184">
                  <c:v>91</c:v>
                </c:pt>
                <c:pt idx="185">
                  <c:v>90</c:v>
                </c:pt>
                <c:pt idx="186">
                  <c:v>89</c:v>
                </c:pt>
                <c:pt idx="187">
                  <c:v>88</c:v>
                </c:pt>
                <c:pt idx="188">
                  <c:v>87</c:v>
                </c:pt>
                <c:pt idx="189">
                  <c:v>86</c:v>
                </c:pt>
                <c:pt idx="190">
                  <c:v>85</c:v>
                </c:pt>
                <c:pt idx="191">
                  <c:v>84</c:v>
                </c:pt>
                <c:pt idx="192">
                  <c:v>83</c:v>
                </c:pt>
                <c:pt idx="193">
                  <c:v>82</c:v>
                </c:pt>
                <c:pt idx="194">
                  <c:v>81</c:v>
                </c:pt>
                <c:pt idx="195">
                  <c:v>80</c:v>
                </c:pt>
                <c:pt idx="196">
                  <c:v>79</c:v>
                </c:pt>
                <c:pt idx="197">
                  <c:v>78</c:v>
                </c:pt>
                <c:pt idx="198">
                  <c:v>77</c:v>
                </c:pt>
                <c:pt idx="199">
                  <c:v>76</c:v>
                </c:pt>
                <c:pt idx="200">
                  <c:v>75</c:v>
                </c:pt>
                <c:pt idx="201">
                  <c:v>74</c:v>
                </c:pt>
                <c:pt idx="202">
                  <c:v>73</c:v>
                </c:pt>
                <c:pt idx="203">
                  <c:v>72</c:v>
                </c:pt>
                <c:pt idx="204">
                  <c:v>71</c:v>
                </c:pt>
                <c:pt idx="205">
                  <c:v>70</c:v>
                </c:pt>
                <c:pt idx="206">
                  <c:v>69</c:v>
                </c:pt>
                <c:pt idx="207">
                  <c:v>68</c:v>
                </c:pt>
                <c:pt idx="208">
                  <c:v>67</c:v>
                </c:pt>
                <c:pt idx="209">
                  <c:v>66</c:v>
                </c:pt>
                <c:pt idx="210">
                  <c:v>65</c:v>
                </c:pt>
                <c:pt idx="211">
                  <c:v>64</c:v>
                </c:pt>
                <c:pt idx="212">
                  <c:v>63</c:v>
                </c:pt>
                <c:pt idx="213">
                  <c:v>62</c:v>
                </c:pt>
                <c:pt idx="214">
                  <c:v>61</c:v>
                </c:pt>
                <c:pt idx="215">
                  <c:v>60</c:v>
                </c:pt>
                <c:pt idx="216">
                  <c:v>59</c:v>
                </c:pt>
                <c:pt idx="217">
                  <c:v>58</c:v>
                </c:pt>
                <c:pt idx="218">
                  <c:v>57</c:v>
                </c:pt>
                <c:pt idx="219">
                  <c:v>56</c:v>
                </c:pt>
                <c:pt idx="220">
                  <c:v>55</c:v>
                </c:pt>
                <c:pt idx="221">
                  <c:v>54</c:v>
                </c:pt>
                <c:pt idx="222">
                  <c:v>53</c:v>
                </c:pt>
                <c:pt idx="223">
                  <c:v>52</c:v>
                </c:pt>
                <c:pt idx="224">
                  <c:v>51</c:v>
                </c:pt>
                <c:pt idx="225">
                  <c:v>50</c:v>
                </c:pt>
                <c:pt idx="226">
                  <c:v>49</c:v>
                </c:pt>
                <c:pt idx="227">
                  <c:v>48</c:v>
                </c:pt>
                <c:pt idx="228">
                  <c:v>47</c:v>
                </c:pt>
                <c:pt idx="229">
                  <c:v>46</c:v>
                </c:pt>
                <c:pt idx="230">
                  <c:v>45</c:v>
                </c:pt>
                <c:pt idx="231">
                  <c:v>44</c:v>
                </c:pt>
                <c:pt idx="232">
                  <c:v>43</c:v>
                </c:pt>
                <c:pt idx="233">
                  <c:v>42</c:v>
                </c:pt>
                <c:pt idx="234">
                  <c:v>41</c:v>
                </c:pt>
                <c:pt idx="235">
                  <c:v>40</c:v>
                </c:pt>
                <c:pt idx="236">
                  <c:v>39</c:v>
                </c:pt>
                <c:pt idx="237">
                  <c:v>38</c:v>
                </c:pt>
                <c:pt idx="238">
                  <c:v>37</c:v>
                </c:pt>
                <c:pt idx="239">
                  <c:v>36</c:v>
                </c:pt>
                <c:pt idx="240">
                  <c:v>35</c:v>
                </c:pt>
                <c:pt idx="241">
                  <c:v>34</c:v>
                </c:pt>
                <c:pt idx="242">
                  <c:v>33</c:v>
                </c:pt>
                <c:pt idx="243">
                  <c:v>32</c:v>
                </c:pt>
                <c:pt idx="244">
                  <c:v>31</c:v>
                </c:pt>
                <c:pt idx="245">
                  <c:v>30</c:v>
                </c:pt>
                <c:pt idx="246">
                  <c:v>29</c:v>
                </c:pt>
              </c:numCache>
            </c:numRef>
          </c:xVal>
          <c:yVal>
            <c:numRef>
              <c:f>Foglio1!$E$2:$E$248</c:f>
              <c:numCache>
                <c:formatCode>General</c:formatCode>
                <c:ptCount val="247"/>
                <c:pt idx="0">
                  <c:v>8.3781818181818206</c:v>
                </c:pt>
                <c:pt idx="1">
                  <c:v>8.4087591240875916</c:v>
                </c:pt>
                <c:pt idx="2">
                  <c:v>8.4395604395604398</c:v>
                </c:pt>
                <c:pt idx="3">
                  <c:v>8.4705882352941213</c:v>
                </c:pt>
                <c:pt idx="4">
                  <c:v>8.501845018450183</c:v>
                </c:pt>
                <c:pt idx="5">
                  <c:v>8.5333333333333332</c:v>
                </c:pt>
                <c:pt idx="6">
                  <c:v>8.5650557620817835</c:v>
                </c:pt>
                <c:pt idx="7">
                  <c:v>8.5970149253731307</c:v>
                </c:pt>
                <c:pt idx="8">
                  <c:v>8.6292134831460636</c:v>
                </c:pt>
                <c:pt idx="9">
                  <c:v>8.6616541353383489</c:v>
                </c:pt>
                <c:pt idx="10">
                  <c:v>8.6943396226415057</c:v>
                </c:pt>
                <c:pt idx="11">
                  <c:v>8.7272727272727177</c:v>
                </c:pt>
                <c:pt idx="12">
                  <c:v>8.7604562737642659</c:v>
                </c:pt>
                <c:pt idx="13">
                  <c:v>8.793893129770991</c:v>
                </c:pt>
                <c:pt idx="14">
                  <c:v>8.8275862068965552</c:v>
                </c:pt>
                <c:pt idx="15">
                  <c:v>8.861538461538462</c:v>
                </c:pt>
                <c:pt idx="16">
                  <c:v>8.8957528957528993</c:v>
                </c:pt>
                <c:pt idx="17">
                  <c:v>8.9302325581395348</c:v>
                </c:pt>
                <c:pt idx="18">
                  <c:v>8.9649805447470854</c:v>
                </c:pt>
                <c:pt idx="19">
                  <c:v>9</c:v>
                </c:pt>
                <c:pt idx="20">
                  <c:v>9.0352941176470623</c:v>
                </c:pt>
                <c:pt idx="21">
                  <c:v>9.0708661417322833</c:v>
                </c:pt>
                <c:pt idx="22">
                  <c:v>9.1067193675889371</c:v>
                </c:pt>
                <c:pt idx="23">
                  <c:v>9.1428571428571388</c:v>
                </c:pt>
                <c:pt idx="24">
                  <c:v>9.1792828685259025</c:v>
                </c:pt>
                <c:pt idx="25">
                  <c:v>9.2160000000000011</c:v>
                </c:pt>
                <c:pt idx="26">
                  <c:v>9.2530120481927707</c:v>
                </c:pt>
                <c:pt idx="27">
                  <c:v>9.2903225806451619</c:v>
                </c:pt>
                <c:pt idx="28">
                  <c:v>9.327935222672064</c:v>
                </c:pt>
                <c:pt idx="29">
                  <c:v>9.3658536585365848</c:v>
                </c:pt>
                <c:pt idx="30">
                  <c:v>9.4040816326530621</c:v>
                </c:pt>
                <c:pt idx="31">
                  <c:v>9.442622950819672</c:v>
                </c:pt>
                <c:pt idx="32">
                  <c:v>9.481481481481481</c:v>
                </c:pt>
                <c:pt idx="33">
                  <c:v>9.5206611570247937</c:v>
                </c:pt>
                <c:pt idx="34">
                  <c:v>9.5601659751037342</c:v>
                </c:pt>
                <c:pt idx="35">
                  <c:v>9.6</c:v>
                </c:pt>
                <c:pt idx="36">
                  <c:v>9.6401673640167314</c:v>
                </c:pt>
                <c:pt idx="37">
                  <c:v>9.6806722689075624</c:v>
                </c:pt>
                <c:pt idx="38">
                  <c:v>9.7215189873417689</c:v>
                </c:pt>
                <c:pt idx="39">
                  <c:v>9.7627118644067803</c:v>
                </c:pt>
                <c:pt idx="40">
                  <c:v>9.8042553191489414</c:v>
                </c:pt>
                <c:pt idx="41">
                  <c:v>9.8461538461538449</c:v>
                </c:pt>
                <c:pt idx="42">
                  <c:v>9.8884120171673864</c:v>
                </c:pt>
                <c:pt idx="43">
                  <c:v>9.931034482758621</c:v>
                </c:pt>
                <c:pt idx="44">
                  <c:v>9.9740259740259738</c:v>
                </c:pt>
                <c:pt idx="45">
                  <c:v>10.017391304347823</c:v>
                </c:pt>
                <c:pt idx="46">
                  <c:v>10.061135371179043</c:v>
                </c:pt>
                <c:pt idx="47">
                  <c:v>10.105263157894735</c:v>
                </c:pt>
                <c:pt idx="48">
                  <c:v>10.149779735682818</c:v>
                </c:pt>
                <c:pt idx="49">
                  <c:v>10.194690265486726</c:v>
                </c:pt>
                <c:pt idx="50">
                  <c:v>10.24</c:v>
                </c:pt>
                <c:pt idx="51">
                  <c:v>10.285714285714286</c:v>
                </c:pt>
                <c:pt idx="52">
                  <c:v>10.331838565022421</c:v>
                </c:pt>
                <c:pt idx="53">
                  <c:v>10.378378378378375</c:v>
                </c:pt>
                <c:pt idx="54">
                  <c:v>10.425339366515837</c:v>
                </c:pt>
                <c:pt idx="55">
                  <c:v>10.472727272727278</c:v>
                </c:pt>
                <c:pt idx="56">
                  <c:v>10.520547945205479</c:v>
                </c:pt>
                <c:pt idx="57">
                  <c:v>10.568807339449545</c:v>
                </c:pt>
                <c:pt idx="58">
                  <c:v>10.617511520737324</c:v>
                </c:pt>
                <c:pt idx="59">
                  <c:v>10.666666666666671</c:v>
                </c:pt>
                <c:pt idx="60">
                  <c:v>10.716279069767442</c:v>
                </c:pt>
                <c:pt idx="61">
                  <c:v>10.766355140186915</c:v>
                </c:pt>
                <c:pt idx="62">
                  <c:v>10.8169014084507</c:v>
                </c:pt>
                <c:pt idx="63">
                  <c:v>10.867924528301886</c:v>
                </c:pt>
                <c:pt idx="64">
                  <c:v>10.919431279620857</c:v>
                </c:pt>
                <c:pt idx="65">
                  <c:v>10.971428571428572</c:v>
                </c:pt>
                <c:pt idx="66">
                  <c:v>11.02392344497607</c:v>
                </c:pt>
                <c:pt idx="67">
                  <c:v>11.076923076923077</c:v>
                </c:pt>
                <c:pt idx="68">
                  <c:v>11.130434782608699</c:v>
                </c:pt>
                <c:pt idx="69">
                  <c:v>11.184466019417476</c:v>
                </c:pt>
                <c:pt idx="70">
                  <c:v>11.239024390243902</c:v>
                </c:pt>
                <c:pt idx="71">
                  <c:v>11.294117647058819</c:v>
                </c:pt>
                <c:pt idx="72">
                  <c:v>11.349753694581285</c:v>
                </c:pt>
                <c:pt idx="73">
                  <c:v>11.405940594059409</c:v>
                </c:pt>
                <c:pt idx="74">
                  <c:v>11.462686567164186</c:v>
                </c:pt>
                <c:pt idx="75">
                  <c:v>11.52</c:v>
                </c:pt>
                <c:pt idx="76">
                  <c:v>11.577889447236181</c:v>
                </c:pt>
                <c:pt idx="77">
                  <c:v>11.636363636363637</c:v>
                </c:pt>
                <c:pt idx="78">
                  <c:v>11.695431472081223</c:v>
                </c:pt>
                <c:pt idx="79">
                  <c:v>11.755102040816327</c:v>
                </c:pt>
                <c:pt idx="80">
                  <c:v>11.815384615384623</c:v>
                </c:pt>
                <c:pt idx="81">
                  <c:v>11.876288659793818</c:v>
                </c:pt>
                <c:pt idx="82">
                  <c:v>11.937823834196891</c:v>
                </c:pt>
                <c:pt idx="83">
                  <c:v>12</c:v>
                </c:pt>
                <c:pt idx="84">
                  <c:v>12.06282722513089</c:v>
                </c:pt>
                <c:pt idx="85">
                  <c:v>12.126315789473681</c:v>
                </c:pt>
                <c:pt idx="86">
                  <c:v>12.19047619047619</c:v>
                </c:pt>
                <c:pt idx="87">
                  <c:v>12.255319148936168</c:v>
                </c:pt>
                <c:pt idx="88">
                  <c:v>12.320855614973265</c:v>
                </c:pt>
                <c:pt idx="89">
                  <c:v>12.38709677419355</c:v>
                </c:pt>
                <c:pt idx="90">
                  <c:v>12.454054054054058</c:v>
                </c:pt>
                <c:pt idx="91">
                  <c:v>12.521739130434783</c:v>
                </c:pt>
                <c:pt idx="92">
                  <c:v>12.590163934426229</c:v>
                </c:pt>
                <c:pt idx="93">
                  <c:v>12.659340659340664</c:v>
                </c:pt>
                <c:pt idx="94">
                  <c:v>12.729281767955797</c:v>
                </c:pt>
                <c:pt idx="95">
                  <c:v>12.8</c:v>
                </c:pt>
                <c:pt idx="96">
                  <c:v>12.871508379888274</c:v>
                </c:pt>
                <c:pt idx="97">
                  <c:v>12.943820224719101</c:v>
                </c:pt>
                <c:pt idx="98">
                  <c:v>13.016949152542374</c:v>
                </c:pt>
                <c:pt idx="99">
                  <c:v>13.090909090909095</c:v>
                </c:pt>
                <c:pt idx="100">
                  <c:v>13.165714285714289</c:v>
                </c:pt>
                <c:pt idx="101">
                  <c:v>13.24137931034482</c:v>
                </c:pt>
                <c:pt idx="102">
                  <c:v>13.317919075144509</c:v>
                </c:pt>
                <c:pt idx="103">
                  <c:v>13.39534883720931</c:v>
                </c:pt>
                <c:pt idx="104">
                  <c:v>13.473684210526324</c:v>
                </c:pt>
                <c:pt idx="105">
                  <c:v>13.552941176470588</c:v>
                </c:pt>
                <c:pt idx="106">
                  <c:v>13.633136094674557</c:v>
                </c:pt>
                <c:pt idx="107">
                  <c:v>13.714285714285714</c:v>
                </c:pt>
                <c:pt idx="108">
                  <c:v>13.796407185628746</c:v>
                </c:pt>
                <c:pt idx="109">
                  <c:v>13.87951807228916</c:v>
                </c:pt>
                <c:pt idx="110">
                  <c:v>13.96363636363637</c:v>
                </c:pt>
                <c:pt idx="111">
                  <c:v>14.048780487804873</c:v>
                </c:pt>
                <c:pt idx="112">
                  <c:v>14.134969325153369</c:v>
                </c:pt>
                <c:pt idx="113">
                  <c:v>14.222222222222221</c:v>
                </c:pt>
                <c:pt idx="114">
                  <c:v>14.31055900621118</c:v>
                </c:pt>
                <c:pt idx="115">
                  <c:v>14.4</c:v>
                </c:pt>
                <c:pt idx="116">
                  <c:v>14.490566037735853</c:v>
                </c:pt>
                <c:pt idx="117">
                  <c:v>14.582278481012652</c:v>
                </c:pt>
                <c:pt idx="118">
                  <c:v>14.675159235668797</c:v>
                </c:pt>
                <c:pt idx="119">
                  <c:v>14.769230769230768</c:v>
                </c:pt>
                <c:pt idx="120">
                  <c:v>14.864516129032262</c:v>
                </c:pt>
                <c:pt idx="121">
                  <c:v>14.961038961038962</c:v>
                </c:pt>
                <c:pt idx="122">
                  <c:v>15.058823529411763</c:v>
                </c:pt>
                <c:pt idx="123">
                  <c:v>15.157894736842104</c:v>
                </c:pt>
                <c:pt idx="124">
                  <c:v>15.258278145695357</c:v>
                </c:pt>
                <c:pt idx="125">
                  <c:v>15.360000000000003</c:v>
                </c:pt>
                <c:pt idx="126">
                  <c:v>15.463087248322154</c:v>
                </c:pt>
                <c:pt idx="127">
                  <c:v>15.56756756756757</c:v>
                </c:pt>
                <c:pt idx="128">
                  <c:v>15.673469387755102</c:v>
                </c:pt>
                <c:pt idx="129">
                  <c:v>15.78082191780822</c:v>
                </c:pt>
                <c:pt idx="130">
                  <c:v>15.889655172413796</c:v>
                </c:pt>
                <c:pt idx="131">
                  <c:v>16</c:v>
                </c:pt>
                <c:pt idx="132">
                  <c:v>16.111888111888135</c:v>
                </c:pt>
                <c:pt idx="133">
                  <c:v>16.225352112676056</c:v>
                </c:pt>
                <c:pt idx="134">
                  <c:v>16.340425531914889</c:v>
                </c:pt>
                <c:pt idx="135">
                  <c:v>16.457142857142848</c:v>
                </c:pt>
                <c:pt idx="136">
                  <c:v>16.57553956834531</c:v>
                </c:pt>
                <c:pt idx="137">
                  <c:v>16.695652173913036</c:v>
                </c:pt>
                <c:pt idx="138">
                  <c:v>16.817518248175183</c:v>
                </c:pt>
                <c:pt idx="139">
                  <c:v>16.941176470588228</c:v>
                </c:pt>
                <c:pt idx="140">
                  <c:v>17.066666666666666</c:v>
                </c:pt>
                <c:pt idx="141">
                  <c:v>17.194029850746269</c:v>
                </c:pt>
                <c:pt idx="142">
                  <c:v>17.323308270676687</c:v>
                </c:pt>
                <c:pt idx="143">
                  <c:v>17.454545454545453</c:v>
                </c:pt>
                <c:pt idx="144">
                  <c:v>17.587786259541978</c:v>
                </c:pt>
                <c:pt idx="145">
                  <c:v>17.723076923076924</c:v>
                </c:pt>
                <c:pt idx="146">
                  <c:v>17.860465116279077</c:v>
                </c:pt>
                <c:pt idx="147">
                  <c:v>18</c:v>
                </c:pt>
                <c:pt idx="148">
                  <c:v>18.14173228346456</c:v>
                </c:pt>
                <c:pt idx="149">
                  <c:v>18.28571428571427</c:v>
                </c:pt>
                <c:pt idx="150">
                  <c:v>18.431999999999999</c:v>
                </c:pt>
                <c:pt idx="151">
                  <c:v>18.580645161290324</c:v>
                </c:pt>
                <c:pt idx="152">
                  <c:v>18.73170731707317</c:v>
                </c:pt>
                <c:pt idx="153">
                  <c:v>18.88524590163933</c:v>
                </c:pt>
                <c:pt idx="154">
                  <c:v>19.041322314049587</c:v>
                </c:pt>
                <c:pt idx="155">
                  <c:v>19.2</c:v>
                </c:pt>
                <c:pt idx="156">
                  <c:v>19.361344537815118</c:v>
                </c:pt>
                <c:pt idx="157">
                  <c:v>19.525423728813561</c:v>
                </c:pt>
                <c:pt idx="158">
                  <c:v>19.692307692307686</c:v>
                </c:pt>
                <c:pt idx="159">
                  <c:v>19.862068965517242</c:v>
                </c:pt>
                <c:pt idx="160">
                  <c:v>20.034782608695654</c:v>
                </c:pt>
                <c:pt idx="161">
                  <c:v>20.210526315789473</c:v>
                </c:pt>
                <c:pt idx="162">
                  <c:v>20.389380530973437</c:v>
                </c:pt>
                <c:pt idx="163">
                  <c:v>20.571428571428573</c:v>
                </c:pt>
                <c:pt idx="164">
                  <c:v>20.756756756756758</c:v>
                </c:pt>
                <c:pt idx="165">
                  <c:v>20.945454545454542</c:v>
                </c:pt>
                <c:pt idx="166">
                  <c:v>21.137614678899091</c:v>
                </c:pt>
                <c:pt idx="167">
                  <c:v>21.333333333333318</c:v>
                </c:pt>
                <c:pt idx="168">
                  <c:v>21.532710280373813</c:v>
                </c:pt>
                <c:pt idx="169">
                  <c:v>21.735849056603772</c:v>
                </c:pt>
                <c:pt idx="170">
                  <c:v>21.942857142857143</c:v>
                </c:pt>
                <c:pt idx="171">
                  <c:v>22.15384615384616</c:v>
                </c:pt>
                <c:pt idx="172">
                  <c:v>22.368932038834945</c:v>
                </c:pt>
                <c:pt idx="173">
                  <c:v>22.588235294117638</c:v>
                </c:pt>
                <c:pt idx="174">
                  <c:v>22.811881188118825</c:v>
                </c:pt>
                <c:pt idx="175">
                  <c:v>23.04</c:v>
                </c:pt>
                <c:pt idx="176">
                  <c:v>23.272727272727252</c:v>
                </c:pt>
                <c:pt idx="177">
                  <c:v>23.510204081632654</c:v>
                </c:pt>
                <c:pt idx="178">
                  <c:v>23.752577319587626</c:v>
                </c:pt>
                <c:pt idx="179">
                  <c:v>24</c:v>
                </c:pt>
                <c:pt idx="180">
                  <c:v>24.252631578947355</c:v>
                </c:pt>
                <c:pt idx="181">
                  <c:v>24.510638297872333</c:v>
                </c:pt>
                <c:pt idx="182">
                  <c:v>24.774193548387089</c:v>
                </c:pt>
                <c:pt idx="183">
                  <c:v>25.043478260869566</c:v>
                </c:pt>
                <c:pt idx="184">
                  <c:v>25.318681318681318</c:v>
                </c:pt>
                <c:pt idx="185">
                  <c:v>25.6</c:v>
                </c:pt>
                <c:pt idx="186">
                  <c:v>25.887640449438202</c:v>
                </c:pt>
                <c:pt idx="187">
                  <c:v>26.181818181818194</c:v>
                </c:pt>
                <c:pt idx="188">
                  <c:v>26.482758620689648</c:v>
                </c:pt>
                <c:pt idx="189">
                  <c:v>26.790697674418606</c:v>
                </c:pt>
                <c:pt idx="190">
                  <c:v>27.105882352941176</c:v>
                </c:pt>
                <c:pt idx="191">
                  <c:v>27.428571428571427</c:v>
                </c:pt>
                <c:pt idx="192">
                  <c:v>27.759036144578307</c:v>
                </c:pt>
                <c:pt idx="193">
                  <c:v>28.097560975609756</c:v>
                </c:pt>
                <c:pt idx="194">
                  <c:v>28.444444444444443</c:v>
                </c:pt>
                <c:pt idx="195">
                  <c:v>28.8</c:v>
                </c:pt>
                <c:pt idx="196">
                  <c:v>29.164556962025316</c:v>
                </c:pt>
                <c:pt idx="197">
                  <c:v>29.538461538461533</c:v>
                </c:pt>
                <c:pt idx="198">
                  <c:v>29.922077922077914</c:v>
                </c:pt>
                <c:pt idx="199">
                  <c:v>30.315789473684209</c:v>
                </c:pt>
                <c:pt idx="200">
                  <c:v>30.72</c:v>
                </c:pt>
                <c:pt idx="201">
                  <c:v>31.13513513513513</c:v>
                </c:pt>
                <c:pt idx="202">
                  <c:v>31.561643835616429</c:v>
                </c:pt>
                <c:pt idx="203">
                  <c:v>32</c:v>
                </c:pt>
                <c:pt idx="204">
                  <c:v>32.450704225352091</c:v>
                </c:pt>
                <c:pt idx="205">
                  <c:v>32.914285714285704</c:v>
                </c:pt>
                <c:pt idx="206">
                  <c:v>33.391304347826086</c:v>
                </c:pt>
                <c:pt idx="207">
                  <c:v>33.882352941176485</c:v>
                </c:pt>
                <c:pt idx="208">
                  <c:v>34.388059701492509</c:v>
                </c:pt>
                <c:pt idx="209">
                  <c:v>34.909090909090907</c:v>
                </c:pt>
                <c:pt idx="210">
                  <c:v>35.446153846153869</c:v>
                </c:pt>
                <c:pt idx="211">
                  <c:v>36</c:v>
                </c:pt>
                <c:pt idx="212">
                  <c:v>36.571428571428548</c:v>
                </c:pt>
                <c:pt idx="213">
                  <c:v>37.161290322580662</c:v>
                </c:pt>
                <c:pt idx="214">
                  <c:v>37.770491803278674</c:v>
                </c:pt>
                <c:pt idx="215">
                  <c:v>38.4</c:v>
                </c:pt>
                <c:pt idx="216">
                  <c:v>39.050847457627079</c:v>
                </c:pt>
                <c:pt idx="217">
                  <c:v>39.724137931034498</c:v>
                </c:pt>
                <c:pt idx="218">
                  <c:v>40.421052631578966</c:v>
                </c:pt>
                <c:pt idx="219">
                  <c:v>41.142857142857153</c:v>
                </c:pt>
                <c:pt idx="220">
                  <c:v>41.890909090909105</c:v>
                </c:pt>
                <c:pt idx="221">
                  <c:v>42.666666666666636</c:v>
                </c:pt>
                <c:pt idx="222">
                  <c:v>43.471698113207523</c:v>
                </c:pt>
                <c:pt idx="223">
                  <c:v>44.307692307692278</c:v>
                </c:pt>
                <c:pt idx="224">
                  <c:v>45.176470588235297</c:v>
                </c:pt>
                <c:pt idx="225">
                  <c:v>46.08</c:v>
                </c:pt>
                <c:pt idx="226">
                  <c:v>47.020408163265294</c:v>
                </c:pt>
                <c:pt idx="227">
                  <c:v>48</c:v>
                </c:pt>
                <c:pt idx="228">
                  <c:v>49.021276595744652</c:v>
                </c:pt>
                <c:pt idx="229">
                  <c:v>50.086956521739125</c:v>
                </c:pt>
                <c:pt idx="230">
                  <c:v>51.2</c:v>
                </c:pt>
                <c:pt idx="231">
                  <c:v>52.363636363636338</c:v>
                </c:pt>
                <c:pt idx="232">
                  <c:v>53.581395348837212</c:v>
                </c:pt>
                <c:pt idx="233">
                  <c:v>54.85714285714284</c:v>
                </c:pt>
                <c:pt idx="234">
                  <c:v>56.195121951219505</c:v>
                </c:pt>
                <c:pt idx="235">
                  <c:v>57.6</c:v>
                </c:pt>
                <c:pt idx="236">
                  <c:v>59.07692307692308</c:v>
                </c:pt>
                <c:pt idx="237">
                  <c:v>60.631578947368418</c:v>
                </c:pt>
                <c:pt idx="238">
                  <c:v>62.270270270270281</c:v>
                </c:pt>
                <c:pt idx="239">
                  <c:v>64</c:v>
                </c:pt>
                <c:pt idx="240">
                  <c:v>65.828571428571365</c:v>
                </c:pt>
                <c:pt idx="241">
                  <c:v>67.764705882352942</c:v>
                </c:pt>
                <c:pt idx="242">
                  <c:v>69.818181818181756</c:v>
                </c:pt>
                <c:pt idx="243">
                  <c:v>72</c:v>
                </c:pt>
                <c:pt idx="244">
                  <c:v>74.322580645161281</c:v>
                </c:pt>
                <c:pt idx="245">
                  <c:v>76.8</c:v>
                </c:pt>
                <c:pt idx="246">
                  <c:v>79.448275862068968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51-4DBF-97D9-C27F633C0811}"/>
            </c:ext>
          </c:extLst>
        </c:ser>
        <c:ser>
          <c:idx val="1"/>
          <c:order val="1"/>
          <c:tx>
            <c:strRef>
              <c:f>Foglio1!$F$1</c:f>
              <c:strCache>
                <c:ptCount val="1"/>
                <c:pt idx="0">
                  <c:v>U=56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Foglio1!$D$2:$D$248</c:f>
              <c:numCache>
                <c:formatCode>General</c:formatCode>
                <c:ptCount val="247"/>
                <c:pt idx="0">
                  <c:v>275</c:v>
                </c:pt>
                <c:pt idx="1">
                  <c:v>274</c:v>
                </c:pt>
                <c:pt idx="2">
                  <c:v>273</c:v>
                </c:pt>
                <c:pt idx="3">
                  <c:v>272</c:v>
                </c:pt>
                <c:pt idx="4">
                  <c:v>271</c:v>
                </c:pt>
                <c:pt idx="5">
                  <c:v>270</c:v>
                </c:pt>
                <c:pt idx="6">
                  <c:v>269</c:v>
                </c:pt>
                <c:pt idx="7">
                  <c:v>268</c:v>
                </c:pt>
                <c:pt idx="8">
                  <c:v>267</c:v>
                </c:pt>
                <c:pt idx="9">
                  <c:v>266</c:v>
                </c:pt>
                <c:pt idx="10">
                  <c:v>265</c:v>
                </c:pt>
                <c:pt idx="11">
                  <c:v>264</c:v>
                </c:pt>
                <c:pt idx="12">
                  <c:v>263</c:v>
                </c:pt>
                <c:pt idx="13">
                  <c:v>262</c:v>
                </c:pt>
                <c:pt idx="14">
                  <c:v>261</c:v>
                </c:pt>
                <c:pt idx="15">
                  <c:v>260</c:v>
                </c:pt>
                <c:pt idx="16">
                  <c:v>259</c:v>
                </c:pt>
                <c:pt idx="17">
                  <c:v>258</c:v>
                </c:pt>
                <c:pt idx="18">
                  <c:v>257</c:v>
                </c:pt>
                <c:pt idx="19">
                  <c:v>256</c:v>
                </c:pt>
                <c:pt idx="20">
                  <c:v>255</c:v>
                </c:pt>
                <c:pt idx="21">
                  <c:v>254</c:v>
                </c:pt>
                <c:pt idx="22">
                  <c:v>253</c:v>
                </c:pt>
                <c:pt idx="23">
                  <c:v>252</c:v>
                </c:pt>
                <c:pt idx="24">
                  <c:v>251</c:v>
                </c:pt>
                <c:pt idx="25">
                  <c:v>250</c:v>
                </c:pt>
                <c:pt idx="26">
                  <c:v>249</c:v>
                </c:pt>
                <c:pt idx="27">
                  <c:v>248</c:v>
                </c:pt>
                <c:pt idx="28">
                  <c:v>247</c:v>
                </c:pt>
                <c:pt idx="29">
                  <c:v>246</c:v>
                </c:pt>
                <c:pt idx="30">
                  <c:v>245</c:v>
                </c:pt>
                <c:pt idx="31">
                  <c:v>244</c:v>
                </c:pt>
                <c:pt idx="32">
                  <c:v>243</c:v>
                </c:pt>
                <c:pt idx="33">
                  <c:v>242</c:v>
                </c:pt>
                <c:pt idx="34">
                  <c:v>241</c:v>
                </c:pt>
                <c:pt idx="35">
                  <c:v>240</c:v>
                </c:pt>
                <c:pt idx="36">
                  <c:v>239</c:v>
                </c:pt>
                <c:pt idx="37">
                  <c:v>238</c:v>
                </c:pt>
                <c:pt idx="38">
                  <c:v>237</c:v>
                </c:pt>
                <c:pt idx="39">
                  <c:v>236</c:v>
                </c:pt>
                <c:pt idx="40">
                  <c:v>235</c:v>
                </c:pt>
                <c:pt idx="41">
                  <c:v>234</c:v>
                </c:pt>
                <c:pt idx="42">
                  <c:v>233</c:v>
                </c:pt>
                <c:pt idx="43">
                  <c:v>232</c:v>
                </c:pt>
                <c:pt idx="44">
                  <c:v>231</c:v>
                </c:pt>
                <c:pt idx="45">
                  <c:v>230</c:v>
                </c:pt>
                <c:pt idx="46">
                  <c:v>229</c:v>
                </c:pt>
                <c:pt idx="47">
                  <c:v>228</c:v>
                </c:pt>
                <c:pt idx="48">
                  <c:v>227</c:v>
                </c:pt>
                <c:pt idx="49">
                  <c:v>226</c:v>
                </c:pt>
                <c:pt idx="50">
                  <c:v>225</c:v>
                </c:pt>
                <c:pt idx="51">
                  <c:v>224</c:v>
                </c:pt>
                <c:pt idx="52">
                  <c:v>223</c:v>
                </c:pt>
                <c:pt idx="53">
                  <c:v>222</c:v>
                </c:pt>
                <c:pt idx="54">
                  <c:v>221</c:v>
                </c:pt>
                <c:pt idx="55">
                  <c:v>220</c:v>
                </c:pt>
                <c:pt idx="56">
                  <c:v>219</c:v>
                </c:pt>
                <c:pt idx="57">
                  <c:v>218</c:v>
                </c:pt>
                <c:pt idx="58">
                  <c:v>217</c:v>
                </c:pt>
                <c:pt idx="59">
                  <c:v>216</c:v>
                </c:pt>
                <c:pt idx="60">
                  <c:v>215</c:v>
                </c:pt>
                <c:pt idx="61">
                  <c:v>214</c:v>
                </c:pt>
                <c:pt idx="62">
                  <c:v>213</c:v>
                </c:pt>
                <c:pt idx="63">
                  <c:v>212</c:v>
                </c:pt>
                <c:pt idx="64">
                  <c:v>211</c:v>
                </c:pt>
                <c:pt idx="65">
                  <c:v>210</c:v>
                </c:pt>
                <c:pt idx="66">
                  <c:v>209</c:v>
                </c:pt>
                <c:pt idx="67">
                  <c:v>208</c:v>
                </c:pt>
                <c:pt idx="68">
                  <c:v>207</c:v>
                </c:pt>
                <c:pt idx="69">
                  <c:v>206</c:v>
                </c:pt>
                <c:pt idx="70">
                  <c:v>205</c:v>
                </c:pt>
                <c:pt idx="71">
                  <c:v>204</c:v>
                </c:pt>
                <c:pt idx="72">
                  <c:v>203</c:v>
                </c:pt>
                <c:pt idx="73">
                  <c:v>202</c:v>
                </c:pt>
                <c:pt idx="74">
                  <c:v>201</c:v>
                </c:pt>
                <c:pt idx="75">
                  <c:v>200</c:v>
                </c:pt>
                <c:pt idx="76">
                  <c:v>199</c:v>
                </c:pt>
                <c:pt idx="77">
                  <c:v>198</c:v>
                </c:pt>
                <c:pt idx="78">
                  <c:v>197</c:v>
                </c:pt>
                <c:pt idx="79">
                  <c:v>196</c:v>
                </c:pt>
                <c:pt idx="80">
                  <c:v>195</c:v>
                </c:pt>
                <c:pt idx="81">
                  <c:v>194</c:v>
                </c:pt>
                <c:pt idx="82">
                  <c:v>193</c:v>
                </c:pt>
                <c:pt idx="83">
                  <c:v>192</c:v>
                </c:pt>
                <c:pt idx="84">
                  <c:v>191</c:v>
                </c:pt>
                <c:pt idx="85">
                  <c:v>190</c:v>
                </c:pt>
                <c:pt idx="86">
                  <c:v>189</c:v>
                </c:pt>
                <c:pt idx="87">
                  <c:v>188</c:v>
                </c:pt>
                <c:pt idx="88">
                  <c:v>187</c:v>
                </c:pt>
                <c:pt idx="89">
                  <c:v>186</c:v>
                </c:pt>
                <c:pt idx="90">
                  <c:v>185</c:v>
                </c:pt>
                <c:pt idx="91">
                  <c:v>184</c:v>
                </c:pt>
                <c:pt idx="92">
                  <c:v>183</c:v>
                </c:pt>
                <c:pt idx="93">
                  <c:v>182</c:v>
                </c:pt>
                <c:pt idx="94">
                  <c:v>181</c:v>
                </c:pt>
                <c:pt idx="95">
                  <c:v>180</c:v>
                </c:pt>
                <c:pt idx="96">
                  <c:v>179</c:v>
                </c:pt>
                <c:pt idx="97">
                  <c:v>178</c:v>
                </c:pt>
                <c:pt idx="98">
                  <c:v>177</c:v>
                </c:pt>
                <c:pt idx="99">
                  <c:v>176</c:v>
                </c:pt>
                <c:pt idx="100">
                  <c:v>175</c:v>
                </c:pt>
                <c:pt idx="101">
                  <c:v>174</c:v>
                </c:pt>
                <c:pt idx="102">
                  <c:v>173</c:v>
                </c:pt>
                <c:pt idx="103">
                  <c:v>172</c:v>
                </c:pt>
                <c:pt idx="104">
                  <c:v>171</c:v>
                </c:pt>
                <c:pt idx="105">
                  <c:v>170</c:v>
                </c:pt>
                <c:pt idx="106">
                  <c:v>169</c:v>
                </c:pt>
                <c:pt idx="107">
                  <c:v>168</c:v>
                </c:pt>
                <c:pt idx="108">
                  <c:v>167</c:v>
                </c:pt>
                <c:pt idx="109">
                  <c:v>166</c:v>
                </c:pt>
                <c:pt idx="110">
                  <c:v>165</c:v>
                </c:pt>
                <c:pt idx="111">
                  <c:v>164</c:v>
                </c:pt>
                <c:pt idx="112">
                  <c:v>163</c:v>
                </c:pt>
                <c:pt idx="113">
                  <c:v>162</c:v>
                </c:pt>
                <c:pt idx="114">
                  <c:v>161</c:v>
                </c:pt>
                <c:pt idx="115">
                  <c:v>160</c:v>
                </c:pt>
                <c:pt idx="116">
                  <c:v>159</c:v>
                </c:pt>
                <c:pt idx="117">
                  <c:v>158</c:v>
                </c:pt>
                <c:pt idx="118">
                  <c:v>157</c:v>
                </c:pt>
                <c:pt idx="119">
                  <c:v>156</c:v>
                </c:pt>
                <c:pt idx="120">
                  <c:v>155</c:v>
                </c:pt>
                <c:pt idx="121">
                  <c:v>154</c:v>
                </c:pt>
                <c:pt idx="122">
                  <c:v>153</c:v>
                </c:pt>
                <c:pt idx="123">
                  <c:v>152</c:v>
                </c:pt>
                <c:pt idx="124">
                  <c:v>151</c:v>
                </c:pt>
                <c:pt idx="125">
                  <c:v>150</c:v>
                </c:pt>
                <c:pt idx="126">
                  <c:v>149</c:v>
                </c:pt>
                <c:pt idx="127">
                  <c:v>148</c:v>
                </c:pt>
                <c:pt idx="128">
                  <c:v>147</c:v>
                </c:pt>
                <c:pt idx="129">
                  <c:v>146</c:v>
                </c:pt>
                <c:pt idx="130">
                  <c:v>145</c:v>
                </c:pt>
                <c:pt idx="131">
                  <c:v>144</c:v>
                </c:pt>
                <c:pt idx="132">
                  <c:v>143</c:v>
                </c:pt>
                <c:pt idx="133">
                  <c:v>142</c:v>
                </c:pt>
                <c:pt idx="134">
                  <c:v>141</c:v>
                </c:pt>
                <c:pt idx="135">
                  <c:v>140</c:v>
                </c:pt>
                <c:pt idx="136">
                  <c:v>139</c:v>
                </c:pt>
                <c:pt idx="137">
                  <c:v>138</c:v>
                </c:pt>
                <c:pt idx="138">
                  <c:v>137</c:v>
                </c:pt>
                <c:pt idx="139">
                  <c:v>136</c:v>
                </c:pt>
                <c:pt idx="140">
                  <c:v>135</c:v>
                </c:pt>
                <c:pt idx="141">
                  <c:v>134</c:v>
                </c:pt>
                <c:pt idx="142">
                  <c:v>133</c:v>
                </c:pt>
                <c:pt idx="143">
                  <c:v>132</c:v>
                </c:pt>
                <c:pt idx="144">
                  <c:v>131</c:v>
                </c:pt>
                <c:pt idx="145">
                  <c:v>130</c:v>
                </c:pt>
                <c:pt idx="146">
                  <c:v>129</c:v>
                </c:pt>
                <c:pt idx="147">
                  <c:v>128</c:v>
                </c:pt>
                <c:pt idx="148">
                  <c:v>127</c:v>
                </c:pt>
                <c:pt idx="149">
                  <c:v>126</c:v>
                </c:pt>
                <c:pt idx="150">
                  <c:v>125</c:v>
                </c:pt>
                <c:pt idx="151">
                  <c:v>124</c:v>
                </c:pt>
                <c:pt idx="152">
                  <c:v>123</c:v>
                </c:pt>
                <c:pt idx="153">
                  <c:v>122</c:v>
                </c:pt>
                <c:pt idx="154">
                  <c:v>121</c:v>
                </c:pt>
                <c:pt idx="155">
                  <c:v>120</c:v>
                </c:pt>
                <c:pt idx="156">
                  <c:v>119</c:v>
                </c:pt>
                <c:pt idx="157">
                  <c:v>118</c:v>
                </c:pt>
                <c:pt idx="158">
                  <c:v>117</c:v>
                </c:pt>
                <c:pt idx="159">
                  <c:v>116</c:v>
                </c:pt>
                <c:pt idx="160">
                  <c:v>115</c:v>
                </c:pt>
                <c:pt idx="161">
                  <c:v>114</c:v>
                </c:pt>
                <c:pt idx="162">
                  <c:v>113</c:v>
                </c:pt>
                <c:pt idx="163">
                  <c:v>112</c:v>
                </c:pt>
                <c:pt idx="164">
                  <c:v>111</c:v>
                </c:pt>
                <c:pt idx="165">
                  <c:v>110</c:v>
                </c:pt>
                <c:pt idx="166">
                  <c:v>109</c:v>
                </c:pt>
                <c:pt idx="167">
                  <c:v>108</c:v>
                </c:pt>
                <c:pt idx="168">
                  <c:v>107</c:v>
                </c:pt>
                <c:pt idx="169">
                  <c:v>106</c:v>
                </c:pt>
                <c:pt idx="170">
                  <c:v>105</c:v>
                </c:pt>
                <c:pt idx="171">
                  <c:v>104</c:v>
                </c:pt>
                <c:pt idx="172">
                  <c:v>103</c:v>
                </c:pt>
                <c:pt idx="173">
                  <c:v>102</c:v>
                </c:pt>
                <c:pt idx="174">
                  <c:v>101</c:v>
                </c:pt>
                <c:pt idx="175">
                  <c:v>100</c:v>
                </c:pt>
                <c:pt idx="176">
                  <c:v>99</c:v>
                </c:pt>
                <c:pt idx="177">
                  <c:v>98</c:v>
                </c:pt>
                <c:pt idx="178">
                  <c:v>97</c:v>
                </c:pt>
                <c:pt idx="179">
                  <c:v>96</c:v>
                </c:pt>
                <c:pt idx="180">
                  <c:v>95</c:v>
                </c:pt>
                <c:pt idx="181">
                  <c:v>94</c:v>
                </c:pt>
                <c:pt idx="182">
                  <c:v>93</c:v>
                </c:pt>
                <c:pt idx="183">
                  <c:v>92</c:v>
                </c:pt>
                <c:pt idx="184">
                  <c:v>91</c:v>
                </c:pt>
                <c:pt idx="185">
                  <c:v>90</c:v>
                </c:pt>
                <c:pt idx="186">
                  <c:v>89</c:v>
                </c:pt>
                <c:pt idx="187">
                  <c:v>88</c:v>
                </c:pt>
                <c:pt idx="188">
                  <c:v>87</c:v>
                </c:pt>
                <c:pt idx="189">
                  <c:v>86</c:v>
                </c:pt>
                <c:pt idx="190">
                  <c:v>85</c:v>
                </c:pt>
                <c:pt idx="191">
                  <c:v>84</c:v>
                </c:pt>
                <c:pt idx="192">
                  <c:v>83</c:v>
                </c:pt>
                <c:pt idx="193">
                  <c:v>82</c:v>
                </c:pt>
                <c:pt idx="194">
                  <c:v>81</c:v>
                </c:pt>
                <c:pt idx="195">
                  <c:v>80</c:v>
                </c:pt>
                <c:pt idx="196">
                  <c:v>79</c:v>
                </c:pt>
                <c:pt idx="197">
                  <c:v>78</c:v>
                </c:pt>
                <c:pt idx="198">
                  <c:v>77</c:v>
                </c:pt>
                <c:pt idx="199">
                  <c:v>76</c:v>
                </c:pt>
                <c:pt idx="200">
                  <c:v>75</c:v>
                </c:pt>
                <c:pt idx="201">
                  <c:v>74</c:v>
                </c:pt>
                <c:pt idx="202">
                  <c:v>73</c:v>
                </c:pt>
                <c:pt idx="203">
                  <c:v>72</c:v>
                </c:pt>
                <c:pt idx="204">
                  <c:v>71</c:v>
                </c:pt>
                <c:pt idx="205">
                  <c:v>70</c:v>
                </c:pt>
                <c:pt idx="206">
                  <c:v>69</c:v>
                </c:pt>
                <c:pt idx="207">
                  <c:v>68</c:v>
                </c:pt>
                <c:pt idx="208">
                  <c:v>67</c:v>
                </c:pt>
                <c:pt idx="209">
                  <c:v>66</c:v>
                </c:pt>
                <c:pt idx="210">
                  <c:v>65</c:v>
                </c:pt>
                <c:pt idx="211">
                  <c:v>64</c:v>
                </c:pt>
                <c:pt idx="212">
                  <c:v>63</c:v>
                </c:pt>
                <c:pt idx="213">
                  <c:v>62</c:v>
                </c:pt>
                <c:pt idx="214">
                  <c:v>61</c:v>
                </c:pt>
                <c:pt idx="215">
                  <c:v>60</c:v>
                </c:pt>
                <c:pt idx="216">
                  <c:v>59</c:v>
                </c:pt>
                <c:pt idx="217">
                  <c:v>58</c:v>
                </c:pt>
                <c:pt idx="218">
                  <c:v>57</c:v>
                </c:pt>
                <c:pt idx="219">
                  <c:v>56</c:v>
                </c:pt>
                <c:pt idx="220">
                  <c:v>55</c:v>
                </c:pt>
                <c:pt idx="221">
                  <c:v>54</c:v>
                </c:pt>
                <c:pt idx="222">
                  <c:v>53</c:v>
                </c:pt>
                <c:pt idx="223">
                  <c:v>52</c:v>
                </c:pt>
                <c:pt idx="224">
                  <c:v>51</c:v>
                </c:pt>
                <c:pt idx="225">
                  <c:v>50</c:v>
                </c:pt>
                <c:pt idx="226">
                  <c:v>49</c:v>
                </c:pt>
                <c:pt idx="227">
                  <c:v>48</c:v>
                </c:pt>
                <c:pt idx="228">
                  <c:v>47</c:v>
                </c:pt>
                <c:pt idx="229">
                  <c:v>46</c:v>
                </c:pt>
                <c:pt idx="230">
                  <c:v>45</c:v>
                </c:pt>
                <c:pt idx="231">
                  <c:v>44</c:v>
                </c:pt>
                <c:pt idx="232">
                  <c:v>43</c:v>
                </c:pt>
                <c:pt idx="233">
                  <c:v>42</c:v>
                </c:pt>
                <c:pt idx="234">
                  <c:v>41</c:v>
                </c:pt>
                <c:pt idx="235">
                  <c:v>40</c:v>
                </c:pt>
                <c:pt idx="236">
                  <c:v>39</c:v>
                </c:pt>
                <c:pt idx="237">
                  <c:v>38</c:v>
                </c:pt>
                <c:pt idx="238">
                  <c:v>37</c:v>
                </c:pt>
                <c:pt idx="239">
                  <c:v>36</c:v>
                </c:pt>
                <c:pt idx="240">
                  <c:v>35</c:v>
                </c:pt>
                <c:pt idx="241">
                  <c:v>34</c:v>
                </c:pt>
                <c:pt idx="242">
                  <c:v>33</c:v>
                </c:pt>
                <c:pt idx="243">
                  <c:v>32</c:v>
                </c:pt>
                <c:pt idx="244">
                  <c:v>31</c:v>
                </c:pt>
                <c:pt idx="245">
                  <c:v>30</c:v>
                </c:pt>
                <c:pt idx="246">
                  <c:v>29</c:v>
                </c:pt>
              </c:numCache>
            </c:numRef>
          </c:xVal>
          <c:yVal>
            <c:numRef>
              <c:f>Foglio1!$F$2:$F$248</c:f>
              <c:numCache>
                <c:formatCode>General</c:formatCode>
                <c:ptCount val="247"/>
                <c:pt idx="0">
                  <c:v>11.403636363636368</c:v>
                </c:pt>
                <c:pt idx="1">
                  <c:v>11.445255474452551</c:v>
                </c:pt>
                <c:pt idx="2">
                  <c:v>11.487179487179484</c:v>
                </c:pt>
                <c:pt idx="3">
                  <c:v>11.529411764705879</c:v>
                </c:pt>
                <c:pt idx="4">
                  <c:v>11.571955719557195</c:v>
                </c:pt>
                <c:pt idx="5">
                  <c:v>11.614814814814816</c:v>
                </c:pt>
                <c:pt idx="6">
                  <c:v>11.657992565055762</c:v>
                </c:pt>
                <c:pt idx="7">
                  <c:v>11.701492537313436</c:v>
                </c:pt>
                <c:pt idx="8">
                  <c:v>11.745318352059922</c:v>
                </c:pt>
                <c:pt idx="9">
                  <c:v>11.789473684210519</c:v>
                </c:pt>
                <c:pt idx="10">
                  <c:v>11.833962264150944</c:v>
                </c:pt>
                <c:pt idx="11">
                  <c:v>11.878787878787884</c:v>
                </c:pt>
                <c:pt idx="12">
                  <c:v>11.923954372623575</c:v>
                </c:pt>
                <c:pt idx="13">
                  <c:v>11.969465648854966</c:v>
                </c:pt>
                <c:pt idx="14">
                  <c:v>12.015325670498083</c:v>
                </c:pt>
                <c:pt idx="15">
                  <c:v>12.061538461538461</c:v>
                </c:pt>
                <c:pt idx="16">
                  <c:v>12.108108108108105</c:v>
                </c:pt>
                <c:pt idx="17">
                  <c:v>12.155038759689928</c:v>
                </c:pt>
                <c:pt idx="18">
                  <c:v>12.202334630350194</c:v>
                </c:pt>
                <c:pt idx="19">
                  <c:v>12.25</c:v>
                </c:pt>
                <c:pt idx="20">
                  <c:v>12.298039215686279</c:v>
                </c:pt>
                <c:pt idx="21">
                  <c:v>12.346456692913389</c:v>
                </c:pt>
                <c:pt idx="22">
                  <c:v>12.395256916996052</c:v>
                </c:pt>
                <c:pt idx="23">
                  <c:v>12.444444444444446</c:v>
                </c:pt>
                <c:pt idx="24">
                  <c:v>12.494023904382468</c:v>
                </c:pt>
                <c:pt idx="25">
                  <c:v>12.544</c:v>
                </c:pt>
                <c:pt idx="26">
                  <c:v>12.594377510040161</c:v>
                </c:pt>
                <c:pt idx="27">
                  <c:v>12.645161290322577</c:v>
                </c:pt>
                <c:pt idx="28">
                  <c:v>12.696356275303652</c:v>
                </c:pt>
                <c:pt idx="29">
                  <c:v>12.747967479674793</c:v>
                </c:pt>
                <c:pt idx="30">
                  <c:v>12.8</c:v>
                </c:pt>
                <c:pt idx="31">
                  <c:v>12.852459016393453</c:v>
                </c:pt>
                <c:pt idx="32">
                  <c:v>12.905349794238687</c:v>
                </c:pt>
                <c:pt idx="33">
                  <c:v>12.958677685950413</c:v>
                </c:pt>
                <c:pt idx="34">
                  <c:v>13.012448132780086</c:v>
                </c:pt>
                <c:pt idx="35">
                  <c:v>13.066666666666672</c:v>
                </c:pt>
                <c:pt idx="36">
                  <c:v>13.121338912133888</c:v>
                </c:pt>
                <c:pt idx="37">
                  <c:v>13.176470588235297</c:v>
                </c:pt>
                <c:pt idx="38">
                  <c:v>13.232067510548523</c:v>
                </c:pt>
                <c:pt idx="39">
                  <c:v>13.288135593220339</c:v>
                </c:pt>
                <c:pt idx="40">
                  <c:v>13.344680851063833</c:v>
                </c:pt>
                <c:pt idx="41">
                  <c:v>13.401709401709402</c:v>
                </c:pt>
                <c:pt idx="42">
                  <c:v>13.459227467811155</c:v>
                </c:pt>
                <c:pt idx="43">
                  <c:v>13.517241379310345</c:v>
                </c:pt>
                <c:pt idx="44">
                  <c:v>13.575757575757576</c:v>
                </c:pt>
                <c:pt idx="45">
                  <c:v>13.634782608695652</c:v>
                </c:pt>
                <c:pt idx="46">
                  <c:v>13.694323144104796</c:v>
                </c:pt>
                <c:pt idx="47">
                  <c:v>13.754385964912281</c:v>
                </c:pt>
                <c:pt idx="48">
                  <c:v>13.814977973568284</c:v>
                </c:pt>
                <c:pt idx="49">
                  <c:v>13.876106194690271</c:v>
                </c:pt>
                <c:pt idx="50">
                  <c:v>13.937777777777773</c:v>
                </c:pt>
                <c:pt idx="51">
                  <c:v>14</c:v>
                </c:pt>
                <c:pt idx="52">
                  <c:v>14.062780269058303</c:v>
                </c:pt>
                <c:pt idx="53">
                  <c:v>14.126126126126122</c:v>
                </c:pt>
                <c:pt idx="54">
                  <c:v>14.190045248868779</c:v>
                </c:pt>
                <c:pt idx="55">
                  <c:v>14.254545454545454</c:v>
                </c:pt>
                <c:pt idx="56">
                  <c:v>14.319634703196352</c:v>
                </c:pt>
                <c:pt idx="57">
                  <c:v>14.385321100917428</c:v>
                </c:pt>
                <c:pt idx="58">
                  <c:v>14.451612903225806</c:v>
                </c:pt>
                <c:pt idx="59">
                  <c:v>14.518518518518519</c:v>
                </c:pt>
                <c:pt idx="60">
                  <c:v>14.586046511627918</c:v>
                </c:pt>
                <c:pt idx="61">
                  <c:v>14.654205607476635</c:v>
                </c:pt>
                <c:pt idx="62">
                  <c:v>14.72300469483568</c:v>
                </c:pt>
                <c:pt idx="63">
                  <c:v>14.792452830188687</c:v>
                </c:pt>
                <c:pt idx="64">
                  <c:v>14.862559241706169</c:v>
                </c:pt>
                <c:pt idx="65">
                  <c:v>14.933333333333334</c:v>
                </c:pt>
                <c:pt idx="66">
                  <c:v>15.004784688995219</c:v>
                </c:pt>
                <c:pt idx="67">
                  <c:v>15.076923076923077</c:v>
                </c:pt>
                <c:pt idx="68">
                  <c:v>15.14975845410628</c:v>
                </c:pt>
                <c:pt idx="69">
                  <c:v>15.223300970873783</c:v>
                </c:pt>
                <c:pt idx="70">
                  <c:v>15.297560975609755</c:v>
                </c:pt>
                <c:pt idx="71">
                  <c:v>15.372549019607854</c:v>
                </c:pt>
                <c:pt idx="72">
                  <c:v>15.448275862068963</c:v>
                </c:pt>
                <c:pt idx="73">
                  <c:v>15.524752475247523</c:v>
                </c:pt>
                <c:pt idx="74">
                  <c:v>15.601990049751244</c:v>
                </c:pt>
                <c:pt idx="75">
                  <c:v>15.68</c:v>
                </c:pt>
                <c:pt idx="76">
                  <c:v>15.758793969849251</c:v>
                </c:pt>
                <c:pt idx="77">
                  <c:v>15.838383838383839</c:v>
                </c:pt>
                <c:pt idx="78">
                  <c:v>15.918781725888325</c:v>
                </c:pt>
                <c:pt idx="79">
                  <c:v>16</c:v>
                </c:pt>
                <c:pt idx="80">
                  <c:v>16.082051282051282</c:v>
                </c:pt>
                <c:pt idx="81">
                  <c:v>16.164948453608254</c:v>
                </c:pt>
                <c:pt idx="82">
                  <c:v>16.248704663212436</c:v>
                </c:pt>
                <c:pt idx="83">
                  <c:v>16.333333333333318</c:v>
                </c:pt>
                <c:pt idx="84">
                  <c:v>16.418848167539267</c:v>
                </c:pt>
                <c:pt idx="85">
                  <c:v>16.505263157894738</c:v>
                </c:pt>
                <c:pt idx="86">
                  <c:v>16.592592592592585</c:v>
                </c:pt>
                <c:pt idx="87">
                  <c:v>16.680851063829795</c:v>
                </c:pt>
                <c:pt idx="88">
                  <c:v>16.770053475935821</c:v>
                </c:pt>
                <c:pt idx="89">
                  <c:v>16.860215053763433</c:v>
                </c:pt>
                <c:pt idx="90">
                  <c:v>16.951351351351352</c:v>
                </c:pt>
                <c:pt idx="91">
                  <c:v>17.043478260869566</c:v>
                </c:pt>
                <c:pt idx="92">
                  <c:v>17.136612021857925</c:v>
                </c:pt>
                <c:pt idx="93">
                  <c:v>17.230769230769212</c:v>
                </c:pt>
                <c:pt idx="94">
                  <c:v>17.325966850828728</c:v>
                </c:pt>
                <c:pt idx="95">
                  <c:v>17.422222222222207</c:v>
                </c:pt>
                <c:pt idx="96">
                  <c:v>17.519553072625691</c:v>
                </c:pt>
                <c:pt idx="97">
                  <c:v>17.617977528089899</c:v>
                </c:pt>
                <c:pt idx="98">
                  <c:v>17.717514124293796</c:v>
                </c:pt>
                <c:pt idx="99">
                  <c:v>17.818181818181817</c:v>
                </c:pt>
                <c:pt idx="100">
                  <c:v>17.920000000000002</c:v>
                </c:pt>
                <c:pt idx="101">
                  <c:v>18.022988505747126</c:v>
                </c:pt>
                <c:pt idx="102">
                  <c:v>18.127167630057805</c:v>
                </c:pt>
                <c:pt idx="103">
                  <c:v>18.232558139534884</c:v>
                </c:pt>
                <c:pt idx="104">
                  <c:v>18.339181286549707</c:v>
                </c:pt>
                <c:pt idx="105">
                  <c:v>18.44705882352941</c:v>
                </c:pt>
                <c:pt idx="106">
                  <c:v>18.556213017751478</c:v>
                </c:pt>
                <c:pt idx="107">
                  <c:v>18.666666666666668</c:v>
                </c:pt>
                <c:pt idx="108">
                  <c:v>18.778443113772447</c:v>
                </c:pt>
                <c:pt idx="109">
                  <c:v>18.891566265060234</c:v>
                </c:pt>
                <c:pt idx="110">
                  <c:v>19.006060606060608</c:v>
                </c:pt>
                <c:pt idx="111">
                  <c:v>19.121951219512201</c:v>
                </c:pt>
                <c:pt idx="112">
                  <c:v>19.239263803680981</c:v>
                </c:pt>
                <c:pt idx="113">
                  <c:v>19.358024691358025</c:v>
                </c:pt>
                <c:pt idx="114">
                  <c:v>19.478260869565208</c:v>
                </c:pt>
                <c:pt idx="115">
                  <c:v>19.600000000000001</c:v>
                </c:pt>
                <c:pt idx="116">
                  <c:v>19.723270440251575</c:v>
                </c:pt>
                <c:pt idx="117">
                  <c:v>19.848101265822784</c:v>
                </c:pt>
                <c:pt idx="118">
                  <c:v>19.974522292993619</c:v>
                </c:pt>
                <c:pt idx="119">
                  <c:v>20.102564102564102</c:v>
                </c:pt>
                <c:pt idx="120">
                  <c:v>20.232258064516131</c:v>
                </c:pt>
                <c:pt idx="121">
                  <c:v>20.363636363636356</c:v>
                </c:pt>
                <c:pt idx="122">
                  <c:v>20.496732026143782</c:v>
                </c:pt>
                <c:pt idx="123">
                  <c:v>20.631578947368428</c:v>
                </c:pt>
                <c:pt idx="124">
                  <c:v>20.768211920529787</c:v>
                </c:pt>
                <c:pt idx="125">
                  <c:v>20.906666666666666</c:v>
                </c:pt>
                <c:pt idx="126">
                  <c:v>21.046979865771807</c:v>
                </c:pt>
                <c:pt idx="127">
                  <c:v>21.189189189189189</c:v>
                </c:pt>
                <c:pt idx="128">
                  <c:v>21.333333333333318</c:v>
                </c:pt>
                <c:pt idx="129">
                  <c:v>21.479452054794521</c:v>
                </c:pt>
                <c:pt idx="130">
                  <c:v>21.627586206896559</c:v>
                </c:pt>
                <c:pt idx="131">
                  <c:v>21.777777777777779</c:v>
                </c:pt>
                <c:pt idx="132">
                  <c:v>21.930069930069919</c:v>
                </c:pt>
                <c:pt idx="133">
                  <c:v>22.08450704225352</c:v>
                </c:pt>
                <c:pt idx="134">
                  <c:v>22.241134751773043</c:v>
                </c:pt>
                <c:pt idx="135">
                  <c:v>22.4</c:v>
                </c:pt>
                <c:pt idx="136">
                  <c:v>22.561151079136692</c:v>
                </c:pt>
                <c:pt idx="137">
                  <c:v>22.724637681159422</c:v>
                </c:pt>
                <c:pt idx="138">
                  <c:v>22.890510948905103</c:v>
                </c:pt>
                <c:pt idx="139">
                  <c:v>23.058823529411764</c:v>
                </c:pt>
                <c:pt idx="140">
                  <c:v>23.229629629629621</c:v>
                </c:pt>
                <c:pt idx="141">
                  <c:v>23.402985074626866</c:v>
                </c:pt>
                <c:pt idx="142">
                  <c:v>23.578947368421044</c:v>
                </c:pt>
                <c:pt idx="143">
                  <c:v>23.757575757575758</c:v>
                </c:pt>
                <c:pt idx="144">
                  <c:v>23.938931297709917</c:v>
                </c:pt>
                <c:pt idx="145">
                  <c:v>24.12307692307693</c:v>
                </c:pt>
                <c:pt idx="146">
                  <c:v>24.310077519379846</c:v>
                </c:pt>
                <c:pt idx="147">
                  <c:v>24.5</c:v>
                </c:pt>
                <c:pt idx="148">
                  <c:v>24.69291338582677</c:v>
                </c:pt>
                <c:pt idx="149">
                  <c:v>24.888888888888893</c:v>
                </c:pt>
                <c:pt idx="150">
                  <c:v>25.087999999999994</c:v>
                </c:pt>
                <c:pt idx="151">
                  <c:v>25.290322580645146</c:v>
                </c:pt>
                <c:pt idx="152">
                  <c:v>25.495934959349587</c:v>
                </c:pt>
                <c:pt idx="153">
                  <c:v>25.704918032786885</c:v>
                </c:pt>
                <c:pt idx="154">
                  <c:v>25.917355371900825</c:v>
                </c:pt>
                <c:pt idx="155">
                  <c:v>26.133333333333322</c:v>
                </c:pt>
                <c:pt idx="156">
                  <c:v>26.352941176470591</c:v>
                </c:pt>
                <c:pt idx="157">
                  <c:v>26.576271186440689</c:v>
                </c:pt>
                <c:pt idx="158">
                  <c:v>26.803418803418804</c:v>
                </c:pt>
                <c:pt idx="159">
                  <c:v>27.03448275862069</c:v>
                </c:pt>
                <c:pt idx="160">
                  <c:v>27.269565217391296</c:v>
                </c:pt>
                <c:pt idx="161">
                  <c:v>27.508771929824565</c:v>
                </c:pt>
                <c:pt idx="162">
                  <c:v>27.752212389380521</c:v>
                </c:pt>
                <c:pt idx="163">
                  <c:v>28</c:v>
                </c:pt>
                <c:pt idx="164">
                  <c:v>28.252252252252244</c:v>
                </c:pt>
                <c:pt idx="165">
                  <c:v>28.509090909090908</c:v>
                </c:pt>
                <c:pt idx="166">
                  <c:v>28.77064220183485</c:v>
                </c:pt>
                <c:pt idx="167">
                  <c:v>29.037037037037031</c:v>
                </c:pt>
                <c:pt idx="168">
                  <c:v>29.308411214953264</c:v>
                </c:pt>
                <c:pt idx="169">
                  <c:v>29.584905660377359</c:v>
                </c:pt>
                <c:pt idx="170">
                  <c:v>29.866666666666667</c:v>
                </c:pt>
                <c:pt idx="171">
                  <c:v>30.15384615384616</c:v>
                </c:pt>
                <c:pt idx="172">
                  <c:v>30.446601941747566</c:v>
                </c:pt>
                <c:pt idx="173">
                  <c:v>30.745098039215687</c:v>
                </c:pt>
                <c:pt idx="174">
                  <c:v>31.049504950495049</c:v>
                </c:pt>
                <c:pt idx="175">
                  <c:v>31.36</c:v>
                </c:pt>
                <c:pt idx="176">
                  <c:v>31.676767676767671</c:v>
                </c:pt>
                <c:pt idx="177">
                  <c:v>32</c:v>
                </c:pt>
                <c:pt idx="178">
                  <c:v>32.329896907216472</c:v>
                </c:pt>
                <c:pt idx="179">
                  <c:v>32.666666666666636</c:v>
                </c:pt>
                <c:pt idx="180">
                  <c:v>33.010526315789477</c:v>
                </c:pt>
                <c:pt idx="181">
                  <c:v>33.361702127659576</c:v>
                </c:pt>
                <c:pt idx="182">
                  <c:v>33.720430107526894</c:v>
                </c:pt>
                <c:pt idx="183">
                  <c:v>34.086956521739125</c:v>
                </c:pt>
                <c:pt idx="184">
                  <c:v>34.461538461538446</c:v>
                </c:pt>
                <c:pt idx="185">
                  <c:v>34.844444444444413</c:v>
                </c:pt>
                <c:pt idx="186">
                  <c:v>35.235955056179819</c:v>
                </c:pt>
                <c:pt idx="187">
                  <c:v>35.636363636363626</c:v>
                </c:pt>
                <c:pt idx="188">
                  <c:v>36.045977011494244</c:v>
                </c:pt>
                <c:pt idx="189">
                  <c:v>36.46511627906979</c:v>
                </c:pt>
                <c:pt idx="190">
                  <c:v>36.894117647058835</c:v>
                </c:pt>
                <c:pt idx="191">
                  <c:v>37.333333333333336</c:v>
                </c:pt>
                <c:pt idx="192">
                  <c:v>37.783132530120504</c:v>
                </c:pt>
                <c:pt idx="193">
                  <c:v>38.243902439024389</c:v>
                </c:pt>
                <c:pt idx="194">
                  <c:v>38.716049382716044</c:v>
                </c:pt>
                <c:pt idx="195">
                  <c:v>39.200000000000003</c:v>
                </c:pt>
                <c:pt idx="196">
                  <c:v>39.696202531645554</c:v>
                </c:pt>
                <c:pt idx="197">
                  <c:v>40.205128205128226</c:v>
                </c:pt>
                <c:pt idx="198">
                  <c:v>40.727272727272741</c:v>
                </c:pt>
                <c:pt idx="199">
                  <c:v>41.263157894736857</c:v>
                </c:pt>
                <c:pt idx="200">
                  <c:v>41.813333333333325</c:v>
                </c:pt>
                <c:pt idx="201">
                  <c:v>42.378378378378393</c:v>
                </c:pt>
                <c:pt idx="202">
                  <c:v>42.958904109589042</c:v>
                </c:pt>
                <c:pt idx="203">
                  <c:v>43.555555555555557</c:v>
                </c:pt>
                <c:pt idx="204">
                  <c:v>44.169014084507054</c:v>
                </c:pt>
                <c:pt idx="205">
                  <c:v>44.8</c:v>
                </c:pt>
                <c:pt idx="206">
                  <c:v>45.449275362318843</c:v>
                </c:pt>
                <c:pt idx="207">
                  <c:v>46.117647058823501</c:v>
                </c:pt>
                <c:pt idx="208">
                  <c:v>46.805970149253731</c:v>
                </c:pt>
                <c:pt idx="209">
                  <c:v>47.515151515151516</c:v>
                </c:pt>
                <c:pt idx="210">
                  <c:v>48.246153846153881</c:v>
                </c:pt>
                <c:pt idx="211">
                  <c:v>49</c:v>
                </c:pt>
                <c:pt idx="212">
                  <c:v>49.777777777777779</c:v>
                </c:pt>
                <c:pt idx="213">
                  <c:v>50.580645161290292</c:v>
                </c:pt>
                <c:pt idx="214">
                  <c:v>51.409836065573771</c:v>
                </c:pt>
                <c:pt idx="215">
                  <c:v>52.266666666666637</c:v>
                </c:pt>
                <c:pt idx="216">
                  <c:v>53.152542372881371</c:v>
                </c:pt>
                <c:pt idx="217">
                  <c:v>54.068965517241374</c:v>
                </c:pt>
                <c:pt idx="218">
                  <c:v>55.017543859649095</c:v>
                </c:pt>
                <c:pt idx="219">
                  <c:v>56</c:v>
                </c:pt>
                <c:pt idx="220">
                  <c:v>57.01818181818183</c:v>
                </c:pt>
                <c:pt idx="221">
                  <c:v>58.074074074074076</c:v>
                </c:pt>
                <c:pt idx="222">
                  <c:v>59.169811320754739</c:v>
                </c:pt>
                <c:pt idx="223">
                  <c:v>60.307692307692278</c:v>
                </c:pt>
                <c:pt idx="224">
                  <c:v>61.490196078431381</c:v>
                </c:pt>
                <c:pt idx="225">
                  <c:v>62.720000000000013</c:v>
                </c:pt>
                <c:pt idx="226">
                  <c:v>64</c:v>
                </c:pt>
                <c:pt idx="227">
                  <c:v>65.3333333333333</c:v>
                </c:pt>
                <c:pt idx="228">
                  <c:v>66.723404255319167</c:v>
                </c:pt>
                <c:pt idx="229">
                  <c:v>68.173913043478251</c:v>
                </c:pt>
                <c:pt idx="230">
                  <c:v>69.688888888888826</c:v>
                </c:pt>
                <c:pt idx="231">
                  <c:v>71.272727272727224</c:v>
                </c:pt>
                <c:pt idx="232">
                  <c:v>72.930232558139508</c:v>
                </c:pt>
                <c:pt idx="233">
                  <c:v>74.666666666666671</c:v>
                </c:pt>
                <c:pt idx="234">
                  <c:v>76.487804878048777</c:v>
                </c:pt>
                <c:pt idx="235">
                  <c:v>78.400000000000006</c:v>
                </c:pt>
                <c:pt idx="236">
                  <c:v>80.410256410256423</c:v>
                </c:pt>
                <c:pt idx="237">
                  <c:v>82.526315789473685</c:v>
                </c:pt>
                <c:pt idx="238">
                  <c:v>84.756756756756715</c:v>
                </c:pt>
                <c:pt idx="239">
                  <c:v>87.111111111111114</c:v>
                </c:pt>
                <c:pt idx="240">
                  <c:v>89.6</c:v>
                </c:pt>
                <c:pt idx="241">
                  <c:v>92.235294117647072</c:v>
                </c:pt>
                <c:pt idx="242">
                  <c:v>95.030303030303031</c:v>
                </c:pt>
                <c:pt idx="243">
                  <c:v>98</c:v>
                </c:pt>
                <c:pt idx="244">
                  <c:v>101.16129032258061</c:v>
                </c:pt>
                <c:pt idx="245">
                  <c:v>104.5333333333333</c:v>
                </c:pt>
                <c:pt idx="246">
                  <c:v>108.1379310344827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151-4DBF-97D9-C27F633C0811}"/>
            </c:ext>
          </c:extLst>
        </c:ser>
        <c:ser>
          <c:idx val="2"/>
          <c:order val="2"/>
          <c:tx>
            <c:strRef>
              <c:f>Foglio1!$G$1</c:f>
              <c:strCache>
                <c:ptCount val="1"/>
                <c:pt idx="0">
                  <c:v>U=72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Foglio1!$D$2:$D$248</c:f>
              <c:numCache>
                <c:formatCode>General</c:formatCode>
                <c:ptCount val="247"/>
                <c:pt idx="0">
                  <c:v>275</c:v>
                </c:pt>
                <c:pt idx="1">
                  <c:v>274</c:v>
                </c:pt>
                <c:pt idx="2">
                  <c:v>273</c:v>
                </c:pt>
                <c:pt idx="3">
                  <c:v>272</c:v>
                </c:pt>
                <c:pt idx="4">
                  <c:v>271</c:v>
                </c:pt>
                <c:pt idx="5">
                  <c:v>270</c:v>
                </c:pt>
                <c:pt idx="6">
                  <c:v>269</c:v>
                </c:pt>
                <c:pt idx="7">
                  <c:v>268</c:v>
                </c:pt>
                <c:pt idx="8">
                  <c:v>267</c:v>
                </c:pt>
                <c:pt idx="9">
                  <c:v>266</c:v>
                </c:pt>
                <c:pt idx="10">
                  <c:v>265</c:v>
                </c:pt>
                <c:pt idx="11">
                  <c:v>264</c:v>
                </c:pt>
                <c:pt idx="12">
                  <c:v>263</c:v>
                </c:pt>
                <c:pt idx="13">
                  <c:v>262</c:v>
                </c:pt>
                <c:pt idx="14">
                  <c:v>261</c:v>
                </c:pt>
                <c:pt idx="15">
                  <c:v>260</c:v>
                </c:pt>
                <c:pt idx="16">
                  <c:v>259</c:v>
                </c:pt>
                <c:pt idx="17">
                  <c:v>258</c:v>
                </c:pt>
                <c:pt idx="18">
                  <c:v>257</c:v>
                </c:pt>
                <c:pt idx="19">
                  <c:v>256</c:v>
                </c:pt>
                <c:pt idx="20">
                  <c:v>255</c:v>
                </c:pt>
                <c:pt idx="21">
                  <c:v>254</c:v>
                </c:pt>
                <c:pt idx="22">
                  <c:v>253</c:v>
                </c:pt>
                <c:pt idx="23">
                  <c:v>252</c:v>
                </c:pt>
                <c:pt idx="24">
                  <c:v>251</c:v>
                </c:pt>
                <c:pt idx="25">
                  <c:v>250</c:v>
                </c:pt>
                <c:pt idx="26">
                  <c:v>249</c:v>
                </c:pt>
                <c:pt idx="27">
                  <c:v>248</c:v>
                </c:pt>
                <c:pt idx="28">
                  <c:v>247</c:v>
                </c:pt>
                <c:pt idx="29">
                  <c:v>246</c:v>
                </c:pt>
                <c:pt idx="30">
                  <c:v>245</c:v>
                </c:pt>
                <c:pt idx="31">
                  <c:v>244</c:v>
                </c:pt>
                <c:pt idx="32">
                  <c:v>243</c:v>
                </c:pt>
                <c:pt idx="33">
                  <c:v>242</c:v>
                </c:pt>
                <c:pt idx="34">
                  <c:v>241</c:v>
                </c:pt>
                <c:pt idx="35">
                  <c:v>240</c:v>
                </c:pt>
                <c:pt idx="36">
                  <c:v>239</c:v>
                </c:pt>
                <c:pt idx="37">
                  <c:v>238</c:v>
                </c:pt>
                <c:pt idx="38">
                  <c:v>237</c:v>
                </c:pt>
                <c:pt idx="39">
                  <c:v>236</c:v>
                </c:pt>
                <c:pt idx="40">
                  <c:v>235</c:v>
                </c:pt>
                <c:pt idx="41">
                  <c:v>234</c:v>
                </c:pt>
                <c:pt idx="42">
                  <c:v>233</c:v>
                </c:pt>
                <c:pt idx="43">
                  <c:v>232</c:v>
                </c:pt>
                <c:pt idx="44">
                  <c:v>231</c:v>
                </c:pt>
                <c:pt idx="45">
                  <c:v>230</c:v>
                </c:pt>
                <c:pt idx="46">
                  <c:v>229</c:v>
                </c:pt>
                <c:pt idx="47">
                  <c:v>228</c:v>
                </c:pt>
                <c:pt idx="48">
                  <c:v>227</c:v>
                </c:pt>
                <c:pt idx="49">
                  <c:v>226</c:v>
                </c:pt>
                <c:pt idx="50">
                  <c:v>225</c:v>
                </c:pt>
                <c:pt idx="51">
                  <c:v>224</c:v>
                </c:pt>
                <c:pt idx="52">
                  <c:v>223</c:v>
                </c:pt>
                <c:pt idx="53">
                  <c:v>222</c:v>
                </c:pt>
                <c:pt idx="54">
                  <c:v>221</c:v>
                </c:pt>
                <c:pt idx="55">
                  <c:v>220</c:v>
                </c:pt>
                <c:pt idx="56">
                  <c:v>219</c:v>
                </c:pt>
                <c:pt idx="57">
                  <c:v>218</c:v>
                </c:pt>
                <c:pt idx="58">
                  <c:v>217</c:v>
                </c:pt>
                <c:pt idx="59">
                  <c:v>216</c:v>
                </c:pt>
                <c:pt idx="60">
                  <c:v>215</c:v>
                </c:pt>
                <c:pt idx="61">
                  <c:v>214</c:v>
                </c:pt>
                <c:pt idx="62">
                  <c:v>213</c:v>
                </c:pt>
                <c:pt idx="63">
                  <c:v>212</c:v>
                </c:pt>
                <c:pt idx="64">
                  <c:v>211</c:v>
                </c:pt>
                <c:pt idx="65">
                  <c:v>210</c:v>
                </c:pt>
                <c:pt idx="66">
                  <c:v>209</c:v>
                </c:pt>
                <c:pt idx="67">
                  <c:v>208</c:v>
                </c:pt>
                <c:pt idx="68">
                  <c:v>207</c:v>
                </c:pt>
                <c:pt idx="69">
                  <c:v>206</c:v>
                </c:pt>
                <c:pt idx="70">
                  <c:v>205</c:v>
                </c:pt>
                <c:pt idx="71">
                  <c:v>204</c:v>
                </c:pt>
                <c:pt idx="72">
                  <c:v>203</c:v>
                </c:pt>
                <c:pt idx="73">
                  <c:v>202</c:v>
                </c:pt>
                <c:pt idx="74">
                  <c:v>201</c:v>
                </c:pt>
                <c:pt idx="75">
                  <c:v>200</c:v>
                </c:pt>
                <c:pt idx="76">
                  <c:v>199</c:v>
                </c:pt>
                <c:pt idx="77">
                  <c:v>198</c:v>
                </c:pt>
                <c:pt idx="78">
                  <c:v>197</c:v>
                </c:pt>
                <c:pt idx="79">
                  <c:v>196</c:v>
                </c:pt>
                <c:pt idx="80">
                  <c:v>195</c:v>
                </c:pt>
                <c:pt idx="81">
                  <c:v>194</c:v>
                </c:pt>
                <c:pt idx="82">
                  <c:v>193</c:v>
                </c:pt>
                <c:pt idx="83">
                  <c:v>192</c:v>
                </c:pt>
                <c:pt idx="84">
                  <c:v>191</c:v>
                </c:pt>
                <c:pt idx="85">
                  <c:v>190</c:v>
                </c:pt>
                <c:pt idx="86">
                  <c:v>189</c:v>
                </c:pt>
                <c:pt idx="87">
                  <c:v>188</c:v>
                </c:pt>
                <c:pt idx="88">
                  <c:v>187</c:v>
                </c:pt>
                <c:pt idx="89">
                  <c:v>186</c:v>
                </c:pt>
                <c:pt idx="90">
                  <c:v>185</c:v>
                </c:pt>
                <c:pt idx="91">
                  <c:v>184</c:v>
                </c:pt>
                <c:pt idx="92">
                  <c:v>183</c:v>
                </c:pt>
                <c:pt idx="93">
                  <c:v>182</c:v>
                </c:pt>
                <c:pt idx="94">
                  <c:v>181</c:v>
                </c:pt>
                <c:pt idx="95">
                  <c:v>180</c:v>
                </c:pt>
                <c:pt idx="96">
                  <c:v>179</c:v>
                </c:pt>
                <c:pt idx="97">
                  <c:v>178</c:v>
                </c:pt>
                <c:pt idx="98">
                  <c:v>177</c:v>
                </c:pt>
                <c:pt idx="99">
                  <c:v>176</c:v>
                </c:pt>
                <c:pt idx="100">
                  <c:v>175</c:v>
                </c:pt>
                <c:pt idx="101">
                  <c:v>174</c:v>
                </c:pt>
                <c:pt idx="102">
                  <c:v>173</c:v>
                </c:pt>
                <c:pt idx="103">
                  <c:v>172</c:v>
                </c:pt>
                <c:pt idx="104">
                  <c:v>171</c:v>
                </c:pt>
                <c:pt idx="105">
                  <c:v>170</c:v>
                </c:pt>
                <c:pt idx="106">
                  <c:v>169</c:v>
                </c:pt>
                <c:pt idx="107">
                  <c:v>168</c:v>
                </c:pt>
                <c:pt idx="108">
                  <c:v>167</c:v>
                </c:pt>
                <c:pt idx="109">
                  <c:v>166</c:v>
                </c:pt>
                <c:pt idx="110">
                  <c:v>165</c:v>
                </c:pt>
                <c:pt idx="111">
                  <c:v>164</c:v>
                </c:pt>
                <c:pt idx="112">
                  <c:v>163</c:v>
                </c:pt>
                <c:pt idx="113">
                  <c:v>162</c:v>
                </c:pt>
                <c:pt idx="114">
                  <c:v>161</c:v>
                </c:pt>
                <c:pt idx="115">
                  <c:v>160</c:v>
                </c:pt>
                <c:pt idx="116">
                  <c:v>159</c:v>
                </c:pt>
                <c:pt idx="117">
                  <c:v>158</c:v>
                </c:pt>
                <c:pt idx="118">
                  <c:v>157</c:v>
                </c:pt>
                <c:pt idx="119">
                  <c:v>156</c:v>
                </c:pt>
                <c:pt idx="120">
                  <c:v>155</c:v>
                </c:pt>
                <c:pt idx="121">
                  <c:v>154</c:v>
                </c:pt>
                <c:pt idx="122">
                  <c:v>153</c:v>
                </c:pt>
                <c:pt idx="123">
                  <c:v>152</c:v>
                </c:pt>
                <c:pt idx="124">
                  <c:v>151</c:v>
                </c:pt>
                <c:pt idx="125">
                  <c:v>150</c:v>
                </c:pt>
                <c:pt idx="126">
                  <c:v>149</c:v>
                </c:pt>
                <c:pt idx="127">
                  <c:v>148</c:v>
                </c:pt>
                <c:pt idx="128">
                  <c:v>147</c:v>
                </c:pt>
                <c:pt idx="129">
                  <c:v>146</c:v>
                </c:pt>
                <c:pt idx="130">
                  <c:v>145</c:v>
                </c:pt>
                <c:pt idx="131">
                  <c:v>144</c:v>
                </c:pt>
                <c:pt idx="132">
                  <c:v>143</c:v>
                </c:pt>
                <c:pt idx="133">
                  <c:v>142</c:v>
                </c:pt>
                <c:pt idx="134">
                  <c:v>141</c:v>
                </c:pt>
                <c:pt idx="135">
                  <c:v>140</c:v>
                </c:pt>
                <c:pt idx="136">
                  <c:v>139</c:v>
                </c:pt>
                <c:pt idx="137">
                  <c:v>138</c:v>
                </c:pt>
                <c:pt idx="138">
                  <c:v>137</c:v>
                </c:pt>
                <c:pt idx="139">
                  <c:v>136</c:v>
                </c:pt>
                <c:pt idx="140">
                  <c:v>135</c:v>
                </c:pt>
                <c:pt idx="141">
                  <c:v>134</c:v>
                </c:pt>
                <c:pt idx="142">
                  <c:v>133</c:v>
                </c:pt>
                <c:pt idx="143">
                  <c:v>132</c:v>
                </c:pt>
                <c:pt idx="144">
                  <c:v>131</c:v>
                </c:pt>
                <c:pt idx="145">
                  <c:v>130</c:v>
                </c:pt>
                <c:pt idx="146">
                  <c:v>129</c:v>
                </c:pt>
                <c:pt idx="147">
                  <c:v>128</c:v>
                </c:pt>
                <c:pt idx="148">
                  <c:v>127</c:v>
                </c:pt>
                <c:pt idx="149">
                  <c:v>126</c:v>
                </c:pt>
                <c:pt idx="150">
                  <c:v>125</c:v>
                </c:pt>
                <c:pt idx="151">
                  <c:v>124</c:v>
                </c:pt>
                <c:pt idx="152">
                  <c:v>123</c:v>
                </c:pt>
                <c:pt idx="153">
                  <c:v>122</c:v>
                </c:pt>
                <c:pt idx="154">
                  <c:v>121</c:v>
                </c:pt>
                <c:pt idx="155">
                  <c:v>120</c:v>
                </c:pt>
                <c:pt idx="156">
                  <c:v>119</c:v>
                </c:pt>
                <c:pt idx="157">
                  <c:v>118</c:v>
                </c:pt>
                <c:pt idx="158">
                  <c:v>117</c:v>
                </c:pt>
                <c:pt idx="159">
                  <c:v>116</c:v>
                </c:pt>
                <c:pt idx="160">
                  <c:v>115</c:v>
                </c:pt>
                <c:pt idx="161">
                  <c:v>114</c:v>
                </c:pt>
                <c:pt idx="162">
                  <c:v>113</c:v>
                </c:pt>
                <c:pt idx="163">
                  <c:v>112</c:v>
                </c:pt>
                <c:pt idx="164">
                  <c:v>111</c:v>
                </c:pt>
                <c:pt idx="165">
                  <c:v>110</c:v>
                </c:pt>
                <c:pt idx="166">
                  <c:v>109</c:v>
                </c:pt>
                <c:pt idx="167">
                  <c:v>108</c:v>
                </c:pt>
                <c:pt idx="168">
                  <c:v>107</c:v>
                </c:pt>
                <c:pt idx="169">
                  <c:v>106</c:v>
                </c:pt>
                <c:pt idx="170">
                  <c:v>105</c:v>
                </c:pt>
                <c:pt idx="171">
                  <c:v>104</c:v>
                </c:pt>
                <c:pt idx="172">
                  <c:v>103</c:v>
                </c:pt>
                <c:pt idx="173">
                  <c:v>102</c:v>
                </c:pt>
                <c:pt idx="174">
                  <c:v>101</c:v>
                </c:pt>
                <c:pt idx="175">
                  <c:v>100</c:v>
                </c:pt>
                <c:pt idx="176">
                  <c:v>99</c:v>
                </c:pt>
                <c:pt idx="177">
                  <c:v>98</c:v>
                </c:pt>
                <c:pt idx="178">
                  <c:v>97</c:v>
                </c:pt>
                <c:pt idx="179">
                  <c:v>96</c:v>
                </c:pt>
                <c:pt idx="180">
                  <c:v>95</c:v>
                </c:pt>
                <c:pt idx="181">
                  <c:v>94</c:v>
                </c:pt>
                <c:pt idx="182">
                  <c:v>93</c:v>
                </c:pt>
                <c:pt idx="183">
                  <c:v>92</c:v>
                </c:pt>
                <c:pt idx="184">
                  <c:v>91</c:v>
                </c:pt>
                <c:pt idx="185">
                  <c:v>90</c:v>
                </c:pt>
                <c:pt idx="186">
                  <c:v>89</c:v>
                </c:pt>
                <c:pt idx="187">
                  <c:v>88</c:v>
                </c:pt>
                <c:pt idx="188">
                  <c:v>87</c:v>
                </c:pt>
                <c:pt idx="189">
                  <c:v>86</c:v>
                </c:pt>
                <c:pt idx="190">
                  <c:v>85</c:v>
                </c:pt>
                <c:pt idx="191">
                  <c:v>84</c:v>
                </c:pt>
                <c:pt idx="192">
                  <c:v>83</c:v>
                </c:pt>
                <c:pt idx="193">
                  <c:v>82</c:v>
                </c:pt>
                <c:pt idx="194">
                  <c:v>81</c:v>
                </c:pt>
                <c:pt idx="195">
                  <c:v>80</c:v>
                </c:pt>
                <c:pt idx="196">
                  <c:v>79</c:v>
                </c:pt>
                <c:pt idx="197">
                  <c:v>78</c:v>
                </c:pt>
                <c:pt idx="198">
                  <c:v>77</c:v>
                </c:pt>
                <c:pt idx="199">
                  <c:v>76</c:v>
                </c:pt>
                <c:pt idx="200">
                  <c:v>75</c:v>
                </c:pt>
                <c:pt idx="201">
                  <c:v>74</c:v>
                </c:pt>
                <c:pt idx="202">
                  <c:v>73</c:v>
                </c:pt>
                <c:pt idx="203">
                  <c:v>72</c:v>
                </c:pt>
                <c:pt idx="204">
                  <c:v>71</c:v>
                </c:pt>
                <c:pt idx="205">
                  <c:v>70</c:v>
                </c:pt>
                <c:pt idx="206">
                  <c:v>69</c:v>
                </c:pt>
                <c:pt idx="207">
                  <c:v>68</c:v>
                </c:pt>
                <c:pt idx="208">
                  <c:v>67</c:v>
                </c:pt>
                <c:pt idx="209">
                  <c:v>66</c:v>
                </c:pt>
                <c:pt idx="210">
                  <c:v>65</c:v>
                </c:pt>
                <c:pt idx="211">
                  <c:v>64</c:v>
                </c:pt>
                <c:pt idx="212">
                  <c:v>63</c:v>
                </c:pt>
                <c:pt idx="213">
                  <c:v>62</c:v>
                </c:pt>
                <c:pt idx="214">
                  <c:v>61</c:v>
                </c:pt>
                <c:pt idx="215">
                  <c:v>60</c:v>
                </c:pt>
                <c:pt idx="216">
                  <c:v>59</c:v>
                </c:pt>
                <c:pt idx="217">
                  <c:v>58</c:v>
                </c:pt>
                <c:pt idx="218">
                  <c:v>57</c:v>
                </c:pt>
                <c:pt idx="219">
                  <c:v>56</c:v>
                </c:pt>
                <c:pt idx="220">
                  <c:v>55</c:v>
                </c:pt>
                <c:pt idx="221">
                  <c:v>54</c:v>
                </c:pt>
                <c:pt idx="222">
                  <c:v>53</c:v>
                </c:pt>
                <c:pt idx="223">
                  <c:v>52</c:v>
                </c:pt>
                <c:pt idx="224">
                  <c:v>51</c:v>
                </c:pt>
                <c:pt idx="225">
                  <c:v>50</c:v>
                </c:pt>
                <c:pt idx="226">
                  <c:v>49</c:v>
                </c:pt>
                <c:pt idx="227">
                  <c:v>48</c:v>
                </c:pt>
                <c:pt idx="228">
                  <c:v>47</c:v>
                </c:pt>
                <c:pt idx="229">
                  <c:v>46</c:v>
                </c:pt>
                <c:pt idx="230">
                  <c:v>45</c:v>
                </c:pt>
                <c:pt idx="231">
                  <c:v>44</c:v>
                </c:pt>
                <c:pt idx="232">
                  <c:v>43</c:v>
                </c:pt>
                <c:pt idx="233">
                  <c:v>42</c:v>
                </c:pt>
                <c:pt idx="234">
                  <c:v>41</c:v>
                </c:pt>
                <c:pt idx="235">
                  <c:v>40</c:v>
                </c:pt>
                <c:pt idx="236">
                  <c:v>39</c:v>
                </c:pt>
                <c:pt idx="237">
                  <c:v>38</c:v>
                </c:pt>
                <c:pt idx="238">
                  <c:v>37</c:v>
                </c:pt>
                <c:pt idx="239">
                  <c:v>36</c:v>
                </c:pt>
                <c:pt idx="240">
                  <c:v>35</c:v>
                </c:pt>
                <c:pt idx="241">
                  <c:v>34</c:v>
                </c:pt>
                <c:pt idx="242">
                  <c:v>33</c:v>
                </c:pt>
                <c:pt idx="243">
                  <c:v>32</c:v>
                </c:pt>
                <c:pt idx="244">
                  <c:v>31</c:v>
                </c:pt>
                <c:pt idx="245">
                  <c:v>30</c:v>
                </c:pt>
                <c:pt idx="246">
                  <c:v>29</c:v>
                </c:pt>
              </c:numCache>
            </c:numRef>
          </c:xVal>
          <c:yVal>
            <c:numRef>
              <c:f>Foglio1!$G$2:$G$248</c:f>
              <c:numCache>
                <c:formatCode>General</c:formatCode>
                <c:ptCount val="247"/>
                <c:pt idx="0">
                  <c:v>18.850909090909092</c:v>
                </c:pt>
                <c:pt idx="1">
                  <c:v>18.919708029197089</c:v>
                </c:pt>
                <c:pt idx="2">
                  <c:v>18.989010989010989</c:v>
                </c:pt>
                <c:pt idx="3">
                  <c:v>19.058823529411764</c:v>
                </c:pt>
                <c:pt idx="4">
                  <c:v>19.129151291512915</c:v>
                </c:pt>
                <c:pt idx="5">
                  <c:v>19.2</c:v>
                </c:pt>
                <c:pt idx="6">
                  <c:v>19.271375464684031</c:v>
                </c:pt>
                <c:pt idx="7">
                  <c:v>19.343283582089544</c:v>
                </c:pt>
                <c:pt idx="8">
                  <c:v>19.415730337078646</c:v>
                </c:pt>
                <c:pt idx="9">
                  <c:v>19.488721804511265</c:v>
                </c:pt>
                <c:pt idx="10">
                  <c:v>19.562264150943385</c:v>
                </c:pt>
                <c:pt idx="11">
                  <c:v>19.63636363636363</c:v>
                </c:pt>
                <c:pt idx="12">
                  <c:v>19.711026615969583</c:v>
                </c:pt>
                <c:pt idx="13">
                  <c:v>19.786259541984723</c:v>
                </c:pt>
                <c:pt idx="14">
                  <c:v>19.862068965517242</c:v>
                </c:pt>
                <c:pt idx="15">
                  <c:v>19.938461538461528</c:v>
                </c:pt>
                <c:pt idx="16">
                  <c:v>20.015444015444015</c:v>
                </c:pt>
                <c:pt idx="17">
                  <c:v>20.093023255813947</c:v>
                </c:pt>
                <c:pt idx="18">
                  <c:v>20.171206225680933</c:v>
                </c:pt>
                <c:pt idx="19">
                  <c:v>20.25</c:v>
                </c:pt>
                <c:pt idx="20">
                  <c:v>20.329411764705881</c:v>
                </c:pt>
                <c:pt idx="21">
                  <c:v>20.40944881889763</c:v>
                </c:pt>
                <c:pt idx="22">
                  <c:v>20.490118577075084</c:v>
                </c:pt>
                <c:pt idx="23">
                  <c:v>20.571428571428573</c:v>
                </c:pt>
                <c:pt idx="24">
                  <c:v>20.653386454183266</c:v>
                </c:pt>
                <c:pt idx="25">
                  <c:v>20.736000000000001</c:v>
                </c:pt>
                <c:pt idx="26">
                  <c:v>20.819277108433734</c:v>
                </c:pt>
                <c:pt idx="27">
                  <c:v>20.903225806451612</c:v>
                </c:pt>
                <c:pt idx="28">
                  <c:v>20.987854251012145</c:v>
                </c:pt>
                <c:pt idx="29">
                  <c:v>21.073170731707311</c:v>
                </c:pt>
                <c:pt idx="30">
                  <c:v>21.159183673469389</c:v>
                </c:pt>
                <c:pt idx="31">
                  <c:v>21.245901639344254</c:v>
                </c:pt>
                <c:pt idx="32">
                  <c:v>21.333333333333318</c:v>
                </c:pt>
                <c:pt idx="33">
                  <c:v>21.421487603305778</c:v>
                </c:pt>
                <c:pt idx="34">
                  <c:v>21.510373443983404</c:v>
                </c:pt>
                <c:pt idx="35">
                  <c:v>21.6</c:v>
                </c:pt>
                <c:pt idx="36">
                  <c:v>21.690376569037657</c:v>
                </c:pt>
                <c:pt idx="37">
                  <c:v>21.78151260504201</c:v>
                </c:pt>
                <c:pt idx="38">
                  <c:v>21.87341772151899</c:v>
                </c:pt>
                <c:pt idx="39">
                  <c:v>21.966101694915245</c:v>
                </c:pt>
                <c:pt idx="40">
                  <c:v>22.059574468085113</c:v>
                </c:pt>
                <c:pt idx="41">
                  <c:v>22.15384615384616</c:v>
                </c:pt>
                <c:pt idx="42">
                  <c:v>22.248927038626601</c:v>
                </c:pt>
                <c:pt idx="43">
                  <c:v>22.344827586206897</c:v>
                </c:pt>
                <c:pt idx="44">
                  <c:v>22.441558441558445</c:v>
                </c:pt>
                <c:pt idx="45">
                  <c:v>22.53913043478261</c:v>
                </c:pt>
                <c:pt idx="46">
                  <c:v>22.637554585152838</c:v>
                </c:pt>
                <c:pt idx="47">
                  <c:v>22.73684210526315</c:v>
                </c:pt>
                <c:pt idx="48">
                  <c:v>22.837004405286351</c:v>
                </c:pt>
                <c:pt idx="49">
                  <c:v>22.938053097345129</c:v>
                </c:pt>
                <c:pt idx="50">
                  <c:v>23.04</c:v>
                </c:pt>
                <c:pt idx="51">
                  <c:v>23.142857142857149</c:v>
                </c:pt>
                <c:pt idx="52">
                  <c:v>23.246636771300434</c:v>
                </c:pt>
                <c:pt idx="53">
                  <c:v>23.351351351351351</c:v>
                </c:pt>
                <c:pt idx="54">
                  <c:v>23.457013574660625</c:v>
                </c:pt>
                <c:pt idx="55">
                  <c:v>23.563636363636355</c:v>
                </c:pt>
                <c:pt idx="56">
                  <c:v>23.67123287671232</c:v>
                </c:pt>
                <c:pt idx="57">
                  <c:v>23.77981651376146</c:v>
                </c:pt>
                <c:pt idx="58">
                  <c:v>23.889400921658993</c:v>
                </c:pt>
                <c:pt idx="59">
                  <c:v>24</c:v>
                </c:pt>
                <c:pt idx="60">
                  <c:v>24.111627906976743</c:v>
                </c:pt>
                <c:pt idx="61">
                  <c:v>24.22429906542056</c:v>
                </c:pt>
                <c:pt idx="62">
                  <c:v>24.338028169014095</c:v>
                </c:pt>
                <c:pt idx="63">
                  <c:v>24.45283018867924</c:v>
                </c:pt>
                <c:pt idx="64">
                  <c:v>24.568720379146907</c:v>
                </c:pt>
                <c:pt idx="65">
                  <c:v>24.68571428571428</c:v>
                </c:pt>
                <c:pt idx="66">
                  <c:v>24.803827751196181</c:v>
                </c:pt>
                <c:pt idx="67">
                  <c:v>24.923076923076923</c:v>
                </c:pt>
                <c:pt idx="68">
                  <c:v>25.043478260869566</c:v>
                </c:pt>
                <c:pt idx="69">
                  <c:v>25.165048543689313</c:v>
                </c:pt>
                <c:pt idx="70">
                  <c:v>25.287804878048785</c:v>
                </c:pt>
                <c:pt idx="71">
                  <c:v>25.411764705882351</c:v>
                </c:pt>
                <c:pt idx="72">
                  <c:v>25.53694581280789</c:v>
                </c:pt>
                <c:pt idx="73">
                  <c:v>25.663366336633658</c:v>
                </c:pt>
                <c:pt idx="74">
                  <c:v>25.791044776119403</c:v>
                </c:pt>
                <c:pt idx="75">
                  <c:v>25.919999999999995</c:v>
                </c:pt>
                <c:pt idx="76">
                  <c:v>26.050251256281413</c:v>
                </c:pt>
                <c:pt idx="77">
                  <c:v>26.181818181818194</c:v>
                </c:pt>
                <c:pt idx="78">
                  <c:v>26.314720812182742</c:v>
                </c:pt>
                <c:pt idx="79">
                  <c:v>26.448979591836729</c:v>
                </c:pt>
                <c:pt idx="80">
                  <c:v>26.584615384615386</c:v>
                </c:pt>
                <c:pt idx="81">
                  <c:v>26.721649484536076</c:v>
                </c:pt>
                <c:pt idx="82">
                  <c:v>26.860103626942998</c:v>
                </c:pt>
                <c:pt idx="83">
                  <c:v>27</c:v>
                </c:pt>
                <c:pt idx="84">
                  <c:v>27.14136125654451</c:v>
                </c:pt>
                <c:pt idx="85">
                  <c:v>27.284210526315789</c:v>
                </c:pt>
                <c:pt idx="86">
                  <c:v>27.428571428571427</c:v>
                </c:pt>
                <c:pt idx="87">
                  <c:v>27.574468085106385</c:v>
                </c:pt>
                <c:pt idx="88">
                  <c:v>27.72192513368984</c:v>
                </c:pt>
                <c:pt idx="89">
                  <c:v>27.870967741935491</c:v>
                </c:pt>
                <c:pt idx="90">
                  <c:v>28.021621621621623</c:v>
                </c:pt>
                <c:pt idx="91">
                  <c:v>28.173913043478265</c:v>
                </c:pt>
                <c:pt idx="92">
                  <c:v>28.32786885245903</c:v>
                </c:pt>
                <c:pt idx="93">
                  <c:v>28.483516483516482</c:v>
                </c:pt>
                <c:pt idx="94">
                  <c:v>28.640883977900554</c:v>
                </c:pt>
                <c:pt idx="95">
                  <c:v>28.8</c:v>
                </c:pt>
                <c:pt idx="96">
                  <c:v>28.960893854748598</c:v>
                </c:pt>
                <c:pt idx="97">
                  <c:v>29.123595505617978</c:v>
                </c:pt>
                <c:pt idx="98">
                  <c:v>29.288135593220325</c:v>
                </c:pt>
                <c:pt idx="99">
                  <c:v>29.454545454545453</c:v>
                </c:pt>
                <c:pt idx="100">
                  <c:v>29.62285714285715</c:v>
                </c:pt>
                <c:pt idx="101">
                  <c:v>29.793103448275854</c:v>
                </c:pt>
                <c:pt idx="102">
                  <c:v>29.96531791907513</c:v>
                </c:pt>
                <c:pt idx="103">
                  <c:v>30.13953488372092</c:v>
                </c:pt>
                <c:pt idx="104">
                  <c:v>30.315789473684209</c:v>
                </c:pt>
                <c:pt idx="105">
                  <c:v>30.494117647058825</c:v>
                </c:pt>
                <c:pt idx="106">
                  <c:v>30.674556213017755</c:v>
                </c:pt>
                <c:pt idx="107">
                  <c:v>30.857142857142851</c:v>
                </c:pt>
                <c:pt idx="108">
                  <c:v>31.041916167664677</c:v>
                </c:pt>
                <c:pt idx="109">
                  <c:v>31.228915662650611</c:v>
                </c:pt>
                <c:pt idx="110">
                  <c:v>31.418181818181811</c:v>
                </c:pt>
                <c:pt idx="111">
                  <c:v>31.609756097560972</c:v>
                </c:pt>
                <c:pt idx="112">
                  <c:v>31.803680981595086</c:v>
                </c:pt>
                <c:pt idx="113">
                  <c:v>32</c:v>
                </c:pt>
                <c:pt idx="114">
                  <c:v>32.198757763975166</c:v>
                </c:pt>
                <c:pt idx="115">
                  <c:v>32.4</c:v>
                </c:pt>
                <c:pt idx="116">
                  <c:v>32.60377358490566</c:v>
                </c:pt>
                <c:pt idx="117">
                  <c:v>32.810126582278464</c:v>
                </c:pt>
                <c:pt idx="118">
                  <c:v>33.019108280254791</c:v>
                </c:pt>
                <c:pt idx="119">
                  <c:v>33.230769230769248</c:v>
                </c:pt>
                <c:pt idx="120">
                  <c:v>33.445161290322574</c:v>
                </c:pt>
                <c:pt idx="121">
                  <c:v>33.662337662337656</c:v>
                </c:pt>
                <c:pt idx="122">
                  <c:v>33.882352941176485</c:v>
                </c:pt>
                <c:pt idx="123">
                  <c:v>34.10526315789474</c:v>
                </c:pt>
                <c:pt idx="124">
                  <c:v>34.331125827814553</c:v>
                </c:pt>
                <c:pt idx="125">
                  <c:v>34.56</c:v>
                </c:pt>
                <c:pt idx="126">
                  <c:v>34.791946308724846</c:v>
                </c:pt>
                <c:pt idx="127">
                  <c:v>35.027027027027025</c:v>
                </c:pt>
                <c:pt idx="128">
                  <c:v>35.265306122449005</c:v>
                </c:pt>
                <c:pt idx="129">
                  <c:v>35.506849315068479</c:v>
                </c:pt>
                <c:pt idx="130">
                  <c:v>35.751724137931035</c:v>
                </c:pt>
                <c:pt idx="131">
                  <c:v>36</c:v>
                </c:pt>
                <c:pt idx="132">
                  <c:v>36.251748251748225</c:v>
                </c:pt>
                <c:pt idx="133">
                  <c:v>36.507042253521128</c:v>
                </c:pt>
                <c:pt idx="134">
                  <c:v>36.765957446808528</c:v>
                </c:pt>
                <c:pt idx="135">
                  <c:v>37.028571428571446</c:v>
                </c:pt>
                <c:pt idx="136">
                  <c:v>37.294964028776981</c:v>
                </c:pt>
                <c:pt idx="137">
                  <c:v>37.565217391304351</c:v>
                </c:pt>
                <c:pt idx="138">
                  <c:v>37.83941605839415</c:v>
                </c:pt>
                <c:pt idx="139">
                  <c:v>38.117647058823501</c:v>
                </c:pt>
                <c:pt idx="140">
                  <c:v>38.4</c:v>
                </c:pt>
                <c:pt idx="141">
                  <c:v>38.686567164179102</c:v>
                </c:pt>
                <c:pt idx="142">
                  <c:v>38.977443609022536</c:v>
                </c:pt>
                <c:pt idx="143">
                  <c:v>39.272727272727273</c:v>
                </c:pt>
                <c:pt idx="144">
                  <c:v>39.572519083969468</c:v>
                </c:pt>
                <c:pt idx="145">
                  <c:v>39.876923076923077</c:v>
                </c:pt>
                <c:pt idx="146">
                  <c:v>40.186046511627893</c:v>
                </c:pt>
                <c:pt idx="147">
                  <c:v>40.5</c:v>
                </c:pt>
                <c:pt idx="148">
                  <c:v>40.818897637795253</c:v>
                </c:pt>
                <c:pt idx="149">
                  <c:v>41.142857142857153</c:v>
                </c:pt>
                <c:pt idx="150">
                  <c:v>41.472000000000001</c:v>
                </c:pt>
                <c:pt idx="151">
                  <c:v>41.806451612903224</c:v>
                </c:pt>
                <c:pt idx="152">
                  <c:v>42.146341463414608</c:v>
                </c:pt>
                <c:pt idx="153">
                  <c:v>42.491803278688508</c:v>
                </c:pt>
                <c:pt idx="154">
                  <c:v>42.84297520661157</c:v>
                </c:pt>
                <c:pt idx="155">
                  <c:v>43.2</c:v>
                </c:pt>
                <c:pt idx="156">
                  <c:v>43.563025210084049</c:v>
                </c:pt>
                <c:pt idx="157">
                  <c:v>43.932203389830505</c:v>
                </c:pt>
                <c:pt idx="158">
                  <c:v>44.307692307692278</c:v>
                </c:pt>
                <c:pt idx="159">
                  <c:v>44.689655172413801</c:v>
                </c:pt>
                <c:pt idx="160">
                  <c:v>45.07826086956522</c:v>
                </c:pt>
                <c:pt idx="161">
                  <c:v>45.473684210526301</c:v>
                </c:pt>
                <c:pt idx="162">
                  <c:v>45.876106194690252</c:v>
                </c:pt>
                <c:pt idx="163">
                  <c:v>46.285714285714285</c:v>
                </c:pt>
                <c:pt idx="164">
                  <c:v>46.702702702702716</c:v>
                </c:pt>
                <c:pt idx="165">
                  <c:v>47.127272727272732</c:v>
                </c:pt>
                <c:pt idx="166">
                  <c:v>47.559633027522935</c:v>
                </c:pt>
                <c:pt idx="167">
                  <c:v>48</c:v>
                </c:pt>
                <c:pt idx="168">
                  <c:v>48.448598130841134</c:v>
                </c:pt>
                <c:pt idx="169">
                  <c:v>48.905660377358494</c:v>
                </c:pt>
                <c:pt idx="170">
                  <c:v>49.371428571428552</c:v>
                </c:pt>
                <c:pt idx="171">
                  <c:v>49.846153846153868</c:v>
                </c:pt>
                <c:pt idx="172">
                  <c:v>50.330097087378618</c:v>
                </c:pt>
                <c:pt idx="173">
                  <c:v>50.823529411764689</c:v>
                </c:pt>
                <c:pt idx="174">
                  <c:v>51.326732673267315</c:v>
                </c:pt>
                <c:pt idx="175">
                  <c:v>51.84</c:v>
                </c:pt>
                <c:pt idx="176">
                  <c:v>52.363636363636338</c:v>
                </c:pt>
                <c:pt idx="177">
                  <c:v>52.897959183673457</c:v>
                </c:pt>
                <c:pt idx="178">
                  <c:v>53.443298969072153</c:v>
                </c:pt>
                <c:pt idx="179">
                  <c:v>54</c:v>
                </c:pt>
                <c:pt idx="180">
                  <c:v>54.568421052631564</c:v>
                </c:pt>
                <c:pt idx="181">
                  <c:v>55.148936170212764</c:v>
                </c:pt>
                <c:pt idx="182">
                  <c:v>55.741935483870968</c:v>
                </c:pt>
                <c:pt idx="183">
                  <c:v>56.347826086956495</c:v>
                </c:pt>
                <c:pt idx="184">
                  <c:v>56.967032967032964</c:v>
                </c:pt>
                <c:pt idx="185">
                  <c:v>57.6</c:v>
                </c:pt>
                <c:pt idx="186">
                  <c:v>58.247191011235955</c:v>
                </c:pt>
                <c:pt idx="187">
                  <c:v>58.909090909090907</c:v>
                </c:pt>
                <c:pt idx="188">
                  <c:v>59.586206896551737</c:v>
                </c:pt>
                <c:pt idx="189">
                  <c:v>60.279069767441854</c:v>
                </c:pt>
                <c:pt idx="190">
                  <c:v>60.988235294117651</c:v>
                </c:pt>
                <c:pt idx="191">
                  <c:v>61.714285714285715</c:v>
                </c:pt>
                <c:pt idx="192">
                  <c:v>62.457831325301193</c:v>
                </c:pt>
                <c:pt idx="193">
                  <c:v>63.219512195121979</c:v>
                </c:pt>
                <c:pt idx="194">
                  <c:v>64</c:v>
                </c:pt>
                <c:pt idx="195">
                  <c:v>64.8</c:v>
                </c:pt>
                <c:pt idx="196">
                  <c:v>65.620253164556928</c:v>
                </c:pt>
                <c:pt idx="197">
                  <c:v>66.461538461538467</c:v>
                </c:pt>
                <c:pt idx="198">
                  <c:v>67.324675324675312</c:v>
                </c:pt>
                <c:pt idx="199">
                  <c:v>68.21052631578948</c:v>
                </c:pt>
                <c:pt idx="200">
                  <c:v>69.11999999999999</c:v>
                </c:pt>
                <c:pt idx="201">
                  <c:v>70.054054054054049</c:v>
                </c:pt>
                <c:pt idx="202">
                  <c:v>71.013698630136986</c:v>
                </c:pt>
                <c:pt idx="203">
                  <c:v>72</c:v>
                </c:pt>
                <c:pt idx="204">
                  <c:v>73.014084507042284</c:v>
                </c:pt>
                <c:pt idx="205">
                  <c:v>74.05714285714285</c:v>
                </c:pt>
                <c:pt idx="206">
                  <c:v>75.130434782608688</c:v>
                </c:pt>
                <c:pt idx="207">
                  <c:v>76.235294117647072</c:v>
                </c:pt>
                <c:pt idx="208">
                  <c:v>77.373134328358177</c:v>
                </c:pt>
                <c:pt idx="209">
                  <c:v>78.545454545454518</c:v>
                </c:pt>
                <c:pt idx="210">
                  <c:v>79.753846153846126</c:v>
                </c:pt>
                <c:pt idx="211">
                  <c:v>81</c:v>
                </c:pt>
                <c:pt idx="212">
                  <c:v>82.285714285714292</c:v>
                </c:pt>
                <c:pt idx="213">
                  <c:v>83.612903225806463</c:v>
                </c:pt>
                <c:pt idx="214">
                  <c:v>84.983606557377087</c:v>
                </c:pt>
                <c:pt idx="215">
                  <c:v>86.4</c:v>
                </c:pt>
                <c:pt idx="216">
                  <c:v>87.86440677966101</c:v>
                </c:pt>
                <c:pt idx="217">
                  <c:v>89.379310344827559</c:v>
                </c:pt>
                <c:pt idx="218">
                  <c:v>90.947368421052659</c:v>
                </c:pt>
                <c:pt idx="219">
                  <c:v>92.571428571428541</c:v>
                </c:pt>
                <c:pt idx="220">
                  <c:v>94.254545454545465</c:v>
                </c:pt>
                <c:pt idx="221">
                  <c:v>96</c:v>
                </c:pt>
                <c:pt idx="222">
                  <c:v>97.811320754717016</c:v>
                </c:pt>
                <c:pt idx="223">
                  <c:v>99.692307692307679</c:v>
                </c:pt>
                <c:pt idx="224">
                  <c:v>101.64705882352936</c:v>
                </c:pt>
                <c:pt idx="225">
                  <c:v>103.67999999999998</c:v>
                </c:pt>
                <c:pt idx="226">
                  <c:v>105.79591836734694</c:v>
                </c:pt>
                <c:pt idx="227">
                  <c:v>108</c:v>
                </c:pt>
                <c:pt idx="228">
                  <c:v>110.2978723404255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151-4DBF-97D9-C27F633C0811}"/>
            </c:ext>
          </c:extLst>
        </c:ser>
        <c:ser>
          <c:idx val="3"/>
          <c:order val="3"/>
          <c:tx>
            <c:strRef>
              <c:f>Foglio1!$H$1</c:f>
              <c:strCache>
                <c:ptCount val="1"/>
                <c:pt idx="0">
                  <c:v>U=88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Foglio1!$D$2:$D$248</c:f>
              <c:numCache>
                <c:formatCode>General</c:formatCode>
                <c:ptCount val="247"/>
                <c:pt idx="0">
                  <c:v>275</c:v>
                </c:pt>
                <c:pt idx="1">
                  <c:v>274</c:v>
                </c:pt>
                <c:pt idx="2">
                  <c:v>273</c:v>
                </c:pt>
                <c:pt idx="3">
                  <c:v>272</c:v>
                </c:pt>
                <c:pt idx="4">
                  <c:v>271</c:v>
                </c:pt>
                <c:pt idx="5">
                  <c:v>270</c:v>
                </c:pt>
                <c:pt idx="6">
                  <c:v>269</c:v>
                </c:pt>
                <c:pt idx="7">
                  <c:v>268</c:v>
                </c:pt>
                <c:pt idx="8">
                  <c:v>267</c:v>
                </c:pt>
                <c:pt idx="9">
                  <c:v>266</c:v>
                </c:pt>
                <c:pt idx="10">
                  <c:v>265</c:v>
                </c:pt>
                <c:pt idx="11">
                  <c:v>264</c:v>
                </c:pt>
                <c:pt idx="12">
                  <c:v>263</c:v>
                </c:pt>
                <c:pt idx="13">
                  <c:v>262</c:v>
                </c:pt>
                <c:pt idx="14">
                  <c:v>261</c:v>
                </c:pt>
                <c:pt idx="15">
                  <c:v>260</c:v>
                </c:pt>
                <c:pt idx="16">
                  <c:v>259</c:v>
                </c:pt>
                <c:pt idx="17">
                  <c:v>258</c:v>
                </c:pt>
                <c:pt idx="18">
                  <c:v>257</c:v>
                </c:pt>
                <c:pt idx="19">
                  <c:v>256</c:v>
                </c:pt>
                <c:pt idx="20">
                  <c:v>255</c:v>
                </c:pt>
                <c:pt idx="21">
                  <c:v>254</c:v>
                </c:pt>
                <c:pt idx="22">
                  <c:v>253</c:v>
                </c:pt>
                <c:pt idx="23">
                  <c:v>252</c:v>
                </c:pt>
                <c:pt idx="24">
                  <c:v>251</c:v>
                </c:pt>
                <c:pt idx="25">
                  <c:v>250</c:v>
                </c:pt>
                <c:pt idx="26">
                  <c:v>249</c:v>
                </c:pt>
                <c:pt idx="27">
                  <c:v>248</c:v>
                </c:pt>
                <c:pt idx="28">
                  <c:v>247</c:v>
                </c:pt>
                <c:pt idx="29">
                  <c:v>246</c:v>
                </c:pt>
                <c:pt idx="30">
                  <c:v>245</c:v>
                </c:pt>
                <c:pt idx="31">
                  <c:v>244</c:v>
                </c:pt>
                <c:pt idx="32">
                  <c:v>243</c:v>
                </c:pt>
                <c:pt idx="33">
                  <c:v>242</c:v>
                </c:pt>
                <c:pt idx="34">
                  <c:v>241</c:v>
                </c:pt>
                <c:pt idx="35">
                  <c:v>240</c:v>
                </c:pt>
                <c:pt idx="36">
                  <c:v>239</c:v>
                </c:pt>
                <c:pt idx="37">
                  <c:v>238</c:v>
                </c:pt>
                <c:pt idx="38">
                  <c:v>237</c:v>
                </c:pt>
                <c:pt idx="39">
                  <c:v>236</c:v>
                </c:pt>
                <c:pt idx="40">
                  <c:v>235</c:v>
                </c:pt>
                <c:pt idx="41">
                  <c:v>234</c:v>
                </c:pt>
                <c:pt idx="42">
                  <c:v>233</c:v>
                </c:pt>
                <c:pt idx="43">
                  <c:v>232</c:v>
                </c:pt>
                <c:pt idx="44">
                  <c:v>231</c:v>
                </c:pt>
                <c:pt idx="45">
                  <c:v>230</c:v>
                </c:pt>
                <c:pt idx="46">
                  <c:v>229</c:v>
                </c:pt>
                <c:pt idx="47">
                  <c:v>228</c:v>
                </c:pt>
                <c:pt idx="48">
                  <c:v>227</c:v>
                </c:pt>
                <c:pt idx="49">
                  <c:v>226</c:v>
                </c:pt>
                <c:pt idx="50">
                  <c:v>225</c:v>
                </c:pt>
                <c:pt idx="51">
                  <c:v>224</c:v>
                </c:pt>
                <c:pt idx="52">
                  <c:v>223</c:v>
                </c:pt>
                <c:pt idx="53">
                  <c:v>222</c:v>
                </c:pt>
                <c:pt idx="54">
                  <c:v>221</c:v>
                </c:pt>
                <c:pt idx="55">
                  <c:v>220</c:v>
                </c:pt>
                <c:pt idx="56">
                  <c:v>219</c:v>
                </c:pt>
                <c:pt idx="57">
                  <c:v>218</c:v>
                </c:pt>
                <c:pt idx="58">
                  <c:v>217</c:v>
                </c:pt>
                <c:pt idx="59">
                  <c:v>216</c:v>
                </c:pt>
                <c:pt idx="60">
                  <c:v>215</c:v>
                </c:pt>
                <c:pt idx="61">
                  <c:v>214</c:v>
                </c:pt>
                <c:pt idx="62">
                  <c:v>213</c:v>
                </c:pt>
                <c:pt idx="63">
                  <c:v>212</c:v>
                </c:pt>
                <c:pt idx="64">
                  <c:v>211</c:v>
                </c:pt>
                <c:pt idx="65">
                  <c:v>210</c:v>
                </c:pt>
                <c:pt idx="66">
                  <c:v>209</c:v>
                </c:pt>
                <c:pt idx="67">
                  <c:v>208</c:v>
                </c:pt>
                <c:pt idx="68">
                  <c:v>207</c:v>
                </c:pt>
                <c:pt idx="69">
                  <c:v>206</c:v>
                </c:pt>
                <c:pt idx="70">
                  <c:v>205</c:v>
                </c:pt>
                <c:pt idx="71">
                  <c:v>204</c:v>
                </c:pt>
                <c:pt idx="72">
                  <c:v>203</c:v>
                </c:pt>
                <c:pt idx="73">
                  <c:v>202</c:v>
                </c:pt>
                <c:pt idx="74">
                  <c:v>201</c:v>
                </c:pt>
                <c:pt idx="75">
                  <c:v>200</c:v>
                </c:pt>
                <c:pt idx="76">
                  <c:v>199</c:v>
                </c:pt>
                <c:pt idx="77">
                  <c:v>198</c:v>
                </c:pt>
                <c:pt idx="78">
                  <c:v>197</c:v>
                </c:pt>
                <c:pt idx="79">
                  <c:v>196</c:v>
                </c:pt>
                <c:pt idx="80">
                  <c:v>195</c:v>
                </c:pt>
                <c:pt idx="81">
                  <c:v>194</c:v>
                </c:pt>
                <c:pt idx="82">
                  <c:v>193</c:v>
                </c:pt>
                <c:pt idx="83">
                  <c:v>192</c:v>
                </c:pt>
                <c:pt idx="84">
                  <c:v>191</c:v>
                </c:pt>
                <c:pt idx="85">
                  <c:v>190</c:v>
                </c:pt>
                <c:pt idx="86">
                  <c:v>189</c:v>
                </c:pt>
                <c:pt idx="87">
                  <c:v>188</c:v>
                </c:pt>
                <c:pt idx="88">
                  <c:v>187</c:v>
                </c:pt>
                <c:pt idx="89">
                  <c:v>186</c:v>
                </c:pt>
                <c:pt idx="90">
                  <c:v>185</c:v>
                </c:pt>
                <c:pt idx="91">
                  <c:v>184</c:v>
                </c:pt>
                <c:pt idx="92">
                  <c:v>183</c:v>
                </c:pt>
                <c:pt idx="93">
                  <c:v>182</c:v>
                </c:pt>
                <c:pt idx="94">
                  <c:v>181</c:v>
                </c:pt>
                <c:pt idx="95">
                  <c:v>180</c:v>
                </c:pt>
                <c:pt idx="96">
                  <c:v>179</c:v>
                </c:pt>
                <c:pt idx="97">
                  <c:v>178</c:v>
                </c:pt>
                <c:pt idx="98">
                  <c:v>177</c:v>
                </c:pt>
                <c:pt idx="99">
                  <c:v>176</c:v>
                </c:pt>
                <c:pt idx="100">
                  <c:v>175</c:v>
                </c:pt>
                <c:pt idx="101">
                  <c:v>174</c:v>
                </c:pt>
                <c:pt idx="102">
                  <c:v>173</c:v>
                </c:pt>
                <c:pt idx="103">
                  <c:v>172</c:v>
                </c:pt>
                <c:pt idx="104">
                  <c:v>171</c:v>
                </c:pt>
                <c:pt idx="105">
                  <c:v>170</c:v>
                </c:pt>
                <c:pt idx="106">
                  <c:v>169</c:v>
                </c:pt>
                <c:pt idx="107">
                  <c:v>168</c:v>
                </c:pt>
                <c:pt idx="108">
                  <c:v>167</c:v>
                </c:pt>
                <c:pt idx="109">
                  <c:v>166</c:v>
                </c:pt>
                <c:pt idx="110">
                  <c:v>165</c:v>
                </c:pt>
                <c:pt idx="111">
                  <c:v>164</c:v>
                </c:pt>
                <c:pt idx="112">
                  <c:v>163</c:v>
                </c:pt>
                <c:pt idx="113">
                  <c:v>162</c:v>
                </c:pt>
                <c:pt idx="114">
                  <c:v>161</c:v>
                </c:pt>
                <c:pt idx="115">
                  <c:v>160</c:v>
                </c:pt>
                <c:pt idx="116">
                  <c:v>159</c:v>
                </c:pt>
                <c:pt idx="117">
                  <c:v>158</c:v>
                </c:pt>
                <c:pt idx="118">
                  <c:v>157</c:v>
                </c:pt>
                <c:pt idx="119">
                  <c:v>156</c:v>
                </c:pt>
                <c:pt idx="120">
                  <c:v>155</c:v>
                </c:pt>
                <c:pt idx="121">
                  <c:v>154</c:v>
                </c:pt>
                <c:pt idx="122">
                  <c:v>153</c:v>
                </c:pt>
                <c:pt idx="123">
                  <c:v>152</c:v>
                </c:pt>
                <c:pt idx="124">
                  <c:v>151</c:v>
                </c:pt>
                <c:pt idx="125">
                  <c:v>150</c:v>
                </c:pt>
                <c:pt idx="126">
                  <c:v>149</c:v>
                </c:pt>
                <c:pt idx="127">
                  <c:v>148</c:v>
                </c:pt>
                <c:pt idx="128">
                  <c:v>147</c:v>
                </c:pt>
                <c:pt idx="129">
                  <c:v>146</c:v>
                </c:pt>
                <c:pt idx="130">
                  <c:v>145</c:v>
                </c:pt>
                <c:pt idx="131">
                  <c:v>144</c:v>
                </c:pt>
                <c:pt idx="132">
                  <c:v>143</c:v>
                </c:pt>
                <c:pt idx="133">
                  <c:v>142</c:v>
                </c:pt>
                <c:pt idx="134">
                  <c:v>141</c:v>
                </c:pt>
                <c:pt idx="135">
                  <c:v>140</c:v>
                </c:pt>
                <c:pt idx="136">
                  <c:v>139</c:v>
                </c:pt>
                <c:pt idx="137">
                  <c:v>138</c:v>
                </c:pt>
                <c:pt idx="138">
                  <c:v>137</c:v>
                </c:pt>
                <c:pt idx="139">
                  <c:v>136</c:v>
                </c:pt>
                <c:pt idx="140">
                  <c:v>135</c:v>
                </c:pt>
                <c:pt idx="141">
                  <c:v>134</c:v>
                </c:pt>
                <c:pt idx="142">
                  <c:v>133</c:v>
                </c:pt>
                <c:pt idx="143">
                  <c:v>132</c:v>
                </c:pt>
                <c:pt idx="144">
                  <c:v>131</c:v>
                </c:pt>
                <c:pt idx="145">
                  <c:v>130</c:v>
                </c:pt>
                <c:pt idx="146">
                  <c:v>129</c:v>
                </c:pt>
                <c:pt idx="147">
                  <c:v>128</c:v>
                </c:pt>
                <c:pt idx="148">
                  <c:v>127</c:v>
                </c:pt>
                <c:pt idx="149">
                  <c:v>126</c:v>
                </c:pt>
                <c:pt idx="150">
                  <c:v>125</c:v>
                </c:pt>
                <c:pt idx="151">
                  <c:v>124</c:v>
                </c:pt>
                <c:pt idx="152">
                  <c:v>123</c:v>
                </c:pt>
                <c:pt idx="153">
                  <c:v>122</c:v>
                </c:pt>
                <c:pt idx="154">
                  <c:v>121</c:v>
                </c:pt>
                <c:pt idx="155">
                  <c:v>120</c:v>
                </c:pt>
                <c:pt idx="156">
                  <c:v>119</c:v>
                </c:pt>
                <c:pt idx="157">
                  <c:v>118</c:v>
                </c:pt>
                <c:pt idx="158">
                  <c:v>117</c:v>
                </c:pt>
                <c:pt idx="159">
                  <c:v>116</c:v>
                </c:pt>
                <c:pt idx="160">
                  <c:v>115</c:v>
                </c:pt>
                <c:pt idx="161">
                  <c:v>114</c:v>
                </c:pt>
                <c:pt idx="162">
                  <c:v>113</c:v>
                </c:pt>
                <c:pt idx="163">
                  <c:v>112</c:v>
                </c:pt>
                <c:pt idx="164">
                  <c:v>111</c:v>
                </c:pt>
                <c:pt idx="165">
                  <c:v>110</c:v>
                </c:pt>
                <c:pt idx="166">
                  <c:v>109</c:v>
                </c:pt>
                <c:pt idx="167">
                  <c:v>108</c:v>
                </c:pt>
                <c:pt idx="168">
                  <c:v>107</c:v>
                </c:pt>
                <c:pt idx="169">
                  <c:v>106</c:v>
                </c:pt>
                <c:pt idx="170">
                  <c:v>105</c:v>
                </c:pt>
                <c:pt idx="171">
                  <c:v>104</c:v>
                </c:pt>
                <c:pt idx="172">
                  <c:v>103</c:v>
                </c:pt>
                <c:pt idx="173">
                  <c:v>102</c:v>
                </c:pt>
                <c:pt idx="174">
                  <c:v>101</c:v>
                </c:pt>
                <c:pt idx="175">
                  <c:v>100</c:v>
                </c:pt>
                <c:pt idx="176">
                  <c:v>99</c:v>
                </c:pt>
                <c:pt idx="177">
                  <c:v>98</c:v>
                </c:pt>
                <c:pt idx="178">
                  <c:v>97</c:v>
                </c:pt>
                <c:pt idx="179">
                  <c:v>96</c:v>
                </c:pt>
                <c:pt idx="180">
                  <c:v>95</c:v>
                </c:pt>
                <c:pt idx="181">
                  <c:v>94</c:v>
                </c:pt>
                <c:pt idx="182">
                  <c:v>93</c:v>
                </c:pt>
                <c:pt idx="183">
                  <c:v>92</c:v>
                </c:pt>
                <c:pt idx="184">
                  <c:v>91</c:v>
                </c:pt>
                <c:pt idx="185">
                  <c:v>90</c:v>
                </c:pt>
                <c:pt idx="186">
                  <c:v>89</c:v>
                </c:pt>
                <c:pt idx="187">
                  <c:v>88</c:v>
                </c:pt>
                <c:pt idx="188">
                  <c:v>87</c:v>
                </c:pt>
                <c:pt idx="189">
                  <c:v>86</c:v>
                </c:pt>
                <c:pt idx="190">
                  <c:v>85</c:v>
                </c:pt>
                <c:pt idx="191">
                  <c:v>84</c:v>
                </c:pt>
                <c:pt idx="192">
                  <c:v>83</c:v>
                </c:pt>
                <c:pt idx="193">
                  <c:v>82</c:v>
                </c:pt>
                <c:pt idx="194">
                  <c:v>81</c:v>
                </c:pt>
                <c:pt idx="195">
                  <c:v>80</c:v>
                </c:pt>
                <c:pt idx="196">
                  <c:v>79</c:v>
                </c:pt>
                <c:pt idx="197">
                  <c:v>78</c:v>
                </c:pt>
                <c:pt idx="198">
                  <c:v>77</c:v>
                </c:pt>
                <c:pt idx="199">
                  <c:v>76</c:v>
                </c:pt>
                <c:pt idx="200">
                  <c:v>75</c:v>
                </c:pt>
                <c:pt idx="201">
                  <c:v>74</c:v>
                </c:pt>
                <c:pt idx="202">
                  <c:v>73</c:v>
                </c:pt>
                <c:pt idx="203">
                  <c:v>72</c:v>
                </c:pt>
                <c:pt idx="204">
                  <c:v>71</c:v>
                </c:pt>
                <c:pt idx="205">
                  <c:v>70</c:v>
                </c:pt>
                <c:pt idx="206">
                  <c:v>69</c:v>
                </c:pt>
                <c:pt idx="207">
                  <c:v>68</c:v>
                </c:pt>
                <c:pt idx="208">
                  <c:v>67</c:v>
                </c:pt>
                <c:pt idx="209">
                  <c:v>66</c:v>
                </c:pt>
                <c:pt idx="210">
                  <c:v>65</c:v>
                </c:pt>
                <c:pt idx="211">
                  <c:v>64</c:v>
                </c:pt>
                <c:pt idx="212">
                  <c:v>63</c:v>
                </c:pt>
                <c:pt idx="213">
                  <c:v>62</c:v>
                </c:pt>
                <c:pt idx="214">
                  <c:v>61</c:v>
                </c:pt>
                <c:pt idx="215">
                  <c:v>60</c:v>
                </c:pt>
                <c:pt idx="216">
                  <c:v>59</c:v>
                </c:pt>
                <c:pt idx="217">
                  <c:v>58</c:v>
                </c:pt>
                <c:pt idx="218">
                  <c:v>57</c:v>
                </c:pt>
                <c:pt idx="219">
                  <c:v>56</c:v>
                </c:pt>
                <c:pt idx="220">
                  <c:v>55</c:v>
                </c:pt>
                <c:pt idx="221">
                  <c:v>54</c:v>
                </c:pt>
                <c:pt idx="222">
                  <c:v>53</c:v>
                </c:pt>
                <c:pt idx="223">
                  <c:v>52</c:v>
                </c:pt>
                <c:pt idx="224">
                  <c:v>51</c:v>
                </c:pt>
                <c:pt idx="225">
                  <c:v>50</c:v>
                </c:pt>
                <c:pt idx="226">
                  <c:v>49</c:v>
                </c:pt>
                <c:pt idx="227">
                  <c:v>48</c:v>
                </c:pt>
                <c:pt idx="228">
                  <c:v>47</c:v>
                </c:pt>
                <c:pt idx="229">
                  <c:v>46</c:v>
                </c:pt>
                <c:pt idx="230">
                  <c:v>45</c:v>
                </c:pt>
                <c:pt idx="231">
                  <c:v>44</c:v>
                </c:pt>
                <c:pt idx="232">
                  <c:v>43</c:v>
                </c:pt>
                <c:pt idx="233">
                  <c:v>42</c:v>
                </c:pt>
                <c:pt idx="234">
                  <c:v>41</c:v>
                </c:pt>
                <c:pt idx="235">
                  <c:v>40</c:v>
                </c:pt>
                <c:pt idx="236">
                  <c:v>39</c:v>
                </c:pt>
                <c:pt idx="237">
                  <c:v>38</c:v>
                </c:pt>
                <c:pt idx="238">
                  <c:v>37</c:v>
                </c:pt>
                <c:pt idx="239">
                  <c:v>36</c:v>
                </c:pt>
                <c:pt idx="240">
                  <c:v>35</c:v>
                </c:pt>
                <c:pt idx="241">
                  <c:v>34</c:v>
                </c:pt>
                <c:pt idx="242">
                  <c:v>33</c:v>
                </c:pt>
                <c:pt idx="243">
                  <c:v>32</c:v>
                </c:pt>
                <c:pt idx="244">
                  <c:v>31</c:v>
                </c:pt>
                <c:pt idx="245">
                  <c:v>30</c:v>
                </c:pt>
                <c:pt idx="246">
                  <c:v>29</c:v>
                </c:pt>
              </c:numCache>
            </c:numRef>
          </c:xVal>
          <c:yVal>
            <c:numRef>
              <c:f>Foglio1!$H$2:$H$248</c:f>
              <c:numCache>
                <c:formatCode>General</c:formatCode>
                <c:ptCount val="247"/>
                <c:pt idx="0">
                  <c:v>28.16</c:v>
                </c:pt>
                <c:pt idx="1">
                  <c:v>28.262773722627724</c:v>
                </c:pt>
                <c:pt idx="2">
                  <c:v>28.366300366300358</c:v>
                </c:pt>
                <c:pt idx="3">
                  <c:v>28.470588235294116</c:v>
                </c:pt>
                <c:pt idx="4">
                  <c:v>28.575645756457565</c:v>
                </c:pt>
                <c:pt idx="5">
                  <c:v>28.681481481481487</c:v>
                </c:pt>
                <c:pt idx="6">
                  <c:v>28.788104089219321</c:v>
                </c:pt>
                <c:pt idx="7">
                  <c:v>28.895522388059696</c:v>
                </c:pt>
                <c:pt idx="8">
                  <c:v>29.00374531835206</c:v>
                </c:pt>
                <c:pt idx="9">
                  <c:v>29.112781954887218</c:v>
                </c:pt>
                <c:pt idx="10">
                  <c:v>29.222641509433949</c:v>
                </c:pt>
                <c:pt idx="11">
                  <c:v>29.333333333333318</c:v>
                </c:pt>
                <c:pt idx="12">
                  <c:v>29.444866920152091</c:v>
                </c:pt>
                <c:pt idx="13">
                  <c:v>29.557251908396953</c:v>
                </c:pt>
                <c:pt idx="14">
                  <c:v>29.670498084291193</c:v>
                </c:pt>
                <c:pt idx="15">
                  <c:v>29.784615384615382</c:v>
                </c:pt>
                <c:pt idx="16">
                  <c:v>29.899613899613893</c:v>
                </c:pt>
                <c:pt idx="17">
                  <c:v>30.015503875968978</c:v>
                </c:pt>
                <c:pt idx="18">
                  <c:v>30.132295719844365</c:v>
                </c:pt>
                <c:pt idx="19">
                  <c:v>30.25</c:v>
                </c:pt>
                <c:pt idx="20">
                  <c:v>30.36862745098038</c:v>
                </c:pt>
                <c:pt idx="21">
                  <c:v>30.488188976377934</c:v>
                </c:pt>
                <c:pt idx="22">
                  <c:v>30.608695652173907</c:v>
                </c:pt>
                <c:pt idx="23">
                  <c:v>30.730158730158731</c:v>
                </c:pt>
                <c:pt idx="24">
                  <c:v>30.852589641434257</c:v>
                </c:pt>
                <c:pt idx="25">
                  <c:v>30.975999999999992</c:v>
                </c:pt>
                <c:pt idx="26">
                  <c:v>31.100401606425702</c:v>
                </c:pt>
                <c:pt idx="27">
                  <c:v>31.225806451612904</c:v>
                </c:pt>
                <c:pt idx="28">
                  <c:v>31.352226720647774</c:v>
                </c:pt>
                <c:pt idx="29">
                  <c:v>31.479674796747961</c:v>
                </c:pt>
                <c:pt idx="30">
                  <c:v>31.608163265306121</c:v>
                </c:pt>
                <c:pt idx="31">
                  <c:v>31.73770491803279</c:v>
                </c:pt>
                <c:pt idx="32">
                  <c:v>31.86831275720164</c:v>
                </c:pt>
                <c:pt idx="33">
                  <c:v>32</c:v>
                </c:pt>
                <c:pt idx="34">
                  <c:v>32.132780082987551</c:v>
                </c:pt>
                <c:pt idx="35">
                  <c:v>32.266666666666637</c:v>
                </c:pt>
                <c:pt idx="36">
                  <c:v>32.401673640167353</c:v>
                </c:pt>
                <c:pt idx="37">
                  <c:v>32.537815126050418</c:v>
                </c:pt>
                <c:pt idx="38">
                  <c:v>32.675105485232052</c:v>
                </c:pt>
                <c:pt idx="39">
                  <c:v>32.813559322033903</c:v>
                </c:pt>
                <c:pt idx="40">
                  <c:v>32.953191489361679</c:v>
                </c:pt>
                <c:pt idx="41">
                  <c:v>33.094017094017097</c:v>
                </c:pt>
                <c:pt idx="42">
                  <c:v>33.236051502145919</c:v>
                </c:pt>
                <c:pt idx="43">
                  <c:v>33.379310344827609</c:v>
                </c:pt>
                <c:pt idx="44">
                  <c:v>33.523809523809526</c:v>
                </c:pt>
                <c:pt idx="45">
                  <c:v>33.669565217391302</c:v>
                </c:pt>
                <c:pt idx="46">
                  <c:v>33.816593886462876</c:v>
                </c:pt>
                <c:pt idx="47">
                  <c:v>33.964912280701768</c:v>
                </c:pt>
                <c:pt idx="48">
                  <c:v>34.114537444933923</c:v>
                </c:pt>
                <c:pt idx="49">
                  <c:v>34.26548672566372</c:v>
                </c:pt>
                <c:pt idx="50">
                  <c:v>34.417777777777765</c:v>
                </c:pt>
                <c:pt idx="51">
                  <c:v>34.571428571428548</c:v>
                </c:pt>
                <c:pt idx="52">
                  <c:v>34.726457399103154</c:v>
                </c:pt>
                <c:pt idx="53">
                  <c:v>34.882882882882875</c:v>
                </c:pt>
                <c:pt idx="54">
                  <c:v>35.040723981900456</c:v>
                </c:pt>
                <c:pt idx="55">
                  <c:v>35.200000000000003</c:v>
                </c:pt>
                <c:pt idx="56">
                  <c:v>35.360730593607293</c:v>
                </c:pt>
                <c:pt idx="57">
                  <c:v>35.522935779816514</c:v>
                </c:pt>
                <c:pt idx="58">
                  <c:v>35.686635944700463</c:v>
                </c:pt>
                <c:pt idx="59">
                  <c:v>35.851851851851841</c:v>
                </c:pt>
                <c:pt idx="60">
                  <c:v>36.018604651162768</c:v>
                </c:pt>
                <c:pt idx="61">
                  <c:v>36.186915887850468</c:v>
                </c:pt>
                <c:pt idx="62">
                  <c:v>36.356807511737046</c:v>
                </c:pt>
                <c:pt idx="63">
                  <c:v>36.528301886792455</c:v>
                </c:pt>
                <c:pt idx="64">
                  <c:v>36.70142180094787</c:v>
                </c:pt>
                <c:pt idx="65">
                  <c:v>36.876190476190459</c:v>
                </c:pt>
                <c:pt idx="66">
                  <c:v>37.052631578947349</c:v>
                </c:pt>
                <c:pt idx="67">
                  <c:v>37.230769230769248</c:v>
                </c:pt>
                <c:pt idx="68">
                  <c:v>37.410628019323653</c:v>
                </c:pt>
                <c:pt idx="69">
                  <c:v>37.59223300970875</c:v>
                </c:pt>
                <c:pt idx="70">
                  <c:v>37.775609756097545</c:v>
                </c:pt>
                <c:pt idx="71">
                  <c:v>37.96078431372549</c:v>
                </c:pt>
                <c:pt idx="72">
                  <c:v>38.147783251231502</c:v>
                </c:pt>
                <c:pt idx="73">
                  <c:v>38.336633663366307</c:v>
                </c:pt>
                <c:pt idx="74">
                  <c:v>38.527363184079611</c:v>
                </c:pt>
                <c:pt idx="75">
                  <c:v>38.720000000000013</c:v>
                </c:pt>
                <c:pt idx="76">
                  <c:v>38.914572864321606</c:v>
                </c:pt>
                <c:pt idx="77">
                  <c:v>39.111111111111114</c:v>
                </c:pt>
                <c:pt idx="78">
                  <c:v>39.309644670050744</c:v>
                </c:pt>
                <c:pt idx="79">
                  <c:v>39.510204081632608</c:v>
                </c:pt>
                <c:pt idx="80">
                  <c:v>39.712820512820514</c:v>
                </c:pt>
                <c:pt idx="81">
                  <c:v>39.917525773195877</c:v>
                </c:pt>
                <c:pt idx="82">
                  <c:v>40.124352331606218</c:v>
                </c:pt>
                <c:pt idx="83">
                  <c:v>40.333333333333336</c:v>
                </c:pt>
                <c:pt idx="84">
                  <c:v>40.544502617801051</c:v>
                </c:pt>
                <c:pt idx="85">
                  <c:v>40.75789473684209</c:v>
                </c:pt>
                <c:pt idx="86">
                  <c:v>40.973544973544975</c:v>
                </c:pt>
                <c:pt idx="87">
                  <c:v>41.191489361702104</c:v>
                </c:pt>
                <c:pt idx="88">
                  <c:v>41.411764705882327</c:v>
                </c:pt>
                <c:pt idx="89">
                  <c:v>41.634408602150536</c:v>
                </c:pt>
                <c:pt idx="90">
                  <c:v>41.859459459459437</c:v>
                </c:pt>
                <c:pt idx="91">
                  <c:v>42.086956521739125</c:v>
                </c:pt>
                <c:pt idx="92">
                  <c:v>42.316939890710366</c:v>
                </c:pt>
                <c:pt idx="93">
                  <c:v>42.549450549450547</c:v>
                </c:pt>
                <c:pt idx="94">
                  <c:v>42.784530386740329</c:v>
                </c:pt>
                <c:pt idx="95">
                  <c:v>43.022222222222233</c:v>
                </c:pt>
                <c:pt idx="96">
                  <c:v>43.262569832402249</c:v>
                </c:pt>
                <c:pt idx="97">
                  <c:v>43.505617977528104</c:v>
                </c:pt>
                <c:pt idx="98">
                  <c:v>43.751412429378526</c:v>
                </c:pt>
                <c:pt idx="99">
                  <c:v>44</c:v>
                </c:pt>
                <c:pt idx="100">
                  <c:v>44.251428571428548</c:v>
                </c:pt>
                <c:pt idx="101">
                  <c:v>44.505747126436781</c:v>
                </c:pt>
                <c:pt idx="102">
                  <c:v>44.763005780346823</c:v>
                </c:pt>
                <c:pt idx="103">
                  <c:v>45.023255813953504</c:v>
                </c:pt>
                <c:pt idx="104">
                  <c:v>45.286549707602319</c:v>
                </c:pt>
                <c:pt idx="105">
                  <c:v>45.55294117647059</c:v>
                </c:pt>
                <c:pt idx="106">
                  <c:v>45.822485207100591</c:v>
                </c:pt>
                <c:pt idx="107">
                  <c:v>46.095238095238102</c:v>
                </c:pt>
                <c:pt idx="108">
                  <c:v>46.371257485029929</c:v>
                </c:pt>
                <c:pt idx="109">
                  <c:v>46.650602409638523</c:v>
                </c:pt>
                <c:pt idx="110">
                  <c:v>46.93333333333333</c:v>
                </c:pt>
                <c:pt idx="111">
                  <c:v>47.219512195121979</c:v>
                </c:pt>
                <c:pt idx="112">
                  <c:v>47.509202453987726</c:v>
                </c:pt>
                <c:pt idx="113">
                  <c:v>47.802469135802447</c:v>
                </c:pt>
                <c:pt idx="114">
                  <c:v>48.099378881987583</c:v>
                </c:pt>
                <c:pt idx="115">
                  <c:v>48.4</c:v>
                </c:pt>
                <c:pt idx="116">
                  <c:v>48.704402515723274</c:v>
                </c:pt>
                <c:pt idx="117">
                  <c:v>49.0126582278481</c:v>
                </c:pt>
                <c:pt idx="118">
                  <c:v>49.324840764331192</c:v>
                </c:pt>
                <c:pt idx="119">
                  <c:v>49.641025641025642</c:v>
                </c:pt>
                <c:pt idx="120">
                  <c:v>49.961290322580652</c:v>
                </c:pt>
                <c:pt idx="121">
                  <c:v>50.285714285714285</c:v>
                </c:pt>
                <c:pt idx="122">
                  <c:v>50.614379084967304</c:v>
                </c:pt>
                <c:pt idx="123">
                  <c:v>50.947368421052602</c:v>
                </c:pt>
                <c:pt idx="124">
                  <c:v>51.284768211920529</c:v>
                </c:pt>
                <c:pt idx="125">
                  <c:v>51.626666666666637</c:v>
                </c:pt>
                <c:pt idx="126">
                  <c:v>51.973154362416096</c:v>
                </c:pt>
                <c:pt idx="127">
                  <c:v>52.324324324324323</c:v>
                </c:pt>
                <c:pt idx="128">
                  <c:v>52.680272108843525</c:v>
                </c:pt>
                <c:pt idx="129">
                  <c:v>53.041095890410958</c:v>
                </c:pt>
                <c:pt idx="130">
                  <c:v>53.406896551724117</c:v>
                </c:pt>
                <c:pt idx="131">
                  <c:v>53.777777777777779</c:v>
                </c:pt>
                <c:pt idx="132">
                  <c:v>54.153846153846111</c:v>
                </c:pt>
                <c:pt idx="133">
                  <c:v>54.535211267605625</c:v>
                </c:pt>
                <c:pt idx="134">
                  <c:v>54.921985815602824</c:v>
                </c:pt>
                <c:pt idx="135">
                  <c:v>55.314285714285703</c:v>
                </c:pt>
                <c:pt idx="136">
                  <c:v>55.712230215827354</c:v>
                </c:pt>
                <c:pt idx="137">
                  <c:v>56.115942028985522</c:v>
                </c:pt>
                <c:pt idx="138">
                  <c:v>56.525547445255476</c:v>
                </c:pt>
                <c:pt idx="139">
                  <c:v>56.941176470588225</c:v>
                </c:pt>
                <c:pt idx="140">
                  <c:v>57.36296296296296</c:v>
                </c:pt>
                <c:pt idx="141">
                  <c:v>57.791044776119406</c:v>
                </c:pt>
                <c:pt idx="142">
                  <c:v>58.225563909774458</c:v>
                </c:pt>
                <c:pt idx="143">
                  <c:v>58.666666666666636</c:v>
                </c:pt>
                <c:pt idx="144">
                  <c:v>59.114503816793892</c:v>
                </c:pt>
                <c:pt idx="145">
                  <c:v>59.569230769230771</c:v>
                </c:pt>
                <c:pt idx="146">
                  <c:v>60.03100775193797</c:v>
                </c:pt>
                <c:pt idx="147">
                  <c:v>60.5</c:v>
                </c:pt>
                <c:pt idx="148">
                  <c:v>60.976377952755911</c:v>
                </c:pt>
                <c:pt idx="149">
                  <c:v>61.460317460317441</c:v>
                </c:pt>
                <c:pt idx="150">
                  <c:v>61.951999999999998</c:v>
                </c:pt>
                <c:pt idx="151">
                  <c:v>62.451612903225808</c:v>
                </c:pt>
                <c:pt idx="152">
                  <c:v>62.959349593495922</c:v>
                </c:pt>
                <c:pt idx="153">
                  <c:v>63.475409836065573</c:v>
                </c:pt>
                <c:pt idx="154">
                  <c:v>64</c:v>
                </c:pt>
                <c:pt idx="155">
                  <c:v>64.533333333333303</c:v>
                </c:pt>
                <c:pt idx="156">
                  <c:v>65.075630252100794</c:v>
                </c:pt>
                <c:pt idx="157">
                  <c:v>65.627118644067792</c:v>
                </c:pt>
                <c:pt idx="158">
                  <c:v>66.188034188034138</c:v>
                </c:pt>
                <c:pt idx="159">
                  <c:v>66.758620689655217</c:v>
                </c:pt>
                <c:pt idx="160">
                  <c:v>67.339130434782589</c:v>
                </c:pt>
                <c:pt idx="161">
                  <c:v>67.929824561403507</c:v>
                </c:pt>
                <c:pt idx="162">
                  <c:v>68.530973451327469</c:v>
                </c:pt>
                <c:pt idx="163">
                  <c:v>69.142857142857096</c:v>
                </c:pt>
                <c:pt idx="164">
                  <c:v>69.765765765765764</c:v>
                </c:pt>
                <c:pt idx="165">
                  <c:v>70.400000000000006</c:v>
                </c:pt>
                <c:pt idx="166">
                  <c:v>71.045871559632999</c:v>
                </c:pt>
                <c:pt idx="167">
                  <c:v>71.703703703703709</c:v>
                </c:pt>
                <c:pt idx="168">
                  <c:v>72.373831775700879</c:v>
                </c:pt>
                <c:pt idx="169">
                  <c:v>73.056603773584868</c:v>
                </c:pt>
                <c:pt idx="170">
                  <c:v>73.752380952380904</c:v>
                </c:pt>
                <c:pt idx="171">
                  <c:v>74.461538461538467</c:v>
                </c:pt>
                <c:pt idx="172">
                  <c:v>75.184466019417471</c:v>
                </c:pt>
                <c:pt idx="173">
                  <c:v>75.921568627450981</c:v>
                </c:pt>
                <c:pt idx="174">
                  <c:v>76.673267326732642</c:v>
                </c:pt>
                <c:pt idx="175">
                  <c:v>77.440000000000026</c:v>
                </c:pt>
                <c:pt idx="176">
                  <c:v>78.222222222222229</c:v>
                </c:pt>
                <c:pt idx="177">
                  <c:v>79.020408163265273</c:v>
                </c:pt>
                <c:pt idx="178">
                  <c:v>79.835051546391725</c:v>
                </c:pt>
                <c:pt idx="179">
                  <c:v>80.666666666666671</c:v>
                </c:pt>
                <c:pt idx="180">
                  <c:v>81.515789473684166</c:v>
                </c:pt>
                <c:pt idx="181">
                  <c:v>82.382978723404179</c:v>
                </c:pt>
                <c:pt idx="182">
                  <c:v>83.268817204301072</c:v>
                </c:pt>
                <c:pt idx="183">
                  <c:v>84.173913043478251</c:v>
                </c:pt>
                <c:pt idx="184">
                  <c:v>85.098901098901081</c:v>
                </c:pt>
                <c:pt idx="185">
                  <c:v>86.044444444444466</c:v>
                </c:pt>
                <c:pt idx="186">
                  <c:v>87.011235955056193</c:v>
                </c:pt>
                <c:pt idx="187">
                  <c:v>88</c:v>
                </c:pt>
                <c:pt idx="188">
                  <c:v>89.011494252873561</c:v>
                </c:pt>
                <c:pt idx="189">
                  <c:v>90.046511627906995</c:v>
                </c:pt>
                <c:pt idx="190">
                  <c:v>91.105882352941123</c:v>
                </c:pt>
                <c:pt idx="191">
                  <c:v>92.190476190476133</c:v>
                </c:pt>
                <c:pt idx="192">
                  <c:v>93.301204819277146</c:v>
                </c:pt>
                <c:pt idx="193">
                  <c:v>94.439024390243929</c:v>
                </c:pt>
                <c:pt idx="194">
                  <c:v>95.604938271604894</c:v>
                </c:pt>
                <c:pt idx="195">
                  <c:v>96.8</c:v>
                </c:pt>
                <c:pt idx="196">
                  <c:v>98.025316455696171</c:v>
                </c:pt>
                <c:pt idx="197">
                  <c:v>99.282051282051256</c:v>
                </c:pt>
                <c:pt idx="198">
                  <c:v>100.57142857142854</c:v>
                </c:pt>
                <c:pt idx="199">
                  <c:v>101.89473684210525</c:v>
                </c:pt>
                <c:pt idx="200">
                  <c:v>103.2533333333333</c:v>
                </c:pt>
                <c:pt idx="201">
                  <c:v>104.64864864864866</c:v>
                </c:pt>
                <c:pt idx="202">
                  <c:v>106.08219178082189</c:v>
                </c:pt>
                <c:pt idx="203">
                  <c:v>107.55555555555553</c:v>
                </c:pt>
                <c:pt idx="204">
                  <c:v>109.07042253521125</c:v>
                </c:pt>
                <c:pt idx="205">
                  <c:v>110.62857142857139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151-4DBF-97D9-C27F633C0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412512"/>
        <c:axId val="420413072"/>
      </c:scatterChart>
      <c:valAx>
        <c:axId val="420412512"/>
        <c:scaling>
          <c:orientation val="minMax"/>
          <c:max val="300"/>
          <c:min val="2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 di vacanza</a:t>
                </a:r>
              </a:p>
            </c:rich>
          </c:tx>
          <c:layout>
            <c:manualLayout>
              <c:xMode val="edge"/>
              <c:yMode val="edge"/>
              <c:x val="0.42485973198085852"/>
              <c:y val="0.905285889896674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413072"/>
        <c:crosses val="autoZero"/>
        <c:crossBetween val="midCat"/>
      </c:valAx>
      <c:valAx>
        <c:axId val="420413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Voto di laurea</a:t>
                </a:r>
              </a:p>
            </c:rich>
          </c:tx>
          <c:layout>
            <c:manualLayout>
              <c:xMode val="edge"/>
              <c:yMode val="edge"/>
              <c:x val="9.5283468318246821E-3"/>
              <c:y val="0.2433022007766527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412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452400155554657"/>
          <c:y val="0.23616223325770064"/>
          <c:w val="0.6612677703043196"/>
          <c:h val="8.37682705894079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Equilibrio Natalino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981714785651793"/>
          <c:y val="0.16245370370370371"/>
          <c:w val="0.81229396325459313"/>
          <c:h val="0.6227161708953047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Foglio1!$E$1</c:f>
              <c:strCache>
                <c:ptCount val="1"/>
                <c:pt idx="0">
                  <c:v>U=48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Foglio1!$D$2:$D$276</c:f>
              <c:numCache>
                <c:formatCode>General</c:formatCode>
                <c:ptCount val="275"/>
                <c:pt idx="0">
                  <c:v>360</c:v>
                </c:pt>
                <c:pt idx="1">
                  <c:v>359</c:v>
                </c:pt>
                <c:pt idx="2">
                  <c:v>358</c:v>
                </c:pt>
                <c:pt idx="3">
                  <c:v>357</c:v>
                </c:pt>
                <c:pt idx="4">
                  <c:v>356</c:v>
                </c:pt>
                <c:pt idx="5">
                  <c:v>355</c:v>
                </c:pt>
                <c:pt idx="6">
                  <c:v>354</c:v>
                </c:pt>
                <c:pt idx="7">
                  <c:v>353</c:v>
                </c:pt>
                <c:pt idx="8">
                  <c:v>352</c:v>
                </c:pt>
                <c:pt idx="9">
                  <c:v>351</c:v>
                </c:pt>
                <c:pt idx="10">
                  <c:v>350</c:v>
                </c:pt>
                <c:pt idx="11">
                  <c:v>349</c:v>
                </c:pt>
                <c:pt idx="12">
                  <c:v>348</c:v>
                </c:pt>
                <c:pt idx="13">
                  <c:v>347</c:v>
                </c:pt>
                <c:pt idx="14">
                  <c:v>346</c:v>
                </c:pt>
                <c:pt idx="15">
                  <c:v>345</c:v>
                </c:pt>
                <c:pt idx="16">
                  <c:v>344</c:v>
                </c:pt>
                <c:pt idx="17">
                  <c:v>343</c:v>
                </c:pt>
                <c:pt idx="18">
                  <c:v>342</c:v>
                </c:pt>
                <c:pt idx="19">
                  <c:v>341</c:v>
                </c:pt>
                <c:pt idx="20">
                  <c:v>340</c:v>
                </c:pt>
                <c:pt idx="21">
                  <c:v>339</c:v>
                </c:pt>
                <c:pt idx="22">
                  <c:v>338</c:v>
                </c:pt>
                <c:pt idx="23">
                  <c:v>337</c:v>
                </c:pt>
                <c:pt idx="24">
                  <c:v>336</c:v>
                </c:pt>
                <c:pt idx="25">
                  <c:v>335</c:v>
                </c:pt>
                <c:pt idx="26">
                  <c:v>334</c:v>
                </c:pt>
                <c:pt idx="27">
                  <c:v>333</c:v>
                </c:pt>
                <c:pt idx="28">
                  <c:v>332</c:v>
                </c:pt>
                <c:pt idx="29">
                  <c:v>331</c:v>
                </c:pt>
                <c:pt idx="30">
                  <c:v>330</c:v>
                </c:pt>
                <c:pt idx="31">
                  <c:v>329</c:v>
                </c:pt>
                <c:pt idx="32">
                  <c:v>328</c:v>
                </c:pt>
                <c:pt idx="33">
                  <c:v>327</c:v>
                </c:pt>
                <c:pt idx="34">
                  <c:v>326</c:v>
                </c:pt>
                <c:pt idx="35">
                  <c:v>325</c:v>
                </c:pt>
                <c:pt idx="36">
                  <c:v>324</c:v>
                </c:pt>
                <c:pt idx="37">
                  <c:v>323</c:v>
                </c:pt>
                <c:pt idx="38">
                  <c:v>322</c:v>
                </c:pt>
                <c:pt idx="39">
                  <c:v>321</c:v>
                </c:pt>
                <c:pt idx="40">
                  <c:v>320</c:v>
                </c:pt>
                <c:pt idx="41">
                  <c:v>319</c:v>
                </c:pt>
                <c:pt idx="42">
                  <c:v>318</c:v>
                </c:pt>
                <c:pt idx="43">
                  <c:v>317</c:v>
                </c:pt>
                <c:pt idx="44">
                  <c:v>316</c:v>
                </c:pt>
                <c:pt idx="45">
                  <c:v>315</c:v>
                </c:pt>
                <c:pt idx="46">
                  <c:v>314</c:v>
                </c:pt>
                <c:pt idx="47">
                  <c:v>313</c:v>
                </c:pt>
                <c:pt idx="48">
                  <c:v>312</c:v>
                </c:pt>
                <c:pt idx="49">
                  <c:v>311</c:v>
                </c:pt>
                <c:pt idx="50">
                  <c:v>310</c:v>
                </c:pt>
                <c:pt idx="51">
                  <c:v>309</c:v>
                </c:pt>
                <c:pt idx="52">
                  <c:v>308</c:v>
                </c:pt>
                <c:pt idx="53">
                  <c:v>307</c:v>
                </c:pt>
                <c:pt idx="54">
                  <c:v>306</c:v>
                </c:pt>
                <c:pt idx="55">
                  <c:v>305</c:v>
                </c:pt>
                <c:pt idx="56">
                  <c:v>304</c:v>
                </c:pt>
                <c:pt idx="57">
                  <c:v>303</c:v>
                </c:pt>
                <c:pt idx="58">
                  <c:v>302</c:v>
                </c:pt>
                <c:pt idx="59">
                  <c:v>301</c:v>
                </c:pt>
                <c:pt idx="60">
                  <c:v>300</c:v>
                </c:pt>
                <c:pt idx="61">
                  <c:v>299</c:v>
                </c:pt>
                <c:pt idx="62">
                  <c:v>298</c:v>
                </c:pt>
                <c:pt idx="63">
                  <c:v>297</c:v>
                </c:pt>
                <c:pt idx="64">
                  <c:v>296</c:v>
                </c:pt>
                <c:pt idx="65">
                  <c:v>295</c:v>
                </c:pt>
                <c:pt idx="66">
                  <c:v>294</c:v>
                </c:pt>
                <c:pt idx="67">
                  <c:v>293</c:v>
                </c:pt>
                <c:pt idx="68">
                  <c:v>292</c:v>
                </c:pt>
                <c:pt idx="69">
                  <c:v>291</c:v>
                </c:pt>
                <c:pt idx="70">
                  <c:v>290</c:v>
                </c:pt>
                <c:pt idx="71">
                  <c:v>289</c:v>
                </c:pt>
                <c:pt idx="72">
                  <c:v>288</c:v>
                </c:pt>
                <c:pt idx="73">
                  <c:v>287</c:v>
                </c:pt>
                <c:pt idx="74">
                  <c:v>286</c:v>
                </c:pt>
                <c:pt idx="75">
                  <c:v>285</c:v>
                </c:pt>
                <c:pt idx="76">
                  <c:v>284</c:v>
                </c:pt>
                <c:pt idx="77">
                  <c:v>283</c:v>
                </c:pt>
                <c:pt idx="78">
                  <c:v>282</c:v>
                </c:pt>
                <c:pt idx="79">
                  <c:v>281</c:v>
                </c:pt>
                <c:pt idx="80">
                  <c:v>280</c:v>
                </c:pt>
                <c:pt idx="81">
                  <c:v>279</c:v>
                </c:pt>
                <c:pt idx="82">
                  <c:v>278</c:v>
                </c:pt>
                <c:pt idx="83">
                  <c:v>277</c:v>
                </c:pt>
                <c:pt idx="84">
                  <c:v>276</c:v>
                </c:pt>
                <c:pt idx="85">
                  <c:v>275</c:v>
                </c:pt>
                <c:pt idx="86">
                  <c:v>274</c:v>
                </c:pt>
                <c:pt idx="87">
                  <c:v>273</c:v>
                </c:pt>
                <c:pt idx="88">
                  <c:v>272</c:v>
                </c:pt>
                <c:pt idx="89">
                  <c:v>271</c:v>
                </c:pt>
                <c:pt idx="90">
                  <c:v>270</c:v>
                </c:pt>
                <c:pt idx="91">
                  <c:v>269</c:v>
                </c:pt>
                <c:pt idx="92">
                  <c:v>268</c:v>
                </c:pt>
                <c:pt idx="93">
                  <c:v>267</c:v>
                </c:pt>
                <c:pt idx="94">
                  <c:v>266</c:v>
                </c:pt>
                <c:pt idx="95">
                  <c:v>265</c:v>
                </c:pt>
                <c:pt idx="96">
                  <c:v>264</c:v>
                </c:pt>
                <c:pt idx="97">
                  <c:v>263</c:v>
                </c:pt>
                <c:pt idx="98">
                  <c:v>262</c:v>
                </c:pt>
                <c:pt idx="99">
                  <c:v>261</c:v>
                </c:pt>
                <c:pt idx="100">
                  <c:v>260</c:v>
                </c:pt>
                <c:pt idx="101">
                  <c:v>259</c:v>
                </c:pt>
                <c:pt idx="102">
                  <c:v>258</c:v>
                </c:pt>
                <c:pt idx="103">
                  <c:v>257</c:v>
                </c:pt>
                <c:pt idx="104">
                  <c:v>256</c:v>
                </c:pt>
                <c:pt idx="105">
                  <c:v>255</c:v>
                </c:pt>
                <c:pt idx="106">
                  <c:v>254</c:v>
                </c:pt>
                <c:pt idx="107">
                  <c:v>253</c:v>
                </c:pt>
                <c:pt idx="108">
                  <c:v>252</c:v>
                </c:pt>
                <c:pt idx="109">
                  <c:v>251</c:v>
                </c:pt>
                <c:pt idx="110">
                  <c:v>250</c:v>
                </c:pt>
                <c:pt idx="111">
                  <c:v>249</c:v>
                </c:pt>
                <c:pt idx="112">
                  <c:v>248</c:v>
                </c:pt>
                <c:pt idx="113">
                  <c:v>247</c:v>
                </c:pt>
                <c:pt idx="114">
                  <c:v>246</c:v>
                </c:pt>
                <c:pt idx="115">
                  <c:v>245</c:v>
                </c:pt>
                <c:pt idx="116">
                  <c:v>244</c:v>
                </c:pt>
                <c:pt idx="117">
                  <c:v>243</c:v>
                </c:pt>
                <c:pt idx="118">
                  <c:v>242</c:v>
                </c:pt>
                <c:pt idx="119">
                  <c:v>241</c:v>
                </c:pt>
                <c:pt idx="120">
                  <c:v>240</c:v>
                </c:pt>
                <c:pt idx="121">
                  <c:v>239</c:v>
                </c:pt>
                <c:pt idx="122">
                  <c:v>238</c:v>
                </c:pt>
                <c:pt idx="123">
                  <c:v>237</c:v>
                </c:pt>
                <c:pt idx="124">
                  <c:v>236</c:v>
                </c:pt>
                <c:pt idx="125">
                  <c:v>235</c:v>
                </c:pt>
                <c:pt idx="126">
                  <c:v>234</c:v>
                </c:pt>
                <c:pt idx="127">
                  <c:v>233</c:v>
                </c:pt>
                <c:pt idx="128">
                  <c:v>232</c:v>
                </c:pt>
                <c:pt idx="129">
                  <c:v>231</c:v>
                </c:pt>
                <c:pt idx="130">
                  <c:v>230</c:v>
                </c:pt>
                <c:pt idx="131">
                  <c:v>229</c:v>
                </c:pt>
                <c:pt idx="132">
                  <c:v>228</c:v>
                </c:pt>
                <c:pt idx="133">
                  <c:v>227</c:v>
                </c:pt>
                <c:pt idx="134">
                  <c:v>226</c:v>
                </c:pt>
                <c:pt idx="135">
                  <c:v>225</c:v>
                </c:pt>
                <c:pt idx="136">
                  <c:v>224</c:v>
                </c:pt>
                <c:pt idx="137">
                  <c:v>223</c:v>
                </c:pt>
                <c:pt idx="138">
                  <c:v>222</c:v>
                </c:pt>
                <c:pt idx="139">
                  <c:v>221</c:v>
                </c:pt>
                <c:pt idx="140">
                  <c:v>220</c:v>
                </c:pt>
                <c:pt idx="141">
                  <c:v>219</c:v>
                </c:pt>
                <c:pt idx="142">
                  <c:v>218</c:v>
                </c:pt>
                <c:pt idx="143">
                  <c:v>217</c:v>
                </c:pt>
                <c:pt idx="144">
                  <c:v>216</c:v>
                </c:pt>
                <c:pt idx="145">
                  <c:v>215</c:v>
                </c:pt>
                <c:pt idx="146">
                  <c:v>214</c:v>
                </c:pt>
                <c:pt idx="147">
                  <c:v>213</c:v>
                </c:pt>
                <c:pt idx="148">
                  <c:v>212</c:v>
                </c:pt>
                <c:pt idx="149">
                  <c:v>211</c:v>
                </c:pt>
                <c:pt idx="150">
                  <c:v>210</c:v>
                </c:pt>
                <c:pt idx="151">
                  <c:v>209</c:v>
                </c:pt>
                <c:pt idx="152">
                  <c:v>208</c:v>
                </c:pt>
                <c:pt idx="153">
                  <c:v>207</c:v>
                </c:pt>
                <c:pt idx="154">
                  <c:v>206</c:v>
                </c:pt>
                <c:pt idx="155">
                  <c:v>205</c:v>
                </c:pt>
                <c:pt idx="156">
                  <c:v>204</c:v>
                </c:pt>
                <c:pt idx="157">
                  <c:v>203</c:v>
                </c:pt>
                <c:pt idx="158">
                  <c:v>202</c:v>
                </c:pt>
                <c:pt idx="159">
                  <c:v>201</c:v>
                </c:pt>
                <c:pt idx="160">
                  <c:v>200</c:v>
                </c:pt>
                <c:pt idx="161">
                  <c:v>199</c:v>
                </c:pt>
                <c:pt idx="162">
                  <c:v>198</c:v>
                </c:pt>
                <c:pt idx="163">
                  <c:v>197</c:v>
                </c:pt>
                <c:pt idx="164">
                  <c:v>196</c:v>
                </c:pt>
                <c:pt idx="165">
                  <c:v>195</c:v>
                </c:pt>
                <c:pt idx="166">
                  <c:v>194</c:v>
                </c:pt>
                <c:pt idx="167">
                  <c:v>193</c:v>
                </c:pt>
                <c:pt idx="168">
                  <c:v>192</c:v>
                </c:pt>
                <c:pt idx="169">
                  <c:v>191</c:v>
                </c:pt>
                <c:pt idx="170">
                  <c:v>190</c:v>
                </c:pt>
                <c:pt idx="171">
                  <c:v>189</c:v>
                </c:pt>
                <c:pt idx="172">
                  <c:v>188</c:v>
                </c:pt>
                <c:pt idx="173">
                  <c:v>187</c:v>
                </c:pt>
                <c:pt idx="174">
                  <c:v>186</c:v>
                </c:pt>
                <c:pt idx="175">
                  <c:v>185</c:v>
                </c:pt>
                <c:pt idx="176">
                  <c:v>184</c:v>
                </c:pt>
                <c:pt idx="177">
                  <c:v>183</c:v>
                </c:pt>
                <c:pt idx="178">
                  <c:v>182</c:v>
                </c:pt>
                <c:pt idx="179">
                  <c:v>181</c:v>
                </c:pt>
                <c:pt idx="180">
                  <c:v>180</c:v>
                </c:pt>
                <c:pt idx="181">
                  <c:v>179</c:v>
                </c:pt>
                <c:pt idx="182">
                  <c:v>178</c:v>
                </c:pt>
                <c:pt idx="183">
                  <c:v>177</c:v>
                </c:pt>
                <c:pt idx="184">
                  <c:v>176</c:v>
                </c:pt>
                <c:pt idx="185">
                  <c:v>175</c:v>
                </c:pt>
                <c:pt idx="186">
                  <c:v>174</c:v>
                </c:pt>
                <c:pt idx="187">
                  <c:v>173</c:v>
                </c:pt>
                <c:pt idx="188">
                  <c:v>172</c:v>
                </c:pt>
                <c:pt idx="189">
                  <c:v>171</c:v>
                </c:pt>
                <c:pt idx="190">
                  <c:v>170</c:v>
                </c:pt>
                <c:pt idx="191">
                  <c:v>169</c:v>
                </c:pt>
                <c:pt idx="192">
                  <c:v>168</c:v>
                </c:pt>
                <c:pt idx="193">
                  <c:v>167</c:v>
                </c:pt>
                <c:pt idx="194">
                  <c:v>166</c:v>
                </c:pt>
                <c:pt idx="195">
                  <c:v>165</c:v>
                </c:pt>
                <c:pt idx="196">
                  <c:v>164</c:v>
                </c:pt>
                <c:pt idx="197">
                  <c:v>163</c:v>
                </c:pt>
                <c:pt idx="198">
                  <c:v>162</c:v>
                </c:pt>
                <c:pt idx="199">
                  <c:v>161</c:v>
                </c:pt>
                <c:pt idx="200">
                  <c:v>160</c:v>
                </c:pt>
                <c:pt idx="201">
                  <c:v>159</c:v>
                </c:pt>
                <c:pt idx="202">
                  <c:v>158</c:v>
                </c:pt>
                <c:pt idx="203">
                  <c:v>157</c:v>
                </c:pt>
                <c:pt idx="204">
                  <c:v>156</c:v>
                </c:pt>
                <c:pt idx="205">
                  <c:v>155</c:v>
                </c:pt>
                <c:pt idx="206">
                  <c:v>154</c:v>
                </c:pt>
                <c:pt idx="207">
                  <c:v>153</c:v>
                </c:pt>
                <c:pt idx="208">
                  <c:v>152</c:v>
                </c:pt>
                <c:pt idx="209">
                  <c:v>151</c:v>
                </c:pt>
                <c:pt idx="210">
                  <c:v>150</c:v>
                </c:pt>
                <c:pt idx="211">
                  <c:v>149</c:v>
                </c:pt>
                <c:pt idx="212">
                  <c:v>148</c:v>
                </c:pt>
                <c:pt idx="213">
                  <c:v>147</c:v>
                </c:pt>
                <c:pt idx="214">
                  <c:v>146</c:v>
                </c:pt>
                <c:pt idx="215">
                  <c:v>145</c:v>
                </c:pt>
                <c:pt idx="216">
                  <c:v>144</c:v>
                </c:pt>
                <c:pt idx="217">
                  <c:v>143</c:v>
                </c:pt>
                <c:pt idx="218">
                  <c:v>142</c:v>
                </c:pt>
                <c:pt idx="219">
                  <c:v>141</c:v>
                </c:pt>
                <c:pt idx="220">
                  <c:v>140</c:v>
                </c:pt>
                <c:pt idx="221">
                  <c:v>139</c:v>
                </c:pt>
                <c:pt idx="222">
                  <c:v>138</c:v>
                </c:pt>
                <c:pt idx="223">
                  <c:v>137</c:v>
                </c:pt>
                <c:pt idx="224">
                  <c:v>136</c:v>
                </c:pt>
                <c:pt idx="225">
                  <c:v>135</c:v>
                </c:pt>
                <c:pt idx="226">
                  <c:v>134</c:v>
                </c:pt>
                <c:pt idx="227">
                  <c:v>133</c:v>
                </c:pt>
                <c:pt idx="228">
                  <c:v>132</c:v>
                </c:pt>
                <c:pt idx="229">
                  <c:v>131</c:v>
                </c:pt>
                <c:pt idx="230">
                  <c:v>130</c:v>
                </c:pt>
                <c:pt idx="231">
                  <c:v>129</c:v>
                </c:pt>
                <c:pt idx="232">
                  <c:v>128</c:v>
                </c:pt>
                <c:pt idx="233">
                  <c:v>127</c:v>
                </c:pt>
                <c:pt idx="234">
                  <c:v>126</c:v>
                </c:pt>
                <c:pt idx="235">
                  <c:v>125</c:v>
                </c:pt>
                <c:pt idx="236">
                  <c:v>124</c:v>
                </c:pt>
                <c:pt idx="237">
                  <c:v>123</c:v>
                </c:pt>
                <c:pt idx="238">
                  <c:v>122</c:v>
                </c:pt>
                <c:pt idx="239">
                  <c:v>121</c:v>
                </c:pt>
                <c:pt idx="240">
                  <c:v>120</c:v>
                </c:pt>
                <c:pt idx="241">
                  <c:v>119</c:v>
                </c:pt>
                <c:pt idx="242">
                  <c:v>118</c:v>
                </c:pt>
                <c:pt idx="243">
                  <c:v>117</c:v>
                </c:pt>
                <c:pt idx="244">
                  <c:v>116</c:v>
                </c:pt>
                <c:pt idx="245">
                  <c:v>115</c:v>
                </c:pt>
                <c:pt idx="246">
                  <c:v>114</c:v>
                </c:pt>
                <c:pt idx="247">
                  <c:v>113</c:v>
                </c:pt>
                <c:pt idx="248">
                  <c:v>112</c:v>
                </c:pt>
                <c:pt idx="249">
                  <c:v>111</c:v>
                </c:pt>
                <c:pt idx="250">
                  <c:v>110</c:v>
                </c:pt>
                <c:pt idx="251">
                  <c:v>109</c:v>
                </c:pt>
                <c:pt idx="252">
                  <c:v>108</c:v>
                </c:pt>
                <c:pt idx="253">
                  <c:v>107</c:v>
                </c:pt>
                <c:pt idx="254">
                  <c:v>106</c:v>
                </c:pt>
                <c:pt idx="255">
                  <c:v>105</c:v>
                </c:pt>
                <c:pt idx="256">
                  <c:v>104</c:v>
                </c:pt>
                <c:pt idx="257">
                  <c:v>103</c:v>
                </c:pt>
                <c:pt idx="258">
                  <c:v>102</c:v>
                </c:pt>
                <c:pt idx="259">
                  <c:v>101</c:v>
                </c:pt>
                <c:pt idx="260">
                  <c:v>100</c:v>
                </c:pt>
                <c:pt idx="261">
                  <c:v>99</c:v>
                </c:pt>
                <c:pt idx="262">
                  <c:v>98</c:v>
                </c:pt>
                <c:pt idx="263">
                  <c:v>97</c:v>
                </c:pt>
                <c:pt idx="264">
                  <c:v>96</c:v>
                </c:pt>
                <c:pt idx="265">
                  <c:v>95</c:v>
                </c:pt>
                <c:pt idx="266">
                  <c:v>94</c:v>
                </c:pt>
                <c:pt idx="267">
                  <c:v>93</c:v>
                </c:pt>
                <c:pt idx="268">
                  <c:v>92</c:v>
                </c:pt>
                <c:pt idx="269">
                  <c:v>91</c:v>
                </c:pt>
                <c:pt idx="270">
                  <c:v>90</c:v>
                </c:pt>
                <c:pt idx="271">
                  <c:v>89</c:v>
                </c:pt>
                <c:pt idx="272">
                  <c:v>88</c:v>
                </c:pt>
                <c:pt idx="273">
                  <c:v>87</c:v>
                </c:pt>
                <c:pt idx="274">
                  <c:v>86</c:v>
                </c:pt>
              </c:numCache>
            </c:numRef>
          </c:xVal>
          <c:yVal>
            <c:numRef>
              <c:f>Foglio1!$E$2:$E$276</c:f>
              <c:numCache>
                <c:formatCode>General</c:formatCode>
                <c:ptCount val="275"/>
                <c:pt idx="0">
                  <c:v>45</c:v>
                </c:pt>
                <c:pt idx="1">
                  <c:v>45.125348189415043</c:v>
                </c:pt>
                <c:pt idx="2">
                  <c:v>45.25139664804469</c:v>
                </c:pt>
                <c:pt idx="3">
                  <c:v>45.378151260504204</c:v>
                </c:pt>
                <c:pt idx="4">
                  <c:v>45.50561797752809</c:v>
                </c:pt>
                <c:pt idx="5">
                  <c:v>45.633802816901408</c:v>
                </c:pt>
                <c:pt idx="6">
                  <c:v>45.762711864406782</c:v>
                </c:pt>
                <c:pt idx="7">
                  <c:v>45.892351274787536</c:v>
                </c:pt>
                <c:pt idx="8">
                  <c:v>46.022727272727273</c:v>
                </c:pt>
                <c:pt idx="9">
                  <c:v>46.153846153846153</c:v>
                </c:pt>
                <c:pt idx="10">
                  <c:v>46.285714285714285</c:v>
                </c:pt>
                <c:pt idx="11">
                  <c:v>46.418338108882523</c:v>
                </c:pt>
                <c:pt idx="12">
                  <c:v>46.551724137931032</c:v>
                </c:pt>
                <c:pt idx="13">
                  <c:v>46.685878962536023</c:v>
                </c:pt>
                <c:pt idx="14">
                  <c:v>46.820809248554916</c:v>
                </c:pt>
                <c:pt idx="15">
                  <c:v>46.956521739130437</c:v>
                </c:pt>
                <c:pt idx="16">
                  <c:v>47.093023255813954</c:v>
                </c:pt>
                <c:pt idx="17">
                  <c:v>47.230320699708457</c:v>
                </c:pt>
                <c:pt idx="18">
                  <c:v>47.368421052631582</c:v>
                </c:pt>
                <c:pt idx="19">
                  <c:v>47.507331378299121</c:v>
                </c:pt>
                <c:pt idx="20">
                  <c:v>47.647058823529413</c:v>
                </c:pt>
                <c:pt idx="21">
                  <c:v>47.787610619469028</c:v>
                </c:pt>
                <c:pt idx="22">
                  <c:v>47.928994082840234</c:v>
                </c:pt>
                <c:pt idx="23">
                  <c:v>48.071216617210681</c:v>
                </c:pt>
                <c:pt idx="24">
                  <c:v>48.214285714285715</c:v>
                </c:pt>
                <c:pt idx="25">
                  <c:v>48.35820895522388</c:v>
                </c:pt>
                <c:pt idx="26">
                  <c:v>48.50299401197605</c:v>
                </c:pt>
                <c:pt idx="27">
                  <c:v>48.648648648648646</c:v>
                </c:pt>
                <c:pt idx="28">
                  <c:v>48.795180722891565</c:v>
                </c:pt>
                <c:pt idx="29">
                  <c:v>48.942598187311177</c:v>
                </c:pt>
                <c:pt idx="30">
                  <c:v>49.090909090909093</c:v>
                </c:pt>
                <c:pt idx="31">
                  <c:v>49.240121580547111</c:v>
                </c:pt>
                <c:pt idx="32">
                  <c:v>49.390243902439025</c:v>
                </c:pt>
                <c:pt idx="33">
                  <c:v>49.541284403669728</c:v>
                </c:pt>
                <c:pt idx="34">
                  <c:v>49.693251533742334</c:v>
                </c:pt>
                <c:pt idx="35">
                  <c:v>49.846153846153847</c:v>
                </c:pt>
                <c:pt idx="36">
                  <c:v>50</c:v>
                </c:pt>
                <c:pt idx="37">
                  <c:v>50.154798761609904</c:v>
                </c:pt>
                <c:pt idx="38">
                  <c:v>50.310559006211179</c:v>
                </c:pt>
                <c:pt idx="39">
                  <c:v>50.467289719626166</c:v>
                </c:pt>
                <c:pt idx="40">
                  <c:v>50.625</c:v>
                </c:pt>
                <c:pt idx="41">
                  <c:v>50.78369905956113</c:v>
                </c:pt>
                <c:pt idx="42">
                  <c:v>50.943396226415096</c:v>
                </c:pt>
                <c:pt idx="43">
                  <c:v>51.104100946372242</c:v>
                </c:pt>
                <c:pt idx="44">
                  <c:v>51.265822784810126</c:v>
                </c:pt>
                <c:pt idx="45">
                  <c:v>51.428571428571431</c:v>
                </c:pt>
                <c:pt idx="46">
                  <c:v>51.592356687898089</c:v>
                </c:pt>
                <c:pt idx="47">
                  <c:v>51.757188498402556</c:v>
                </c:pt>
                <c:pt idx="48">
                  <c:v>51.92307692307692</c:v>
                </c:pt>
                <c:pt idx="49">
                  <c:v>52.09003215434084</c:v>
                </c:pt>
                <c:pt idx="50">
                  <c:v>52.258064516129032</c:v>
                </c:pt>
                <c:pt idx="51">
                  <c:v>52.427184466019419</c:v>
                </c:pt>
                <c:pt idx="52">
                  <c:v>52.597402597402599</c:v>
                </c:pt>
                <c:pt idx="53">
                  <c:v>52.76872964169381</c:v>
                </c:pt>
                <c:pt idx="54">
                  <c:v>52.941176470588232</c:v>
                </c:pt>
                <c:pt idx="55">
                  <c:v>53.114754098360656</c:v>
                </c:pt>
                <c:pt idx="56">
                  <c:v>53.289473684210527</c:v>
                </c:pt>
                <c:pt idx="57">
                  <c:v>53.465346534653463</c:v>
                </c:pt>
                <c:pt idx="58">
                  <c:v>53.642384105960268</c:v>
                </c:pt>
                <c:pt idx="59">
                  <c:v>53.820598006644516</c:v>
                </c:pt>
                <c:pt idx="60">
                  <c:v>54</c:v>
                </c:pt>
                <c:pt idx="61">
                  <c:v>54.180602006688964</c:v>
                </c:pt>
                <c:pt idx="62">
                  <c:v>54.36241610738255</c:v>
                </c:pt>
                <c:pt idx="63">
                  <c:v>54.545454545454547</c:v>
                </c:pt>
                <c:pt idx="64">
                  <c:v>54.729729729729726</c:v>
                </c:pt>
                <c:pt idx="65">
                  <c:v>54.915254237288138</c:v>
                </c:pt>
                <c:pt idx="66">
                  <c:v>55.102040816326529</c:v>
                </c:pt>
                <c:pt idx="67">
                  <c:v>55.290102389078498</c:v>
                </c:pt>
                <c:pt idx="68">
                  <c:v>55.479452054794521</c:v>
                </c:pt>
                <c:pt idx="69">
                  <c:v>55.670103092783506</c:v>
                </c:pt>
                <c:pt idx="70">
                  <c:v>55.862068965517238</c:v>
                </c:pt>
                <c:pt idx="71">
                  <c:v>56.055363321799305</c:v>
                </c:pt>
                <c:pt idx="72">
                  <c:v>56.25</c:v>
                </c:pt>
                <c:pt idx="73">
                  <c:v>56.445993031358888</c:v>
                </c:pt>
                <c:pt idx="74">
                  <c:v>56.643356643356647</c:v>
                </c:pt>
                <c:pt idx="75">
                  <c:v>56.842105263157897</c:v>
                </c:pt>
                <c:pt idx="76">
                  <c:v>57.04225352112676</c:v>
                </c:pt>
                <c:pt idx="77">
                  <c:v>57.243816254416963</c:v>
                </c:pt>
                <c:pt idx="78">
                  <c:v>57.446808510638299</c:v>
                </c:pt>
                <c:pt idx="79">
                  <c:v>57.65124555160142</c:v>
                </c:pt>
                <c:pt idx="80">
                  <c:v>57.857142857142854</c:v>
                </c:pt>
                <c:pt idx="81">
                  <c:v>58.064516129032256</c:v>
                </c:pt>
                <c:pt idx="82">
                  <c:v>58.273381294964025</c:v>
                </c:pt>
                <c:pt idx="83">
                  <c:v>58.483754512635379</c:v>
                </c:pt>
                <c:pt idx="84">
                  <c:v>58.695652173913047</c:v>
                </c:pt>
                <c:pt idx="85">
                  <c:v>58.909090909090907</c:v>
                </c:pt>
                <c:pt idx="86">
                  <c:v>59.124087591240873</c:v>
                </c:pt>
                <c:pt idx="87">
                  <c:v>59.340659340659343</c:v>
                </c:pt>
                <c:pt idx="88">
                  <c:v>59.558823529411768</c:v>
                </c:pt>
                <c:pt idx="89">
                  <c:v>59.778597785977858</c:v>
                </c:pt>
                <c:pt idx="90">
                  <c:v>60</c:v>
                </c:pt>
                <c:pt idx="91">
                  <c:v>60.223048327137548</c:v>
                </c:pt>
                <c:pt idx="92">
                  <c:v>60.447761194029852</c:v>
                </c:pt>
                <c:pt idx="93">
                  <c:v>60.674157303370784</c:v>
                </c:pt>
                <c:pt idx="94">
                  <c:v>60.902255639097746</c:v>
                </c:pt>
                <c:pt idx="95">
                  <c:v>61.132075471698116</c:v>
                </c:pt>
                <c:pt idx="96">
                  <c:v>61.363636363636367</c:v>
                </c:pt>
                <c:pt idx="97">
                  <c:v>61.596958174904941</c:v>
                </c:pt>
                <c:pt idx="98">
                  <c:v>61.832061068702288</c:v>
                </c:pt>
                <c:pt idx="99">
                  <c:v>62.068965517241381</c:v>
                </c:pt>
                <c:pt idx="100">
                  <c:v>62.307692307692307</c:v>
                </c:pt>
                <c:pt idx="101">
                  <c:v>62.548262548262549</c:v>
                </c:pt>
                <c:pt idx="102">
                  <c:v>62.790697674418603</c:v>
                </c:pt>
                <c:pt idx="103">
                  <c:v>63.035019455252922</c:v>
                </c:pt>
                <c:pt idx="104">
                  <c:v>63.28125</c:v>
                </c:pt>
                <c:pt idx="105">
                  <c:v>63.529411764705884</c:v>
                </c:pt>
                <c:pt idx="106">
                  <c:v>63.779527559055119</c:v>
                </c:pt>
                <c:pt idx="107">
                  <c:v>64.031620553359687</c:v>
                </c:pt>
                <c:pt idx="108">
                  <c:v>64.285714285714292</c:v>
                </c:pt>
                <c:pt idx="109">
                  <c:v>64.541832669322716</c:v>
                </c:pt>
                <c:pt idx="110">
                  <c:v>64.8</c:v>
                </c:pt>
                <c:pt idx="111">
                  <c:v>65.060240963855421</c:v>
                </c:pt>
                <c:pt idx="112">
                  <c:v>65.322580645161295</c:v>
                </c:pt>
                <c:pt idx="113">
                  <c:v>65.587044534412954</c:v>
                </c:pt>
                <c:pt idx="114">
                  <c:v>65.853658536585371</c:v>
                </c:pt>
                <c:pt idx="115">
                  <c:v>66.122448979591837</c:v>
                </c:pt>
                <c:pt idx="116">
                  <c:v>66.393442622950815</c:v>
                </c:pt>
                <c:pt idx="117">
                  <c:v>66.666666666666671</c:v>
                </c:pt>
                <c:pt idx="118">
                  <c:v>66.942148760330582</c:v>
                </c:pt>
                <c:pt idx="119">
                  <c:v>67.219917012448136</c:v>
                </c:pt>
                <c:pt idx="120">
                  <c:v>67.5</c:v>
                </c:pt>
                <c:pt idx="121">
                  <c:v>67.78242677824268</c:v>
                </c:pt>
                <c:pt idx="122">
                  <c:v>68.067226890756302</c:v>
                </c:pt>
                <c:pt idx="123">
                  <c:v>68.35443037974683</c:v>
                </c:pt>
                <c:pt idx="124">
                  <c:v>68.644067796610173</c:v>
                </c:pt>
                <c:pt idx="125">
                  <c:v>68.936170212765958</c:v>
                </c:pt>
                <c:pt idx="126">
                  <c:v>69.230769230769226</c:v>
                </c:pt>
                <c:pt idx="127">
                  <c:v>69.527896995708161</c:v>
                </c:pt>
                <c:pt idx="128">
                  <c:v>69.827586206896555</c:v>
                </c:pt>
                <c:pt idx="129">
                  <c:v>70.129870129870127</c:v>
                </c:pt>
                <c:pt idx="130">
                  <c:v>70.434782608695656</c:v>
                </c:pt>
                <c:pt idx="131">
                  <c:v>70.742358078602621</c:v>
                </c:pt>
                <c:pt idx="132">
                  <c:v>71.05263157894737</c:v>
                </c:pt>
                <c:pt idx="133">
                  <c:v>71.365638766519822</c:v>
                </c:pt>
                <c:pt idx="134">
                  <c:v>71.681415929203538</c:v>
                </c:pt>
                <c:pt idx="135">
                  <c:v>72</c:v>
                </c:pt>
                <c:pt idx="136">
                  <c:v>72.321428571428569</c:v>
                </c:pt>
                <c:pt idx="137">
                  <c:v>72.645739910313907</c:v>
                </c:pt>
                <c:pt idx="138">
                  <c:v>72.972972972972968</c:v>
                </c:pt>
                <c:pt idx="139">
                  <c:v>73.303167420814475</c:v>
                </c:pt>
                <c:pt idx="140">
                  <c:v>73.63636363636364</c:v>
                </c:pt>
                <c:pt idx="141">
                  <c:v>73.972602739726028</c:v>
                </c:pt>
                <c:pt idx="142">
                  <c:v>74.311926605504581</c:v>
                </c:pt>
                <c:pt idx="143">
                  <c:v>74.654377880184327</c:v>
                </c:pt>
                <c:pt idx="144">
                  <c:v>75</c:v>
                </c:pt>
                <c:pt idx="145">
                  <c:v>75.348837209302332</c:v>
                </c:pt>
                <c:pt idx="146">
                  <c:v>75.700934579439249</c:v>
                </c:pt>
                <c:pt idx="147">
                  <c:v>76.056338028169009</c:v>
                </c:pt>
                <c:pt idx="148">
                  <c:v>76.415094339622641</c:v>
                </c:pt>
                <c:pt idx="149">
                  <c:v>76.777251184834128</c:v>
                </c:pt>
                <c:pt idx="150">
                  <c:v>77.142857142857139</c:v>
                </c:pt>
                <c:pt idx="151">
                  <c:v>77.511961722488039</c:v>
                </c:pt>
                <c:pt idx="152">
                  <c:v>77.884615384615387</c:v>
                </c:pt>
                <c:pt idx="153">
                  <c:v>78.260869565217391</c:v>
                </c:pt>
                <c:pt idx="154">
                  <c:v>78.640776699029132</c:v>
                </c:pt>
                <c:pt idx="155">
                  <c:v>79.024390243902445</c:v>
                </c:pt>
                <c:pt idx="156">
                  <c:v>79.411764705882348</c:v>
                </c:pt>
                <c:pt idx="157">
                  <c:v>79.802955665024626</c:v>
                </c:pt>
                <c:pt idx="158">
                  <c:v>80.198019801980195</c:v>
                </c:pt>
                <c:pt idx="159">
                  <c:v>80.597014925373131</c:v>
                </c:pt>
                <c:pt idx="160">
                  <c:v>81</c:v>
                </c:pt>
                <c:pt idx="161">
                  <c:v>81.4070351758794</c:v>
                </c:pt>
                <c:pt idx="162">
                  <c:v>81.818181818181813</c:v>
                </c:pt>
                <c:pt idx="163">
                  <c:v>82.233502538071065</c:v>
                </c:pt>
                <c:pt idx="164">
                  <c:v>82.65306122448979</c:v>
                </c:pt>
                <c:pt idx="165">
                  <c:v>83.07692307692308</c:v>
                </c:pt>
                <c:pt idx="166">
                  <c:v>83.505154639175259</c:v>
                </c:pt>
                <c:pt idx="167">
                  <c:v>83.937823834196891</c:v>
                </c:pt>
                <c:pt idx="168">
                  <c:v>84.375</c:v>
                </c:pt>
                <c:pt idx="169">
                  <c:v>84.816753926701566</c:v>
                </c:pt>
                <c:pt idx="170">
                  <c:v>85.263157894736835</c:v>
                </c:pt>
                <c:pt idx="171">
                  <c:v>85.714285714285708</c:v>
                </c:pt>
                <c:pt idx="172">
                  <c:v>86.170212765957444</c:v>
                </c:pt>
                <c:pt idx="173">
                  <c:v>86.631016042780743</c:v>
                </c:pt>
                <c:pt idx="174">
                  <c:v>87.096774193548384</c:v>
                </c:pt>
                <c:pt idx="175">
                  <c:v>87.567567567567565</c:v>
                </c:pt>
                <c:pt idx="176">
                  <c:v>88.043478260869563</c:v>
                </c:pt>
                <c:pt idx="177">
                  <c:v>88.52459016393442</c:v>
                </c:pt>
                <c:pt idx="178">
                  <c:v>89.010989010989007</c:v>
                </c:pt>
                <c:pt idx="179">
                  <c:v>89.502762430939228</c:v>
                </c:pt>
                <c:pt idx="180">
                  <c:v>90</c:v>
                </c:pt>
                <c:pt idx="181">
                  <c:v>90.502793296089379</c:v>
                </c:pt>
                <c:pt idx="182">
                  <c:v>91.011235955056179</c:v>
                </c:pt>
                <c:pt idx="183">
                  <c:v>91.525423728813564</c:v>
                </c:pt>
                <c:pt idx="184">
                  <c:v>92.045454545454547</c:v>
                </c:pt>
                <c:pt idx="185">
                  <c:v>92.571428571428569</c:v>
                </c:pt>
                <c:pt idx="186">
                  <c:v>93.103448275862064</c:v>
                </c:pt>
                <c:pt idx="187">
                  <c:v>93.641618497109832</c:v>
                </c:pt>
                <c:pt idx="188">
                  <c:v>94.186046511627907</c:v>
                </c:pt>
                <c:pt idx="189">
                  <c:v>94.736842105263165</c:v>
                </c:pt>
                <c:pt idx="190">
                  <c:v>95.294117647058826</c:v>
                </c:pt>
                <c:pt idx="191">
                  <c:v>95.857988165680467</c:v>
                </c:pt>
                <c:pt idx="192">
                  <c:v>96.428571428571431</c:v>
                </c:pt>
                <c:pt idx="193">
                  <c:v>97.005988023952099</c:v>
                </c:pt>
                <c:pt idx="194">
                  <c:v>97.590361445783131</c:v>
                </c:pt>
                <c:pt idx="195">
                  <c:v>98.181818181818187</c:v>
                </c:pt>
                <c:pt idx="196">
                  <c:v>98.780487804878049</c:v>
                </c:pt>
                <c:pt idx="197">
                  <c:v>99.386503067484668</c:v>
                </c:pt>
                <c:pt idx="198">
                  <c:v>100</c:v>
                </c:pt>
                <c:pt idx="199">
                  <c:v>100.62111801242236</c:v>
                </c:pt>
                <c:pt idx="200">
                  <c:v>101.25</c:v>
                </c:pt>
                <c:pt idx="201">
                  <c:v>101.88679245283019</c:v>
                </c:pt>
                <c:pt idx="202">
                  <c:v>102.53164556962025</c:v>
                </c:pt>
                <c:pt idx="203">
                  <c:v>103.18471337579618</c:v>
                </c:pt>
                <c:pt idx="204">
                  <c:v>103.84615384615384</c:v>
                </c:pt>
                <c:pt idx="205">
                  <c:v>104.51612903225806</c:v>
                </c:pt>
                <c:pt idx="206">
                  <c:v>105.1948051948052</c:v>
                </c:pt>
                <c:pt idx="207">
                  <c:v>105.88235294117646</c:v>
                </c:pt>
                <c:pt idx="208">
                  <c:v>106.57894736842105</c:v>
                </c:pt>
                <c:pt idx="209">
                  <c:v>107.28476821192054</c:v>
                </c:pt>
                <c:pt idx="210">
                  <c:v>108</c:v>
                </c:pt>
                <c:pt idx="211">
                  <c:v>108.7248322147651</c:v>
                </c:pt>
                <c:pt idx="212">
                  <c:v>109.45945945945945</c:v>
                </c:pt>
                <c:pt idx="213">
                  <c:v>110.20408163265306</c:v>
                </c:pt>
                <c:pt idx="214">
                  <c:v>110.95890410958904</c:v>
                </c:pt>
                <c:pt idx="215">
                  <c:v>111.72413793103448</c:v>
                </c:pt>
                <c:pt idx="216">
                  <c:v>112.5</c:v>
                </c:pt>
                <c:pt idx="217">
                  <c:v>113.28671328671329</c:v>
                </c:pt>
                <c:pt idx="218">
                  <c:v>114.08450704225352</c:v>
                </c:pt>
                <c:pt idx="219">
                  <c:v>114.8936170212766</c:v>
                </c:pt>
                <c:pt idx="220">
                  <c:v>115.71428571428571</c:v>
                </c:pt>
                <c:pt idx="221">
                  <c:v>116.54676258992805</c:v>
                </c:pt>
                <c:pt idx="222">
                  <c:v>117.39130434782609</c:v>
                </c:pt>
                <c:pt idx="223">
                  <c:v>118.24817518248175</c:v>
                </c:pt>
                <c:pt idx="224">
                  <c:v>119.11764705882354</c:v>
                </c:pt>
                <c:pt idx="225">
                  <c:v>120</c:v>
                </c:pt>
                <c:pt idx="226">
                  <c:v>120.8955223880597</c:v>
                </c:pt>
                <c:pt idx="227">
                  <c:v>121.80451127819549</c:v>
                </c:pt>
                <c:pt idx="228">
                  <c:v>122.72727272727273</c:v>
                </c:pt>
                <c:pt idx="229">
                  <c:v>123.66412213740458</c:v>
                </c:pt>
                <c:pt idx="230">
                  <c:v>124.61538461538461</c:v>
                </c:pt>
                <c:pt idx="231">
                  <c:v>125.58139534883721</c:v>
                </c:pt>
                <c:pt idx="232">
                  <c:v>126.5625</c:v>
                </c:pt>
                <c:pt idx="233">
                  <c:v>127.55905511811024</c:v>
                </c:pt>
                <c:pt idx="234">
                  <c:v>128.57142857142858</c:v>
                </c:pt>
                <c:pt idx="235">
                  <c:v>129.6</c:v>
                </c:pt>
                <c:pt idx="236">
                  <c:v>130.64516129032259</c:v>
                </c:pt>
                <c:pt idx="237">
                  <c:v>131.70731707317074</c:v>
                </c:pt>
                <c:pt idx="238">
                  <c:v>132.78688524590163</c:v>
                </c:pt>
                <c:pt idx="239">
                  <c:v>133.88429752066116</c:v>
                </c:pt>
                <c:pt idx="240">
                  <c:v>135</c:v>
                </c:pt>
                <c:pt idx="241">
                  <c:v>136.1344537815126</c:v>
                </c:pt>
                <c:pt idx="242">
                  <c:v>137.28813559322035</c:v>
                </c:pt>
                <c:pt idx="243">
                  <c:v>138.46153846153845</c:v>
                </c:pt>
                <c:pt idx="244">
                  <c:v>139.65517241379311</c:v>
                </c:pt>
                <c:pt idx="245">
                  <c:v>140.86956521739131</c:v>
                </c:pt>
                <c:pt idx="246">
                  <c:v>142.10526315789474</c:v>
                </c:pt>
                <c:pt idx="247">
                  <c:v>143.36283185840708</c:v>
                </c:pt>
                <c:pt idx="248">
                  <c:v>144.64285714285714</c:v>
                </c:pt>
                <c:pt idx="249">
                  <c:v>145.94594594594594</c:v>
                </c:pt>
                <c:pt idx="250">
                  <c:v>147.27272727272728</c:v>
                </c:pt>
                <c:pt idx="251">
                  <c:v>148.62385321100916</c:v>
                </c:pt>
                <c:pt idx="252">
                  <c:v>150</c:v>
                </c:pt>
                <c:pt idx="253">
                  <c:v>151.4018691588785</c:v>
                </c:pt>
                <c:pt idx="254">
                  <c:v>152.83018867924528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CAF-48E0-90A5-3686379E7D20}"/>
            </c:ext>
          </c:extLst>
        </c:ser>
        <c:ser>
          <c:idx val="1"/>
          <c:order val="1"/>
          <c:tx>
            <c:strRef>
              <c:f>Foglio1!$F$1</c:f>
              <c:strCache>
                <c:ptCount val="1"/>
                <c:pt idx="0">
                  <c:v>V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Foglio1!$D$2:$D$362</c:f>
              <c:numCache>
                <c:formatCode>General</c:formatCode>
                <c:ptCount val="361"/>
                <c:pt idx="0">
                  <c:v>360</c:v>
                </c:pt>
                <c:pt idx="1">
                  <c:v>359</c:v>
                </c:pt>
                <c:pt idx="2">
                  <c:v>358</c:v>
                </c:pt>
                <c:pt idx="3">
                  <c:v>357</c:v>
                </c:pt>
                <c:pt idx="4">
                  <c:v>356</c:v>
                </c:pt>
                <c:pt idx="5">
                  <c:v>355</c:v>
                </c:pt>
                <c:pt idx="6">
                  <c:v>354</c:v>
                </c:pt>
                <c:pt idx="7">
                  <c:v>353</c:v>
                </c:pt>
                <c:pt idx="8">
                  <c:v>352</c:v>
                </c:pt>
                <c:pt idx="9">
                  <c:v>351</c:v>
                </c:pt>
                <c:pt idx="10">
                  <c:v>350</c:v>
                </c:pt>
                <c:pt idx="11">
                  <c:v>349</c:v>
                </c:pt>
                <c:pt idx="12">
                  <c:v>348</c:v>
                </c:pt>
                <c:pt idx="13">
                  <c:v>347</c:v>
                </c:pt>
                <c:pt idx="14">
                  <c:v>346</c:v>
                </c:pt>
                <c:pt idx="15">
                  <c:v>345</c:v>
                </c:pt>
                <c:pt idx="16">
                  <c:v>344</c:v>
                </c:pt>
                <c:pt idx="17">
                  <c:v>343</c:v>
                </c:pt>
                <c:pt idx="18">
                  <c:v>342</c:v>
                </c:pt>
                <c:pt idx="19">
                  <c:v>341</c:v>
                </c:pt>
                <c:pt idx="20">
                  <c:v>340</c:v>
                </c:pt>
                <c:pt idx="21">
                  <c:v>339</c:v>
                </c:pt>
                <c:pt idx="22">
                  <c:v>338</c:v>
                </c:pt>
                <c:pt idx="23">
                  <c:v>337</c:v>
                </c:pt>
                <c:pt idx="24">
                  <c:v>336</c:v>
                </c:pt>
                <c:pt idx="25">
                  <c:v>335</c:v>
                </c:pt>
                <c:pt idx="26">
                  <c:v>334</c:v>
                </c:pt>
                <c:pt idx="27">
                  <c:v>333</c:v>
                </c:pt>
                <c:pt idx="28">
                  <c:v>332</c:v>
                </c:pt>
                <c:pt idx="29">
                  <c:v>331</c:v>
                </c:pt>
                <c:pt idx="30">
                  <c:v>330</c:v>
                </c:pt>
                <c:pt idx="31">
                  <c:v>329</c:v>
                </c:pt>
                <c:pt idx="32">
                  <c:v>328</c:v>
                </c:pt>
                <c:pt idx="33">
                  <c:v>327</c:v>
                </c:pt>
                <c:pt idx="34">
                  <c:v>326</c:v>
                </c:pt>
                <c:pt idx="35">
                  <c:v>325</c:v>
                </c:pt>
                <c:pt idx="36">
                  <c:v>324</c:v>
                </c:pt>
                <c:pt idx="37">
                  <c:v>323</c:v>
                </c:pt>
                <c:pt idx="38">
                  <c:v>322</c:v>
                </c:pt>
                <c:pt idx="39">
                  <c:v>321</c:v>
                </c:pt>
                <c:pt idx="40">
                  <c:v>320</c:v>
                </c:pt>
                <c:pt idx="41">
                  <c:v>319</c:v>
                </c:pt>
                <c:pt idx="42">
                  <c:v>318</c:v>
                </c:pt>
                <c:pt idx="43">
                  <c:v>317</c:v>
                </c:pt>
                <c:pt idx="44">
                  <c:v>316</c:v>
                </c:pt>
                <c:pt idx="45">
                  <c:v>315</c:v>
                </c:pt>
                <c:pt idx="46">
                  <c:v>314</c:v>
                </c:pt>
                <c:pt idx="47">
                  <c:v>313</c:v>
                </c:pt>
                <c:pt idx="48">
                  <c:v>312</c:v>
                </c:pt>
                <c:pt idx="49">
                  <c:v>311</c:v>
                </c:pt>
                <c:pt idx="50">
                  <c:v>310</c:v>
                </c:pt>
                <c:pt idx="51">
                  <c:v>309</c:v>
                </c:pt>
                <c:pt idx="52">
                  <c:v>308</c:v>
                </c:pt>
                <c:pt idx="53">
                  <c:v>307</c:v>
                </c:pt>
                <c:pt idx="54">
                  <c:v>306</c:v>
                </c:pt>
                <c:pt idx="55">
                  <c:v>305</c:v>
                </c:pt>
                <c:pt idx="56">
                  <c:v>304</c:v>
                </c:pt>
                <c:pt idx="57">
                  <c:v>303</c:v>
                </c:pt>
                <c:pt idx="58">
                  <c:v>302</c:v>
                </c:pt>
                <c:pt idx="59">
                  <c:v>301</c:v>
                </c:pt>
                <c:pt idx="60">
                  <c:v>300</c:v>
                </c:pt>
                <c:pt idx="61">
                  <c:v>299</c:v>
                </c:pt>
                <c:pt idx="62">
                  <c:v>298</c:v>
                </c:pt>
                <c:pt idx="63">
                  <c:v>297</c:v>
                </c:pt>
                <c:pt idx="64">
                  <c:v>296</c:v>
                </c:pt>
                <c:pt idx="65">
                  <c:v>295</c:v>
                </c:pt>
                <c:pt idx="66">
                  <c:v>294</c:v>
                </c:pt>
                <c:pt idx="67">
                  <c:v>293</c:v>
                </c:pt>
                <c:pt idx="68">
                  <c:v>292</c:v>
                </c:pt>
                <c:pt idx="69">
                  <c:v>291</c:v>
                </c:pt>
                <c:pt idx="70">
                  <c:v>290</c:v>
                </c:pt>
                <c:pt idx="71">
                  <c:v>289</c:v>
                </c:pt>
                <c:pt idx="72">
                  <c:v>288</c:v>
                </c:pt>
                <c:pt idx="73">
                  <c:v>287</c:v>
                </c:pt>
                <c:pt idx="74">
                  <c:v>286</c:v>
                </c:pt>
                <c:pt idx="75">
                  <c:v>285</c:v>
                </c:pt>
                <c:pt idx="76">
                  <c:v>284</c:v>
                </c:pt>
                <c:pt idx="77">
                  <c:v>283</c:v>
                </c:pt>
                <c:pt idx="78">
                  <c:v>282</c:v>
                </c:pt>
                <c:pt idx="79">
                  <c:v>281</c:v>
                </c:pt>
                <c:pt idx="80">
                  <c:v>280</c:v>
                </c:pt>
                <c:pt idx="81">
                  <c:v>279</c:v>
                </c:pt>
                <c:pt idx="82">
                  <c:v>278</c:v>
                </c:pt>
                <c:pt idx="83">
                  <c:v>277</c:v>
                </c:pt>
                <c:pt idx="84">
                  <c:v>276</c:v>
                </c:pt>
                <c:pt idx="85">
                  <c:v>275</c:v>
                </c:pt>
                <c:pt idx="86">
                  <c:v>274</c:v>
                </c:pt>
                <c:pt idx="87">
                  <c:v>273</c:v>
                </c:pt>
                <c:pt idx="88">
                  <c:v>272</c:v>
                </c:pt>
                <c:pt idx="89">
                  <c:v>271</c:v>
                </c:pt>
                <c:pt idx="90">
                  <c:v>270</c:v>
                </c:pt>
                <c:pt idx="91">
                  <c:v>269</c:v>
                </c:pt>
                <c:pt idx="92">
                  <c:v>268</c:v>
                </c:pt>
                <c:pt idx="93">
                  <c:v>267</c:v>
                </c:pt>
                <c:pt idx="94">
                  <c:v>266</c:v>
                </c:pt>
                <c:pt idx="95">
                  <c:v>265</c:v>
                </c:pt>
                <c:pt idx="96">
                  <c:v>264</c:v>
                </c:pt>
                <c:pt idx="97">
                  <c:v>263</c:v>
                </c:pt>
                <c:pt idx="98">
                  <c:v>262</c:v>
                </c:pt>
                <c:pt idx="99">
                  <c:v>261</c:v>
                </c:pt>
                <c:pt idx="100">
                  <c:v>260</c:v>
                </c:pt>
                <c:pt idx="101">
                  <c:v>259</c:v>
                </c:pt>
                <c:pt idx="102">
                  <c:v>258</c:v>
                </c:pt>
                <c:pt idx="103">
                  <c:v>257</c:v>
                </c:pt>
                <c:pt idx="104">
                  <c:v>256</c:v>
                </c:pt>
                <c:pt idx="105">
                  <c:v>255</c:v>
                </c:pt>
                <c:pt idx="106">
                  <c:v>254</c:v>
                </c:pt>
                <c:pt idx="107">
                  <c:v>253</c:v>
                </c:pt>
                <c:pt idx="108">
                  <c:v>252</c:v>
                </c:pt>
                <c:pt idx="109">
                  <c:v>251</c:v>
                </c:pt>
                <c:pt idx="110">
                  <c:v>250</c:v>
                </c:pt>
                <c:pt idx="111">
                  <c:v>249</c:v>
                </c:pt>
                <c:pt idx="112">
                  <c:v>248</c:v>
                </c:pt>
                <c:pt idx="113">
                  <c:v>247</c:v>
                </c:pt>
                <c:pt idx="114">
                  <c:v>246</c:v>
                </c:pt>
                <c:pt idx="115">
                  <c:v>245</c:v>
                </c:pt>
                <c:pt idx="116">
                  <c:v>244</c:v>
                </c:pt>
                <c:pt idx="117">
                  <c:v>243</c:v>
                </c:pt>
                <c:pt idx="118">
                  <c:v>242</c:v>
                </c:pt>
                <c:pt idx="119">
                  <c:v>241</c:v>
                </c:pt>
                <c:pt idx="120">
                  <c:v>240</c:v>
                </c:pt>
                <c:pt idx="121">
                  <c:v>239</c:v>
                </c:pt>
                <c:pt idx="122">
                  <c:v>238</c:v>
                </c:pt>
                <c:pt idx="123">
                  <c:v>237</c:v>
                </c:pt>
                <c:pt idx="124">
                  <c:v>236</c:v>
                </c:pt>
                <c:pt idx="125">
                  <c:v>235</c:v>
                </c:pt>
                <c:pt idx="126">
                  <c:v>234</c:v>
                </c:pt>
                <c:pt idx="127">
                  <c:v>233</c:v>
                </c:pt>
                <c:pt idx="128">
                  <c:v>232</c:v>
                </c:pt>
                <c:pt idx="129">
                  <c:v>231</c:v>
                </c:pt>
                <c:pt idx="130">
                  <c:v>230</c:v>
                </c:pt>
                <c:pt idx="131">
                  <c:v>229</c:v>
                </c:pt>
                <c:pt idx="132">
                  <c:v>228</c:v>
                </c:pt>
                <c:pt idx="133">
                  <c:v>227</c:v>
                </c:pt>
                <c:pt idx="134">
                  <c:v>226</c:v>
                </c:pt>
                <c:pt idx="135">
                  <c:v>225</c:v>
                </c:pt>
                <c:pt idx="136">
                  <c:v>224</c:v>
                </c:pt>
                <c:pt idx="137">
                  <c:v>223</c:v>
                </c:pt>
                <c:pt idx="138">
                  <c:v>222</c:v>
                </c:pt>
                <c:pt idx="139">
                  <c:v>221</c:v>
                </c:pt>
                <c:pt idx="140">
                  <c:v>220</c:v>
                </c:pt>
                <c:pt idx="141">
                  <c:v>219</c:v>
                </c:pt>
                <c:pt idx="142">
                  <c:v>218</c:v>
                </c:pt>
                <c:pt idx="143">
                  <c:v>217</c:v>
                </c:pt>
                <c:pt idx="144">
                  <c:v>216</c:v>
                </c:pt>
                <c:pt idx="145">
                  <c:v>215</c:v>
                </c:pt>
                <c:pt idx="146">
                  <c:v>214</c:v>
                </c:pt>
                <c:pt idx="147">
                  <c:v>213</c:v>
                </c:pt>
                <c:pt idx="148">
                  <c:v>212</c:v>
                </c:pt>
                <c:pt idx="149">
                  <c:v>211</c:v>
                </c:pt>
                <c:pt idx="150">
                  <c:v>210</c:v>
                </c:pt>
                <c:pt idx="151">
                  <c:v>209</c:v>
                </c:pt>
                <c:pt idx="152">
                  <c:v>208</c:v>
                </c:pt>
                <c:pt idx="153">
                  <c:v>207</c:v>
                </c:pt>
                <c:pt idx="154">
                  <c:v>206</c:v>
                </c:pt>
                <c:pt idx="155">
                  <c:v>205</c:v>
                </c:pt>
                <c:pt idx="156">
                  <c:v>204</c:v>
                </c:pt>
                <c:pt idx="157">
                  <c:v>203</c:v>
                </c:pt>
                <c:pt idx="158">
                  <c:v>202</c:v>
                </c:pt>
                <c:pt idx="159">
                  <c:v>201</c:v>
                </c:pt>
                <c:pt idx="160">
                  <c:v>200</c:v>
                </c:pt>
                <c:pt idx="161">
                  <c:v>199</c:v>
                </c:pt>
                <c:pt idx="162">
                  <c:v>198</c:v>
                </c:pt>
                <c:pt idx="163">
                  <c:v>197</c:v>
                </c:pt>
                <c:pt idx="164">
                  <c:v>196</c:v>
                </c:pt>
                <c:pt idx="165">
                  <c:v>195</c:v>
                </c:pt>
                <c:pt idx="166">
                  <c:v>194</c:v>
                </c:pt>
                <c:pt idx="167">
                  <c:v>193</c:v>
                </c:pt>
                <c:pt idx="168">
                  <c:v>192</c:v>
                </c:pt>
                <c:pt idx="169">
                  <c:v>191</c:v>
                </c:pt>
                <c:pt idx="170">
                  <c:v>190</c:v>
                </c:pt>
                <c:pt idx="171">
                  <c:v>189</c:v>
                </c:pt>
                <c:pt idx="172">
                  <c:v>188</c:v>
                </c:pt>
                <c:pt idx="173">
                  <c:v>187</c:v>
                </c:pt>
                <c:pt idx="174">
                  <c:v>186</c:v>
                </c:pt>
                <c:pt idx="175">
                  <c:v>185</c:v>
                </c:pt>
                <c:pt idx="176">
                  <c:v>184</c:v>
                </c:pt>
                <c:pt idx="177">
                  <c:v>183</c:v>
                </c:pt>
                <c:pt idx="178">
                  <c:v>182</c:v>
                </c:pt>
                <c:pt idx="179">
                  <c:v>181</c:v>
                </c:pt>
                <c:pt idx="180">
                  <c:v>180</c:v>
                </c:pt>
                <c:pt idx="181">
                  <c:v>179</c:v>
                </c:pt>
                <c:pt idx="182">
                  <c:v>178</c:v>
                </c:pt>
                <c:pt idx="183">
                  <c:v>177</c:v>
                </c:pt>
                <c:pt idx="184">
                  <c:v>176</c:v>
                </c:pt>
                <c:pt idx="185">
                  <c:v>175</c:v>
                </c:pt>
                <c:pt idx="186">
                  <c:v>174</c:v>
                </c:pt>
                <c:pt idx="187">
                  <c:v>173</c:v>
                </c:pt>
                <c:pt idx="188">
                  <c:v>172</c:v>
                </c:pt>
                <c:pt idx="189">
                  <c:v>171</c:v>
                </c:pt>
                <c:pt idx="190">
                  <c:v>170</c:v>
                </c:pt>
                <c:pt idx="191">
                  <c:v>169</c:v>
                </c:pt>
                <c:pt idx="192">
                  <c:v>168</c:v>
                </c:pt>
                <c:pt idx="193">
                  <c:v>167</c:v>
                </c:pt>
                <c:pt idx="194">
                  <c:v>166</c:v>
                </c:pt>
                <c:pt idx="195">
                  <c:v>165</c:v>
                </c:pt>
                <c:pt idx="196">
                  <c:v>164</c:v>
                </c:pt>
                <c:pt idx="197">
                  <c:v>163</c:v>
                </c:pt>
                <c:pt idx="198">
                  <c:v>162</c:v>
                </c:pt>
                <c:pt idx="199">
                  <c:v>161</c:v>
                </c:pt>
                <c:pt idx="200">
                  <c:v>160</c:v>
                </c:pt>
                <c:pt idx="201">
                  <c:v>159</c:v>
                </c:pt>
                <c:pt idx="202">
                  <c:v>158</c:v>
                </c:pt>
                <c:pt idx="203">
                  <c:v>157</c:v>
                </c:pt>
                <c:pt idx="204">
                  <c:v>156</c:v>
                </c:pt>
                <c:pt idx="205">
                  <c:v>155</c:v>
                </c:pt>
                <c:pt idx="206">
                  <c:v>154</c:v>
                </c:pt>
                <c:pt idx="207">
                  <c:v>153</c:v>
                </c:pt>
                <c:pt idx="208">
                  <c:v>152</c:v>
                </c:pt>
                <c:pt idx="209">
                  <c:v>151</c:v>
                </c:pt>
                <c:pt idx="210">
                  <c:v>150</c:v>
                </c:pt>
                <c:pt idx="211">
                  <c:v>149</c:v>
                </c:pt>
                <c:pt idx="212">
                  <c:v>148</c:v>
                </c:pt>
                <c:pt idx="213">
                  <c:v>147</c:v>
                </c:pt>
                <c:pt idx="214">
                  <c:v>146</c:v>
                </c:pt>
                <c:pt idx="215">
                  <c:v>145</c:v>
                </c:pt>
                <c:pt idx="216">
                  <c:v>144</c:v>
                </c:pt>
                <c:pt idx="217">
                  <c:v>143</c:v>
                </c:pt>
                <c:pt idx="218">
                  <c:v>142</c:v>
                </c:pt>
                <c:pt idx="219">
                  <c:v>141</c:v>
                </c:pt>
                <c:pt idx="220">
                  <c:v>140</c:v>
                </c:pt>
                <c:pt idx="221">
                  <c:v>139</c:v>
                </c:pt>
                <c:pt idx="222">
                  <c:v>138</c:v>
                </c:pt>
                <c:pt idx="223">
                  <c:v>137</c:v>
                </c:pt>
                <c:pt idx="224">
                  <c:v>136</c:v>
                </c:pt>
                <c:pt idx="225">
                  <c:v>135</c:v>
                </c:pt>
                <c:pt idx="226">
                  <c:v>134</c:v>
                </c:pt>
                <c:pt idx="227">
                  <c:v>133</c:v>
                </c:pt>
                <c:pt idx="228">
                  <c:v>132</c:v>
                </c:pt>
                <c:pt idx="229">
                  <c:v>131</c:v>
                </c:pt>
                <c:pt idx="230">
                  <c:v>130</c:v>
                </c:pt>
                <c:pt idx="231">
                  <c:v>129</c:v>
                </c:pt>
                <c:pt idx="232">
                  <c:v>128</c:v>
                </c:pt>
                <c:pt idx="233">
                  <c:v>127</c:v>
                </c:pt>
                <c:pt idx="234">
                  <c:v>126</c:v>
                </c:pt>
                <c:pt idx="235">
                  <c:v>125</c:v>
                </c:pt>
                <c:pt idx="236">
                  <c:v>124</c:v>
                </c:pt>
                <c:pt idx="237">
                  <c:v>123</c:v>
                </c:pt>
                <c:pt idx="238">
                  <c:v>122</c:v>
                </c:pt>
                <c:pt idx="239">
                  <c:v>121</c:v>
                </c:pt>
                <c:pt idx="240">
                  <c:v>120</c:v>
                </c:pt>
                <c:pt idx="241">
                  <c:v>119</c:v>
                </c:pt>
                <c:pt idx="242">
                  <c:v>118</c:v>
                </c:pt>
                <c:pt idx="243">
                  <c:v>117</c:v>
                </c:pt>
                <c:pt idx="244">
                  <c:v>116</c:v>
                </c:pt>
                <c:pt idx="245">
                  <c:v>115</c:v>
                </c:pt>
                <c:pt idx="246">
                  <c:v>114</c:v>
                </c:pt>
                <c:pt idx="247">
                  <c:v>113</c:v>
                </c:pt>
                <c:pt idx="248">
                  <c:v>112</c:v>
                </c:pt>
                <c:pt idx="249">
                  <c:v>111</c:v>
                </c:pt>
                <c:pt idx="250">
                  <c:v>110</c:v>
                </c:pt>
                <c:pt idx="251">
                  <c:v>109</c:v>
                </c:pt>
                <c:pt idx="252">
                  <c:v>108</c:v>
                </c:pt>
                <c:pt idx="253">
                  <c:v>107</c:v>
                </c:pt>
                <c:pt idx="254">
                  <c:v>106</c:v>
                </c:pt>
                <c:pt idx="255">
                  <c:v>105</c:v>
                </c:pt>
                <c:pt idx="256">
                  <c:v>104</c:v>
                </c:pt>
                <c:pt idx="257">
                  <c:v>103</c:v>
                </c:pt>
                <c:pt idx="258">
                  <c:v>102</c:v>
                </c:pt>
                <c:pt idx="259">
                  <c:v>101</c:v>
                </c:pt>
                <c:pt idx="260">
                  <c:v>100</c:v>
                </c:pt>
                <c:pt idx="261">
                  <c:v>99</c:v>
                </c:pt>
                <c:pt idx="262">
                  <c:v>98</c:v>
                </c:pt>
                <c:pt idx="263">
                  <c:v>97</c:v>
                </c:pt>
                <c:pt idx="264">
                  <c:v>96</c:v>
                </c:pt>
                <c:pt idx="265">
                  <c:v>95</c:v>
                </c:pt>
                <c:pt idx="266">
                  <c:v>94</c:v>
                </c:pt>
                <c:pt idx="267">
                  <c:v>93</c:v>
                </c:pt>
                <c:pt idx="268">
                  <c:v>92</c:v>
                </c:pt>
                <c:pt idx="269">
                  <c:v>91</c:v>
                </c:pt>
                <c:pt idx="270">
                  <c:v>90</c:v>
                </c:pt>
                <c:pt idx="271">
                  <c:v>89</c:v>
                </c:pt>
                <c:pt idx="272">
                  <c:v>88</c:v>
                </c:pt>
                <c:pt idx="273">
                  <c:v>87</c:v>
                </c:pt>
                <c:pt idx="274">
                  <c:v>86</c:v>
                </c:pt>
                <c:pt idx="275">
                  <c:v>85</c:v>
                </c:pt>
                <c:pt idx="276">
                  <c:v>84</c:v>
                </c:pt>
                <c:pt idx="277">
                  <c:v>83</c:v>
                </c:pt>
                <c:pt idx="278">
                  <c:v>82</c:v>
                </c:pt>
                <c:pt idx="279">
                  <c:v>81</c:v>
                </c:pt>
                <c:pt idx="280">
                  <c:v>80</c:v>
                </c:pt>
                <c:pt idx="281">
                  <c:v>79</c:v>
                </c:pt>
                <c:pt idx="282">
                  <c:v>78</c:v>
                </c:pt>
                <c:pt idx="283">
                  <c:v>77</c:v>
                </c:pt>
                <c:pt idx="284">
                  <c:v>76</c:v>
                </c:pt>
                <c:pt idx="285">
                  <c:v>75</c:v>
                </c:pt>
                <c:pt idx="286">
                  <c:v>74</c:v>
                </c:pt>
                <c:pt idx="287">
                  <c:v>73</c:v>
                </c:pt>
                <c:pt idx="288">
                  <c:v>72</c:v>
                </c:pt>
                <c:pt idx="289">
                  <c:v>71</c:v>
                </c:pt>
                <c:pt idx="290">
                  <c:v>70</c:v>
                </c:pt>
                <c:pt idx="291">
                  <c:v>69</c:v>
                </c:pt>
                <c:pt idx="292">
                  <c:v>68</c:v>
                </c:pt>
                <c:pt idx="293">
                  <c:v>67</c:v>
                </c:pt>
                <c:pt idx="294">
                  <c:v>66</c:v>
                </c:pt>
                <c:pt idx="295">
                  <c:v>65</c:v>
                </c:pt>
                <c:pt idx="296">
                  <c:v>64</c:v>
                </c:pt>
                <c:pt idx="297">
                  <c:v>63</c:v>
                </c:pt>
                <c:pt idx="298">
                  <c:v>62</c:v>
                </c:pt>
                <c:pt idx="299">
                  <c:v>61</c:v>
                </c:pt>
                <c:pt idx="300">
                  <c:v>60</c:v>
                </c:pt>
                <c:pt idx="301">
                  <c:v>59</c:v>
                </c:pt>
                <c:pt idx="302">
                  <c:v>58</c:v>
                </c:pt>
                <c:pt idx="303">
                  <c:v>57</c:v>
                </c:pt>
                <c:pt idx="304">
                  <c:v>56</c:v>
                </c:pt>
                <c:pt idx="305">
                  <c:v>55</c:v>
                </c:pt>
                <c:pt idx="306">
                  <c:v>54</c:v>
                </c:pt>
                <c:pt idx="307">
                  <c:v>53</c:v>
                </c:pt>
                <c:pt idx="308">
                  <c:v>52</c:v>
                </c:pt>
                <c:pt idx="309">
                  <c:v>51</c:v>
                </c:pt>
                <c:pt idx="310">
                  <c:v>50</c:v>
                </c:pt>
                <c:pt idx="311">
                  <c:v>49</c:v>
                </c:pt>
                <c:pt idx="312">
                  <c:v>48</c:v>
                </c:pt>
                <c:pt idx="313">
                  <c:v>47</c:v>
                </c:pt>
                <c:pt idx="314">
                  <c:v>46</c:v>
                </c:pt>
                <c:pt idx="315">
                  <c:v>45</c:v>
                </c:pt>
                <c:pt idx="316">
                  <c:v>44</c:v>
                </c:pt>
                <c:pt idx="317">
                  <c:v>43</c:v>
                </c:pt>
                <c:pt idx="318">
                  <c:v>42</c:v>
                </c:pt>
                <c:pt idx="319">
                  <c:v>41</c:v>
                </c:pt>
                <c:pt idx="320">
                  <c:v>40</c:v>
                </c:pt>
                <c:pt idx="321">
                  <c:v>39</c:v>
                </c:pt>
                <c:pt idx="322">
                  <c:v>38</c:v>
                </c:pt>
                <c:pt idx="323">
                  <c:v>37</c:v>
                </c:pt>
                <c:pt idx="324">
                  <c:v>36</c:v>
                </c:pt>
                <c:pt idx="325">
                  <c:v>35</c:v>
                </c:pt>
                <c:pt idx="326">
                  <c:v>34</c:v>
                </c:pt>
                <c:pt idx="327">
                  <c:v>33</c:v>
                </c:pt>
                <c:pt idx="328">
                  <c:v>32</c:v>
                </c:pt>
                <c:pt idx="329">
                  <c:v>31</c:v>
                </c:pt>
                <c:pt idx="330">
                  <c:v>30</c:v>
                </c:pt>
                <c:pt idx="331">
                  <c:v>29</c:v>
                </c:pt>
                <c:pt idx="332">
                  <c:v>28</c:v>
                </c:pt>
                <c:pt idx="333">
                  <c:v>27</c:v>
                </c:pt>
                <c:pt idx="334">
                  <c:v>26</c:v>
                </c:pt>
                <c:pt idx="335">
                  <c:v>25</c:v>
                </c:pt>
                <c:pt idx="336">
                  <c:v>24</c:v>
                </c:pt>
                <c:pt idx="337">
                  <c:v>23</c:v>
                </c:pt>
                <c:pt idx="338">
                  <c:v>22</c:v>
                </c:pt>
                <c:pt idx="339">
                  <c:v>21</c:v>
                </c:pt>
                <c:pt idx="340">
                  <c:v>20</c:v>
                </c:pt>
                <c:pt idx="341">
                  <c:v>19</c:v>
                </c:pt>
                <c:pt idx="342">
                  <c:v>18</c:v>
                </c:pt>
                <c:pt idx="343">
                  <c:v>17</c:v>
                </c:pt>
                <c:pt idx="344">
                  <c:v>16</c:v>
                </c:pt>
                <c:pt idx="345">
                  <c:v>15</c:v>
                </c:pt>
                <c:pt idx="346">
                  <c:v>14</c:v>
                </c:pt>
                <c:pt idx="347">
                  <c:v>13</c:v>
                </c:pt>
                <c:pt idx="348">
                  <c:v>12</c:v>
                </c:pt>
                <c:pt idx="349">
                  <c:v>11</c:v>
                </c:pt>
                <c:pt idx="350">
                  <c:v>10</c:v>
                </c:pt>
                <c:pt idx="351">
                  <c:v>9</c:v>
                </c:pt>
                <c:pt idx="352">
                  <c:v>8</c:v>
                </c:pt>
                <c:pt idx="353">
                  <c:v>7</c:v>
                </c:pt>
                <c:pt idx="354">
                  <c:v>6</c:v>
                </c:pt>
                <c:pt idx="355">
                  <c:v>5</c:v>
                </c:pt>
                <c:pt idx="356">
                  <c:v>4</c:v>
                </c:pt>
                <c:pt idx="357">
                  <c:v>3</c:v>
                </c:pt>
                <c:pt idx="358">
                  <c:v>2</c:v>
                </c:pt>
                <c:pt idx="359">
                  <c:v>1</c:v>
                </c:pt>
                <c:pt idx="360">
                  <c:v>0</c:v>
                </c:pt>
              </c:numCache>
            </c:numRef>
          </c:xVal>
          <c:yVal>
            <c:numRef>
              <c:f>Foglio1!$F$2:$F$362</c:f>
              <c:numCache>
                <c:formatCode>General</c:formatCode>
                <c:ptCount val="36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  <c:pt idx="141">
                  <c:v>70.5</c:v>
                </c:pt>
                <c:pt idx="142">
                  <c:v>71</c:v>
                </c:pt>
                <c:pt idx="143">
                  <c:v>71.5</c:v>
                </c:pt>
                <c:pt idx="144">
                  <c:v>72</c:v>
                </c:pt>
                <c:pt idx="145">
                  <c:v>72.5</c:v>
                </c:pt>
                <c:pt idx="146">
                  <c:v>73</c:v>
                </c:pt>
                <c:pt idx="147">
                  <c:v>73.5</c:v>
                </c:pt>
                <c:pt idx="148">
                  <c:v>74</c:v>
                </c:pt>
                <c:pt idx="149">
                  <c:v>74.5</c:v>
                </c:pt>
                <c:pt idx="150">
                  <c:v>75</c:v>
                </c:pt>
                <c:pt idx="151">
                  <c:v>75.5</c:v>
                </c:pt>
                <c:pt idx="152">
                  <c:v>76</c:v>
                </c:pt>
                <c:pt idx="153">
                  <c:v>76.5</c:v>
                </c:pt>
                <c:pt idx="154">
                  <c:v>77</c:v>
                </c:pt>
                <c:pt idx="155">
                  <c:v>77.5</c:v>
                </c:pt>
                <c:pt idx="156">
                  <c:v>78</c:v>
                </c:pt>
                <c:pt idx="157">
                  <c:v>78.5</c:v>
                </c:pt>
                <c:pt idx="158">
                  <c:v>79</c:v>
                </c:pt>
                <c:pt idx="159">
                  <c:v>79.5</c:v>
                </c:pt>
                <c:pt idx="160">
                  <c:v>80</c:v>
                </c:pt>
                <c:pt idx="161">
                  <c:v>80.5</c:v>
                </c:pt>
                <c:pt idx="162">
                  <c:v>81</c:v>
                </c:pt>
                <c:pt idx="163">
                  <c:v>81.5</c:v>
                </c:pt>
                <c:pt idx="164">
                  <c:v>82</c:v>
                </c:pt>
                <c:pt idx="165">
                  <c:v>82.5</c:v>
                </c:pt>
                <c:pt idx="166">
                  <c:v>83</c:v>
                </c:pt>
                <c:pt idx="167">
                  <c:v>83.5</c:v>
                </c:pt>
                <c:pt idx="168">
                  <c:v>84</c:v>
                </c:pt>
                <c:pt idx="169">
                  <c:v>84.5</c:v>
                </c:pt>
                <c:pt idx="170">
                  <c:v>85</c:v>
                </c:pt>
                <c:pt idx="171">
                  <c:v>85.5</c:v>
                </c:pt>
                <c:pt idx="172">
                  <c:v>86</c:v>
                </c:pt>
                <c:pt idx="173">
                  <c:v>86.5</c:v>
                </c:pt>
                <c:pt idx="174">
                  <c:v>87</c:v>
                </c:pt>
                <c:pt idx="175">
                  <c:v>87.5</c:v>
                </c:pt>
                <c:pt idx="176">
                  <c:v>88</c:v>
                </c:pt>
                <c:pt idx="177">
                  <c:v>88.5</c:v>
                </c:pt>
                <c:pt idx="178">
                  <c:v>89</c:v>
                </c:pt>
                <c:pt idx="179">
                  <c:v>89.5</c:v>
                </c:pt>
                <c:pt idx="180">
                  <c:v>90</c:v>
                </c:pt>
                <c:pt idx="181">
                  <c:v>90.5</c:v>
                </c:pt>
                <c:pt idx="182">
                  <c:v>91</c:v>
                </c:pt>
                <c:pt idx="183">
                  <c:v>91.5</c:v>
                </c:pt>
                <c:pt idx="184">
                  <c:v>92</c:v>
                </c:pt>
                <c:pt idx="185">
                  <c:v>92.5</c:v>
                </c:pt>
                <c:pt idx="186">
                  <c:v>93</c:v>
                </c:pt>
                <c:pt idx="187">
                  <c:v>93.5</c:v>
                </c:pt>
                <c:pt idx="188">
                  <c:v>94</c:v>
                </c:pt>
                <c:pt idx="189">
                  <c:v>94.5</c:v>
                </c:pt>
                <c:pt idx="190">
                  <c:v>95</c:v>
                </c:pt>
                <c:pt idx="191">
                  <c:v>95.5</c:v>
                </c:pt>
                <c:pt idx="192">
                  <c:v>96</c:v>
                </c:pt>
                <c:pt idx="193">
                  <c:v>96.5</c:v>
                </c:pt>
                <c:pt idx="194">
                  <c:v>97</c:v>
                </c:pt>
                <c:pt idx="195">
                  <c:v>97.5</c:v>
                </c:pt>
                <c:pt idx="196">
                  <c:v>98</c:v>
                </c:pt>
                <c:pt idx="197">
                  <c:v>98.5</c:v>
                </c:pt>
                <c:pt idx="198">
                  <c:v>99</c:v>
                </c:pt>
                <c:pt idx="199">
                  <c:v>99.5</c:v>
                </c:pt>
                <c:pt idx="200">
                  <c:v>100</c:v>
                </c:pt>
                <c:pt idx="201">
                  <c:v>100.5</c:v>
                </c:pt>
                <c:pt idx="202">
                  <c:v>101</c:v>
                </c:pt>
                <c:pt idx="203">
                  <c:v>101.5</c:v>
                </c:pt>
                <c:pt idx="204">
                  <c:v>102</c:v>
                </c:pt>
                <c:pt idx="205">
                  <c:v>102.5</c:v>
                </c:pt>
                <c:pt idx="206">
                  <c:v>103</c:v>
                </c:pt>
                <c:pt idx="207">
                  <c:v>103.5</c:v>
                </c:pt>
                <c:pt idx="208">
                  <c:v>104</c:v>
                </c:pt>
                <c:pt idx="209">
                  <c:v>104.5</c:v>
                </c:pt>
                <c:pt idx="210">
                  <c:v>105</c:v>
                </c:pt>
                <c:pt idx="211">
                  <c:v>105.5</c:v>
                </c:pt>
                <c:pt idx="212">
                  <c:v>106</c:v>
                </c:pt>
                <c:pt idx="213">
                  <c:v>106.5</c:v>
                </c:pt>
                <c:pt idx="214">
                  <c:v>107</c:v>
                </c:pt>
                <c:pt idx="215">
                  <c:v>107.5</c:v>
                </c:pt>
                <c:pt idx="216">
                  <c:v>108</c:v>
                </c:pt>
                <c:pt idx="217">
                  <c:v>108.5</c:v>
                </c:pt>
                <c:pt idx="218">
                  <c:v>109</c:v>
                </c:pt>
                <c:pt idx="219">
                  <c:v>109.5</c:v>
                </c:pt>
                <c:pt idx="220">
                  <c:v>110</c:v>
                </c:pt>
                <c:pt idx="221">
                  <c:v>110</c:v>
                </c:pt>
                <c:pt idx="222">
                  <c:v>110</c:v>
                </c:pt>
                <c:pt idx="223">
                  <c:v>110</c:v>
                </c:pt>
                <c:pt idx="224">
                  <c:v>110</c:v>
                </c:pt>
                <c:pt idx="225">
                  <c:v>110</c:v>
                </c:pt>
                <c:pt idx="226">
                  <c:v>110</c:v>
                </c:pt>
                <c:pt idx="227">
                  <c:v>110</c:v>
                </c:pt>
                <c:pt idx="228">
                  <c:v>110</c:v>
                </c:pt>
                <c:pt idx="229">
                  <c:v>110</c:v>
                </c:pt>
                <c:pt idx="230">
                  <c:v>110</c:v>
                </c:pt>
                <c:pt idx="231">
                  <c:v>110</c:v>
                </c:pt>
                <c:pt idx="232">
                  <c:v>110</c:v>
                </c:pt>
                <c:pt idx="233">
                  <c:v>110</c:v>
                </c:pt>
                <c:pt idx="234">
                  <c:v>110</c:v>
                </c:pt>
                <c:pt idx="235">
                  <c:v>110</c:v>
                </c:pt>
                <c:pt idx="236">
                  <c:v>110</c:v>
                </c:pt>
                <c:pt idx="237">
                  <c:v>110</c:v>
                </c:pt>
                <c:pt idx="238">
                  <c:v>110</c:v>
                </c:pt>
                <c:pt idx="239">
                  <c:v>110</c:v>
                </c:pt>
                <c:pt idx="240">
                  <c:v>110</c:v>
                </c:pt>
                <c:pt idx="241">
                  <c:v>110</c:v>
                </c:pt>
                <c:pt idx="242">
                  <c:v>110</c:v>
                </c:pt>
                <c:pt idx="243">
                  <c:v>110</c:v>
                </c:pt>
                <c:pt idx="244">
                  <c:v>110</c:v>
                </c:pt>
                <c:pt idx="245">
                  <c:v>110</c:v>
                </c:pt>
                <c:pt idx="246">
                  <c:v>110</c:v>
                </c:pt>
                <c:pt idx="247">
                  <c:v>110</c:v>
                </c:pt>
                <c:pt idx="248">
                  <c:v>110</c:v>
                </c:pt>
                <c:pt idx="249">
                  <c:v>110</c:v>
                </c:pt>
                <c:pt idx="250">
                  <c:v>110</c:v>
                </c:pt>
                <c:pt idx="251">
                  <c:v>110</c:v>
                </c:pt>
                <c:pt idx="252">
                  <c:v>110</c:v>
                </c:pt>
                <c:pt idx="253">
                  <c:v>110</c:v>
                </c:pt>
                <c:pt idx="254">
                  <c:v>110</c:v>
                </c:pt>
                <c:pt idx="255">
                  <c:v>110</c:v>
                </c:pt>
                <c:pt idx="256">
                  <c:v>110</c:v>
                </c:pt>
                <c:pt idx="257">
                  <c:v>110</c:v>
                </c:pt>
                <c:pt idx="258">
                  <c:v>110</c:v>
                </c:pt>
                <c:pt idx="259">
                  <c:v>110</c:v>
                </c:pt>
                <c:pt idx="260">
                  <c:v>110</c:v>
                </c:pt>
                <c:pt idx="261">
                  <c:v>110</c:v>
                </c:pt>
                <c:pt idx="262">
                  <c:v>110</c:v>
                </c:pt>
                <c:pt idx="263">
                  <c:v>110</c:v>
                </c:pt>
                <c:pt idx="264">
                  <c:v>110</c:v>
                </c:pt>
                <c:pt idx="265">
                  <c:v>110</c:v>
                </c:pt>
                <c:pt idx="266">
                  <c:v>110</c:v>
                </c:pt>
                <c:pt idx="267">
                  <c:v>110</c:v>
                </c:pt>
                <c:pt idx="268">
                  <c:v>110</c:v>
                </c:pt>
                <c:pt idx="269">
                  <c:v>110</c:v>
                </c:pt>
                <c:pt idx="270">
                  <c:v>110</c:v>
                </c:pt>
                <c:pt idx="271">
                  <c:v>110</c:v>
                </c:pt>
                <c:pt idx="272">
                  <c:v>110</c:v>
                </c:pt>
                <c:pt idx="273">
                  <c:v>110</c:v>
                </c:pt>
                <c:pt idx="274">
                  <c:v>110</c:v>
                </c:pt>
                <c:pt idx="275">
                  <c:v>110</c:v>
                </c:pt>
                <c:pt idx="276">
                  <c:v>110</c:v>
                </c:pt>
                <c:pt idx="277">
                  <c:v>110</c:v>
                </c:pt>
                <c:pt idx="278">
                  <c:v>110</c:v>
                </c:pt>
                <c:pt idx="279">
                  <c:v>110</c:v>
                </c:pt>
                <c:pt idx="280">
                  <c:v>110</c:v>
                </c:pt>
                <c:pt idx="281">
                  <c:v>110</c:v>
                </c:pt>
                <c:pt idx="282">
                  <c:v>110</c:v>
                </c:pt>
                <c:pt idx="283">
                  <c:v>110</c:v>
                </c:pt>
                <c:pt idx="284">
                  <c:v>110</c:v>
                </c:pt>
                <c:pt idx="285">
                  <c:v>110</c:v>
                </c:pt>
                <c:pt idx="286">
                  <c:v>110</c:v>
                </c:pt>
                <c:pt idx="287">
                  <c:v>110</c:v>
                </c:pt>
                <c:pt idx="288">
                  <c:v>110</c:v>
                </c:pt>
                <c:pt idx="289">
                  <c:v>110</c:v>
                </c:pt>
                <c:pt idx="290">
                  <c:v>110</c:v>
                </c:pt>
                <c:pt idx="291">
                  <c:v>110</c:v>
                </c:pt>
                <c:pt idx="292">
                  <c:v>110</c:v>
                </c:pt>
                <c:pt idx="293">
                  <c:v>110</c:v>
                </c:pt>
                <c:pt idx="294">
                  <c:v>110</c:v>
                </c:pt>
                <c:pt idx="295">
                  <c:v>110</c:v>
                </c:pt>
                <c:pt idx="296">
                  <c:v>110</c:v>
                </c:pt>
                <c:pt idx="297">
                  <c:v>110</c:v>
                </c:pt>
                <c:pt idx="298">
                  <c:v>110</c:v>
                </c:pt>
                <c:pt idx="299">
                  <c:v>110</c:v>
                </c:pt>
                <c:pt idx="300">
                  <c:v>110</c:v>
                </c:pt>
                <c:pt idx="301">
                  <c:v>110</c:v>
                </c:pt>
                <c:pt idx="302">
                  <c:v>110</c:v>
                </c:pt>
                <c:pt idx="303">
                  <c:v>110</c:v>
                </c:pt>
                <c:pt idx="304">
                  <c:v>110</c:v>
                </c:pt>
                <c:pt idx="305">
                  <c:v>110</c:v>
                </c:pt>
                <c:pt idx="306">
                  <c:v>110</c:v>
                </c:pt>
                <c:pt idx="307">
                  <c:v>110</c:v>
                </c:pt>
                <c:pt idx="308">
                  <c:v>110</c:v>
                </c:pt>
                <c:pt idx="309">
                  <c:v>110</c:v>
                </c:pt>
                <c:pt idx="310">
                  <c:v>110</c:v>
                </c:pt>
                <c:pt idx="311">
                  <c:v>110</c:v>
                </c:pt>
                <c:pt idx="312">
                  <c:v>110</c:v>
                </c:pt>
                <c:pt idx="313">
                  <c:v>110</c:v>
                </c:pt>
                <c:pt idx="314">
                  <c:v>110</c:v>
                </c:pt>
                <c:pt idx="315">
                  <c:v>110</c:v>
                </c:pt>
                <c:pt idx="316">
                  <c:v>110</c:v>
                </c:pt>
                <c:pt idx="317">
                  <c:v>110</c:v>
                </c:pt>
                <c:pt idx="318">
                  <c:v>110</c:v>
                </c:pt>
                <c:pt idx="319">
                  <c:v>110</c:v>
                </c:pt>
                <c:pt idx="320">
                  <c:v>110</c:v>
                </c:pt>
                <c:pt idx="321">
                  <c:v>110</c:v>
                </c:pt>
                <c:pt idx="322">
                  <c:v>110</c:v>
                </c:pt>
                <c:pt idx="323">
                  <c:v>110</c:v>
                </c:pt>
                <c:pt idx="324">
                  <c:v>110</c:v>
                </c:pt>
                <c:pt idx="325">
                  <c:v>110</c:v>
                </c:pt>
                <c:pt idx="326">
                  <c:v>110</c:v>
                </c:pt>
                <c:pt idx="327">
                  <c:v>110</c:v>
                </c:pt>
                <c:pt idx="328">
                  <c:v>110</c:v>
                </c:pt>
                <c:pt idx="329">
                  <c:v>110</c:v>
                </c:pt>
                <c:pt idx="330">
                  <c:v>110</c:v>
                </c:pt>
                <c:pt idx="331">
                  <c:v>110</c:v>
                </c:pt>
                <c:pt idx="332">
                  <c:v>110</c:v>
                </c:pt>
                <c:pt idx="333">
                  <c:v>110</c:v>
                </c:pt>
                <c:pt idx="334">
                  <c:v>110</c:v>
                </c:pt>
                <c:pt idx="335">
                  <c:v>110</c:v>
                </c:pt>
                <c:pt idx="336">
                  <c:v>110</c:v>
                </c:pt>
                <c:pt idx="337">
                  <c:v>110</c:v>
                </c:pt>
                <c:pt idx="338">
                  <c:v>110</c:v>
                </c:pt>
                <c:pt idx="339">
                  <c:v>110</c:v>
                </c:pt>
                <c:pt idx="340">
                  <c:v>110</c:v>
                </c:pt>
                <c:pt idx="341">
                  <c:v>110</c:v>
                </c:pt>
                <c:pt idx="342">
                  <c:v>110</c:v>
                </c:pt>
                <c:pt idx="343">
                  <c:v>110</c:v>
                </c:pt>
                <c:pt idx="344">
                  <c:v>110</c:v>
                </c:pt>
                <c:pt idx="345">
                  <c:v>110</c:v>
                </c:pt>
                <c:pt idx="346">
                  <c:v>110</c:v>
                </c:pt>
                <c:pt idx="347">
                  <c:v>110</c:v>
                </c:pt>
                <c:pt idx="348">
                  <c:v>110</c:v>
                </c:pt>
                <c:pt idx="349">
                  <c:v>110</c:v>
                </c:pt>
                <c:pt idx="350">
                  <c:v>110</c:v>
                </c:pt>
                <c:pt idx="351">
                  <c:v>110</c:v>
                </c:pt>
                <c:pt idx="352">
                  <c:v>110</c:v>
                </c:pt>
                <c:pt idx="353">
                  <c:v>110</c:v>
                </c:pt>
                <c:pt idx="354">
                  <c:v>110</c:v>
                </c:pt>
                <c:pt idx="355">
                  <c:v>110</c:v>
                </c:pt>
                <c:pt idx="356">
                  <c:v>110</c:v>
                </c:pt>
                <c:pt idx="357">
                  <c:v>110</c:v>
                </c:pt>
                <c:pt idx="358">
                  <c:v>110</c:v>
                </c:pt>
                <c:pt idx="359">
                  <c:v>110</c:v>
                </c:pt>
                <c:pt idx="360">
                  <c:v>110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CAF-48E0-90A5-3686379E7D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396576"/>
        <c:axId val="420397136"/>
      </c:scatterChart>
      <c:valAx>
        <c:axId val="42039657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 di divertimento</a:t>
                </a:r>
              </a:p>
            </c:rich>
          </c:tx>
          <c:layout>
            <c:manualLayout>
              <c:xMode val="edge"/>
              <c:yMode val="edge"/>
              <c:x val="0.62872790901137354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397136"/>
        <c:crosses val="autoZero"/>
        <c:crossBetween val="midCat"/>
      </c:valAx>
      <c:valAx>
        <c:axId val="4203971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Voto di laurea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123788641003207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20396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Foglio1!$D$1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0">
                  <c:v>300</c:v>
                </c:pt>
                <c:pt idx="1">
                  <c:v>280</c:v>
                </c:pt>
                <c:pt idx="2">
                  <c:v>260</c:v>
                </c:pt>
                <c:pt idx="3">
                  <c:v>240</c:v>
                </c:pt>
                <c:pt idx="4">
                  <c:v>220</c:v>
                </c:pt>
                <c:pt idx="5">
                  <c:v>200</c:v>
                </c:pt>
                <c:pt idx="6">
                  <c:v>180</c:v>
                </c:pt>
                <c:pt idx="7">
                  <c:v>160</c:v>
                </c:pt>
                <c:pt idx="8">
                  <c:v>140</c:v>
                </c:pt>
                <c:pt idx="9">
                  <c:v>120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40</c:v>
                </c:pt>
                <c:pt idx="14">
                  <c:v>20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391-4970-BF5E-D1F6A9ACD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739744"/>
        <c:axId val="419740304"/>
      </c:scatterChart>
      <c:valAx>
        <c:axId val="41973974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tempo libero</a:t>
                </a:r>
              </a:p>
            </c:rich>
          </c:tx>
          <c:layout>
            <c:manualLayout>
              <c:xMode val="edge"/>
              <c:yMode val="edge"/>
              <c:x val="0.77120013123359565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740304"/>
        <c:crosses val="autoZero"/>
        <c:crossBetween val="midCat"/>
        <c:majorUnit val="3"/>
      </c:valAx>
      <c:valAx>
        <c:axId val="4197403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100"/>
                  <a:t>y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7.886956838728492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739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Foglio1!$D$1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0">
                  <c:v>300</c:v>
                </c:pt>
                <c:pt idx="1">
                  <c:v>280</c:v>
                </c:pt>
                <c:pt idx="2">
                  <c:v>260</c:v>
                </c:pt>
                <c:pt idx="3">
                  <c:v>240</c:v>
                </c:pt>
                <c:pt idx="4">
                  <c:v>220</c:v>
                </c:pt>
                <c:pt idx="5">
                  <c:v>200</c:v>
                </c:pt>
                <c:pt idx="6">
                  <c:v>180</c:v>
                </c:pt>
                <c:pt idx="7">
                  <c:v>160</c:v>
                </c:pt>
                <c:pt idx="8">
                  <c:v>140</c:v>
                </c:pt>
                <c:pt idx="9">
                  <c:v>120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40</c:v>
                </c:pt>
                <c:pt idx="14">
                  <c:v>20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017-4AF1-9FE8-9684E3DE50DB}"/>
            </c:ext>
          </c:extLst>
        </c:ser>
        <c:ser>
          <c:idx val="1"/>
          <c:order val="1"/>
          <c:tx>
            <c:strRef>
              <c:f>Foglio1!$E$1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Foglio1!$E$2:$E$17</c:f>
              <c:numCache>
                <c:formatCode>General</c:formatCode>
                <c:ptCount val="16"/>
                <c:pt idx="1">
                  <c:v>447.21359549995793</c:v>
                </c:pt>
                <c:pt idx="2">
                  <c:v>316.2277660168379</c:v>
                </c:pt>
                <c:pt idx="3">
                  <c:v>258.19888974716116</c:v>
                </c:pt>
                <c:pt idx="4">
                  <c:v>223.60679774997897</c:v>
                </c:pt>
                <c:pt idx="5">
                  <c:v>200</c:v>
                </c:pt>
                <c:pt idx="6">
                  <c:v>182.57418583505537</c:v>
                </c:pt>
                <c:pt idx="7">
                  <c:v>169.03085094570329</c:v>
                </c:pt>
                <c:pt idx="8">
                  <c:v>158.11388300841895</c:v>
                </c:pt>
                <c:pt idx="9">
                  <c:v>149.07119849998597</c:v>
                </c:pt>
                <c:pt idx="10">
                  <c:v>141.42135623730948</c:v>
                </c:pt>
                <c:pt idx="11">
                  <c:v>134.83997249264843</c:v>
                </c:pt>
                <c:pt idx="12">
                  <c:v>129.09944487358058</c:v>
                </c:pt>
                <c:pt idx="13">
                  <c:v>124.03473458920845</c:v>
                </c:pt>
                <c:pt idx="14">
                  <c:v>119.52286093343936</c:v>
                </c:pt>
                <c:pt idx="15">
                  <c:v>115.47005383792515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017-4AF1-9FE8-9684E3DE5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649056"/>
        <c:axId val="419649616"/>
      </c:scatterChart>
      <c:valAx>
        <c:axId val="419649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100" b="1"/>
                  <a:t>t</a:t>
                </a:r>
              </a:p>
            </c:rich>
          </c:tx>
          <c:layout>
            <c:manualLayout>
              <c:xMode val="edge"/>
              <c:yMode val="edge"/>
              <c:x val="0.86781124234470686"/>
              <c:y val="0.809235928842228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649616"/>
        <c:crosses val="autoZero"/>
        <c:crossBetween val="midCat"/>
        <c:majorUnit val="5"/>
      </c:valAx>
      <c:valAx>
        <c:axId val="419649616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200"/>
                  <a:t>y</a:t>
                </a:r>
                <a:endParaRPr lang="it-IT" sz="1600"/>
              </a:p>
            </c:rich>
          </c:tx>
          <c:layout>
            <c:manualLayout>
              <c:xMode val="edge"/>
              <c:yMode val="edge"/>
              <c:x val="2.2222222222222223E-2"/>
              <c:y val="2.6369568387284922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649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Frontiere del consumo</a:t>
            </a:r>
            <a:r>
              <a:rPr lang="it-IT" baseline="0"/>
              <a:t> possibile</a:t>
            </a:r>
            <a:endParaRPr lang="it-I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"w = 10"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Foglio1!$D$2:$D$17</c:f>
              <c:numCache>
                <c:formatCode>General</c:formatCode>
                <c:ptCount val="16"/>
                <c:pt idx="0">
                  <c:v>300</c:v>
                </c:pt>
                <c:pt idx="1">
                  <c:v>280</c:v>
                </c:pt>
                <c:pt idx="2">
                  <c:v>260</c:v>
                </c:pt>
                <c:pt idx="3">
                  <c:v>240</c:v>
                </c:pt>
                <c:pt idx="4">
                  <c:v>220</c:v>
                </c:pt>
                <c:pt idx="5">
                  <c:v>200</c:v>
                </c:pt>
                <c:pt idx="6">
                  <c:v>180</c:v>
                </c:pt>
                <c:pt idx="7">
                  <c:v>160</c:v>
                </c:pt>
                <c:pt idx="8">
                  <c:v>140</c:v>
                </c:pt>
                <c:pt idx="9">
                  <c:v>120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40</c:v>
                </c:pt>
                <c:pt idx="14">
                  <c:v>20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C7D-404F-B41C-CAB6F54BCC6C}"/>
            </c:ext>
          </c:extLst>
        </c:ser>
        <c:ser>
          <c:idx val="1"/>
          <c:order val="1"/>
          <c:tx>
            <c:v>"w = 15"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Foglio1!$C$2:$C$17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Foglio1!$E$2:$E$17</c:f>
              <c:numCache>
                <c:formatCode>General</c:formatCode>
                <c:ptCount val="16"/>
                <c:pt idx="0">
                  <c:v>150</c:v>
                </c:pt>
                <c:pt idx="1">
                  <c:v>140</c:v>
                </c:pt>
                <c:pt idx="2">
                  <c:v>130</c:v>
                </c:pt>
                <c:pt idx="3">
                  <c:v>120</c:v>
                </c:pt>
                <c:pt idx="4">
                  <c:v>110</c:v>
                </c:pt>
                <c:pt idx="5">
                  <c:v>100</c:v>
                </c:pt>
                <c:pt idx="6">
                  <c:v>90</c:v>
                </c:pt>
                <c:pt idx="7">
                  <c:v>80</c:v>
                </c:pt>
                <c:pt idx="8">
                  <c:v>70</c:v>
                </c:pt>
                <c:pt idx="9">
                  <c:v>60</c:v>
                </c:pt>
                <c:pt idx="10">
                  <c:v>50</c:v>
                </c:pt>
                <c:pt idx="11">
                  <c:v>40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  <c:pt idx="15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C7D-404F-B41C-CAB6F54BC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652416"/>
        <c:axId val="419096160"/>
      </c:scatterChart>
      <c:valAx>
        <c:axId val="41965241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096160"/>
        <c:crosses val="autoZero"/>
        <c:crossBetween val="midCat"/>
      </c:valAx>
      <c:valAx>
        <c:axId val="4190961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965241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0.12396</cdr:x>
      <cdr:y>0.2934</cdr:y>
    </cdr:from>
    <cdr:to>
      <cdr:x>0.33438</cdr:x>
      <cdr:y>0.80382</cdr:y>
    </cdr:to>
    <cdr:grpSp>
      <cdr:nvGrpSpPr>
        <cdr:cNvPr id="2" name="Gruppo 1"/>
        <cdr:cNvGrpSpPr/>
      </cdr:nvGrpSpPr>
      <cdr:grpSpPr>
        <a:xfrm xmlns:a="http://schemas.openxmlformats.org/drawingml/2006/main">
          <a:off x="566745" y="804855"/>
          <a:ext cx="962040" cy="1400184"/>
          <a:chOff x="566745" y="804855"/>
          <a:chExt cx="962040" cy="1400184"/>
        </a:xfrm>
      </cdr:grpSpPr>
      <cdr:cxnSp macro="">
        <cdr:nvCxnSpPr>
          <cdr:cNvPr id="3" name="Connettore 1 2"/>
          <cdr:cNvCxnSpPr/>
        </cdr:nvCxnSpPr>
        <cdr:spPr>
          <a:xfrm xmlns:a="http://schemas.openxmlformats.org/drawingml/2006/main">
            <a:off x="1500210" y="833439"/>
            <a:ext cx="19020" cy="1371600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" name="Connettore 1 5"/>
          <cdr:cNvCxnSpPr/>
        </cdr:nvCxnSpPr>
        <cdr:spPr>
          <a:xfrm xmlns:a="http://schemas.openxmlformats.org/drawingml/2006/main" flipH="1" flipV="1">
            <a:off x="566745" y="804855"/>
            <a:ext cx="962040" cy="9546"/>
          </a:xfrm>
          <a:prstGeom xmlns:a="http://schemas.openxmlformats.org/drawingml/2006/main" prst="line">
            <a:avLst/>
          </a:prstGeom>
          <a:ln xmlns:a="http://schemas.openxmlformats.org/drawingml/2006/main" w="19050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01D3-DD39-42DE-85B8-0F2A8E5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User</cp:lastModifiedBy>
  <cp:revision>2</cp:revision>
  <cp:lastPrinted>2015-03-08T15:24:00Z</cp:lastPrinted>
  <dcterms:created xsi:type="dcterms:W3CDTF">2018-05-28T17:20:00Z</dcterms:created>
  <dcterms:modified xsi:type="dcterms:W3CDTF">2018-05-28T17:20:00Z</dcterms:modified>
</cp:coreProperties>
</file>